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B79DE" w14:textId="77777777" w:rsidR="006C34F8" w:rsidRPr="007E6529" w:rsidRDefault="00507F60" w:rsidP="006C34F8">
      <w:pPr>
        <w:jc w:val="center"/>
        <w:rPr>
          <w:b/>
          <w:bCs/>
          <w:i/>
          <w:sz w:val="20"/>
          <w:szCs w:val="20"/>
        </w:rPr>
      </w:pPr>
      <w:r w:rsidRPr="007E6529">
        <w:rPr>
          <w:b/>
          <w:bCs/>
          <w:sz w:val="20"/>
          <w:szCs w:val="20"/>
          <w:lang w:val="en"/>
        </w:rPr>
        <w:t>Model animal health certificate for the non-commercial movement into a Member State from a territory or third country of dogs, cats or ferrets in accordance with Article 5(1) and (2) of Regulation (EU) No 576/2013</w:t>
      </w:r>
      <w:r w:rsidR="00D43B66" w:rsidRPr="007E6529">
        <w:rPr>
          <w:b/>
          <w:bCs/>
          <w:sz w:val="20"/>
          <w:szCs w:val="20"/>
          <w:lang w:val="en"/>
        </w:rPr>
        <w:t xml:space="preserve"> / </w:t>
      </w:r>
      <w:r w:rsidR="006C34F8" w:rsidRPr="007E6529">
        <w:rPr>
          <w:b/>
          <w:i/>
          <w:sz w:val="20"/>
          <w:szCs w:val="20"/>
        </w:rPr>
        <w:t>Eläinten terveystodistuksen malli koirien, kissojen ja frettien asetuksen (EU) N</w:t>
      </w:r>
      <w:proofErr w:type="gramStart"/>
      <w:r w:rsidR="006C34F8" w:rsidRPr="007E6529">
        <w:rPr>
          <w:b/>
          <w:i/>
          <w:sz w:val="20"/>
          <w:szCs w:val="20"/>
        </w:rPr>
        <w:t>:o</w:t>
      </w:r>
      <w:proofErr w:type="gramEnd"/>
      <w:r w:rsidR="006C34F8" w:rsidRPr="007E6529">
        <w:rPr>
          <w:b/>
          <w:i/>
          <w:sz w:val="20"/>
          <w:szCs w:val="20"/>
        </w:rPr>
        <w:t xml:space="preserve"> 576/2013 5 artiklan 1 ja 2 kohdan mukaisia joltakin alueelta tai jostakin kolmannesta maasta jäsenvaltioon tapahtuvia muita kuin kaupallisia siirtoja varten</w:t>
      </w:r>
    </w:p>
    <w:tbl>
      <w:tblPr>
        <w:tblW w:w="1019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336"/>
        <w:gridCol w:w="960"/>
        <w:gridCol w:w="1560"/>
        <w:gridCol w:w="600"/>
        <w:gridCol w:w="342"/>
        <w:gridCol w:w="1405"/>
        <w:gridCol w:w="173"/>
        <w:gridCol w:w="840"/>
        <w:gridCol w:w="74"/>
        <w:gridCol w:w="153"/>
        <w:gridCol w:w="1573"/>
        <w:gridCol w:w="600"/>
      </w:tblGrid>
      <w:tr w:rsidR="00507F60" w:rsidRPr="007E6529" w14:paraId="14EE10E3" w14:textId="77777777" w:rsidTr="009C6BBC">
        <w:trPr>
          <w:trHeight w:val="353"/>
        </w:trPr>
        <w:tc>
          <w:tcPr>
            <w:tcW w:w="10199" w:type="dxa"/>
            <w:gridSpan w:val="13"/>
            <w:tcBorders>
              <w:top w:val="nil"/>
              <w:left w:val="nil"/>
              <w:right w:val="nil"/>
            </w:tcBorders>
            <w:shd w:val="clear" w:color="auto" w:fill="auto"/>
            <w:vAlign w:val="center"/>
          </w:tcPr>
          <w:p w14:paraId="5C4D1A12" w14:textId="7DFFE7B2" w:rsidR="00507F60" w:rsidRPr="007E6529" w:rsidRDefault="00507F60" w:rsidP="007E6529">
            <w:pPr>
              <w:tabs>
                <w:tab w:val="right" w:pos="9983"/>
              </w:tabs>
              <w:spacing w:before="0" w:after="0"/>
              <w:ind w:left="482"/>
              <w:jc w:val="left"/>
              <w:rPr>
                <w:b/>
                <w:sz w:val="20"/>
                <w:szCs w:val="20"/>
              </w:rPr>
            </w:pPr>
            <w:r w:rsidRPr="007E6529">
              <w:rPr>
                <w:b/>
                <w:sz w:val="20"/>
                <w:szCs w:val="20"/>
              </w:rPr>
              <w:t>COUNTRY</w:t>
            </w:r>
            <w:r w:rsidR="00D43B66" w:rsidRPr="007E6529">
              <w:rPr>
                <w:b/>
                <w:sz w:val="20"/>
                <w:szCs w:val="20"/>
              </w:rPr>
              <w:t xml:space="preserve"> / </w:t>
            </w:r>
            <w:r w:rsidR="006C34F8" w:rsidRPr="007E6529">
              <w:rPr>
                <w:b/>
                <w:i/>
                <w:sz w:val="20"/>
                <w:szCs w:val="20"/>
              </w:rPr>
              <w:t>MAA</w:t>
            </w:r>
            <w:r w:rsidRPr="007E6529">
              <w:rPr>
                <w:b/>
                <w:sz w:val="20"/>
                <w:szCs w:val="20"/>
              </w:rPr>
              <w:t>:</w:t>
            </w:r>
            <w:r w:rsidR="007E6529">
              <w:rPr>
                <w:b/>
                <w:sz w:val="20"/>
                <w:szCs w:val="20"/>
              </w:rPr>
              <w:t xml:space="preserve"> Australia</w:t>
            </w:r>
            <w:r w:rsidRPr="007E6529">
              <w:rPr>
                <w:sz w:val="20"/>
                <w:szCs w:val="20"/>
              </w:rPr>
              <w:tab/>
            </w:r>
            <w:r w:rsidRPr="007E6529">
              <w:rPr>
                <w:b/>
                <w:sz w:val="20"/>
                <w:szCs w:val="20"/>
              </w:rPr>
              <w:t>Veterinary certificate to EU</w:t>
            </w:r>
            <w:r w:rsidR="00D43B66" w:rsidRPr="007E6529">
              <w:rPr>
                <w:b/>
                <w:sz w:val="20"/>
                <w:szCs w:val="20"/>
              </w:rPr>
              <w:t xml:space="preserve"> / </w:t>
            </w:r>
            <w:r w:rsidR="006C34F8" w:rsidRPr="007E6529">
              <w:rPr>
                <w:b/>
                <w:i/>
                <w:sz w:val="20"/>
                <w:szCs w:val="20"/>
              </w:rPr>
              <w:t>Eläinlääkärin todistus EU:iin vientiä varten</w:t>
            </w:r>
          </w:p>
        </w:tc>
      </w:tr>
      <w:tr w:rsidR="00507F60" w:rsidRPr="00C47993" w14:paraId="21A6BBAC" w14:textId="77777777" w:rsidTr="009C6BBC">
        <w:trPr>
          <w:trHeight w:val="349"/>
        </w:trPr>
        <w:tc>
          <w:tcPr>
            <w:tcW w:w="583" w:type="dxa"/>
            <w:vMerge w:val="restart"/>
            <w:shd w:val="clear" w:color="auto" w:fill="auto"/>
            <w:textDirection w:val="btLr"/>
            <w:vAlign w:val="center"/>
          </w:tcPr>
          <w:p w14:paraId="0C0AA0F8" w14:textId="527E65F4" w:rsidR="00507F60" w:rsidRPr="00C47993" w:rsidRDefault="00507F60" w:rsidP="00CA399B">
            <w:pPr>
              <w:spacing w:before="20" w:after="20"/>
              <w:ind w:left="113" w:right="113"/>
              <w:jc w:val="center"/>
              <w:rPr>
                <w:b/>
                <w:sz w:val="20"/>
                <w:szCs w:val="20"/>
              </w:rPr>
            </w:pPr>
            <w:r w:rsidRPr="00C47993">
              <w:rPr>
                <w:b/>
                <w:sz w:val="20"/>
                <w:szCs w:val="20"/>
              </w:rPr>
              <w:t>Part I : Details of dispatched consignment</w:t>
            </w:r>
            <w:r w:rsidR="009C6BBC">
              <w:rPr>
                <w:b/>
                <w:sz w:val="20"/>
                <w:szCs w:val="20"/>
              </w:rPr>
              <w:t xml:space="preserve"> / </w:t>
            </w:r>
            <w:r w:rsidR="009C6BBC" w:rsidRPr="006F54F3">
              <w:rPr>
                <w:b/>
                <w:i/>
                <w:sz w:val="20"/>
              </w:rPr>
              <w:t>Osa I: Lähetyksen tiedot</w:t>
            </w:r>
          </w:p>
        </w:tc>
        <w:tc>
          <w:tcPr>
            <w:tcW w:w="4456" w:type="dxa"/>
            <w:gridSpan w:val="4"/>
            <w:vMerge w:val="restart"/>
            <w:shd w:val="clear" w:color="auto" w:fill="auto"/>
          </w:tcPr>
          <w:p w14:paraId="0ECE0F08" w14:textId="55949686" w:rsidR="00507F60" w:rsidRPr="00C47993" w:rsidRDefault="00507F60" w:rsidP="00CA399B">
            <w:pPr>
              <w:tabs>
                <w:tab w:val="left" w:pos="2668"/>
              </w:tabs>
              <w:spacing w:before="20" w:after="0"/>
              <w:ind w:left="386" w:hanging="386"/>
              <w:rPr>
                <w:sz w:val="16"/>
                <w:szCs w:val="16"/>
              </w:rPr>
            </w:pPr>
            <w:r w:rsidRPr="00C47993">
              <w:rPr>
                <w:sz w:val="16"/>
                <w:szCs w:val="16"/>
              </w:rPr>
              <w:t>I.1.</w:t>
            </w:r>
            <w:r w:rsidRPr="00C47993">
              <w:rPr>
                <w:sz w:val="16"/>
                <w:szCs w:val="16"/>
              </w:rPr>
              <w:tab/>
              <w:t>Consignor</w:t>
            </w:r>
            <w:r w:rsidR="00D43B66">
              <w:rPr>
                <w:sz w:val="16"/>
                <w:szCs w:val="16"/>
              </w:rPr>
              <w:t xml:space="preserve"> / </w:t>
            </w:r>
            <w:r w:rsidR="006C34F8" w:rsidRPr="006F54F3">
              <w:rPr>
                <w:i/>
                <w:sz w:val="16"/>
              </w:rPr>
              <w:t>Lähettäjä</w:t>
            </w:r>
          </w:p>
          <w:p w14:paraId="12235D95" w14:textId="7F36DF9E"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D43B66">
              <w:rPr>
                <w:sz w:val="16"/>
                <w:szCs w:val="16"/>
              </w:rPr>
              <w:t xml:space="preserve"> / </w:t>
            </w:r>
            <w:r w:rsidR="006C34F8" w:rsidRPr="006F54F3">
              <w:rPr>
                <w:i/>
                <w:sz w:val="16"/>
              </w:rPr>
              <w:t>Nimi</w:t>
            </w:r>
          </w:p>
          <w:p w14:paraId="71C9CF07" w14:textId="1242DD62"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D43B66">
              <w:rPr>
                <w:sz w:val="16"/>
                <w:szCs w:val="16"/>
              </w:rPr>
              <w:t xml:space="preserve"> / </w:t>
            </w:r>
            <w:r w:rsidR="006C34F8" w:rsidRPr="006F54F3">
              <w:rPr>
                <w:i/>
                <w:sz w:val="16"/>
              </w:rPr>
              <w:t>Osoite</w:t>
            </w:r>
          </w:p>
          <w:p w14:paraId="66183EB2" w14:textId="77777777" w:rsidR="00507F60" w:rsidRPr="00C47993" w:rsidRDefault="00507F60" w:rsidP="00CA399B">
            <w:pPr>
              <w:tabs>
                <w:tab w:val="left" w:pos="152"/>
              </w:tabs>
              <w:spacing w:before="0" w:after="0"/>
              <w:rPr>
                <w:sz w:val="16"/>
                <w:szCs w:val="16"/>
              </w:rPr>
            </w:pPr>
          </w:p>
          <w:p w14:paraId="4B2A15F2" w14:textId="7EB292F0"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D43B66">
              <w:rPr>
                <w:sz w:val="16"/>
                <w:szCs w:val="16"/>
              </w:rPr>
              <w:t xml:space="preserve"> / </w:t>
            </w:r>
            <w:r w:rsidR="006C34F8" w:rsidRPr="006F54F3">
              <w:rPr>
                <w:i/>
                <w:sz w:val="16"/>
              </w:rPr>
              <w:t>Puhelin</w:t>
            </w:r>
          </w:p>
        </w:tc>
        <w:tc>
          <w:tcPr>
            <w:tcW w:w="2987" w:type="dxa"/>
            <w:gridSpan w:val="6"/>
            <w:shd w:val="clear" w:color="auto" w:fill="auto"/>
          </w:tcPr>
          <w:p w14:paraId="2898B23E" w14:textId="5C4B3303" w:rsidR="00507F60" w:rsidRPr="00C47993" w:rsidRDefault="00507F60" w:rsidP="006C34F8">
            <w:pPr>
              <w:tabs>
                <w:tab w:val="left" w:pos="2668"/>
              </w:tabs>
              <w:spacing w:before="20" w:after="0"/>
              <w:ind w:left="386" w:hanging="386"/>
              <w:jc w:val="left"/>
              <w:rPr>
                <w:sz w:val="16"/>
                <w:szCs w:val="16"/>
              </w:rPr>
            </w:pPr>
            <w:r w:rsidRPr="00C47993">
              <w:rPr>
                <w:sz w:val="16"/>
                <w:szCs w:val="16"/>
              </w:rPr>
              <w:t>I.2.</w:t>
            </w:r>
            <w:r w:rsidRPr="00C47993">
              <w:rPr>
                <w:sz w:val="16"/>
                <w:szCs w:val="16"/>
              </w:rPr>
              <w:tab/>
              <w:t>Certificate reference No</w:t>
            </w:r>
            <w:r w:rsidR="00D43B66">
              <w:rPr>
                <w:sz w:val="16"/>
                <w:szCs w:val="16"/>
              </w:rPr>
              <w:t xml:space="preserve"> / </w:t>
            </w:r>
            <w:r w:rsidR="006C34F8" w:rsidRPr="006F54F3">
              <w:rPr>
                <w:i/>
                <w:sz w:val="16"/>
              </w:rPr>
              <w:t>Todistuksen viitenumero</w:t>
            </w:r>
          </w:p>
        </w:tc>
        <w:tc>
          <w:tcPr>
            <w:tcW w:w="2173" w:type="dxa"/>
            <w:gridSpan w:val="2"/>
            <w:tcBorders>
              <w:tr2bl w:val="single" w:sz="4" w:space="0" w:color="auto"/>
            </w:tcBorders>
            <w:shd w:val="clear" w:color="auto" w:fill="auto"/>
          </w:tcPr>
          <w:p w14:paraId="04FAB963" w14:textId="77777777" w:rsidR="00507F60" w:rsidRPr="00C47993" w:rsidRDefault="00507F60" w:rsidP="00CA399B">
            <w:pPr>
              <w:spacing w:before="20" w:after="0"/>
              <w:rPr>
                <w:sz w:val="16"/>
                <w:szCs w:val="16"/>
              </w:rPr>
            </w:pPr>
            <w:r w:rsidRPr="00C47993">
              <w:rPr>
                <w:sz w:val="16"/>
                <w:szCs w:val="16"/>
              </w:rPr>
              <w:t>I.2.a.</w:t>
            </w:r>
          </w:p>
        </w:tc>
      </w:tr>
      <w:tr w:rsidR="00507F60" w:rsidRPr="00C47993" w14:paraId="59761F4C" w14:textId="77777777" w:rsidTr="009C6BBC">
        <w:trPr>
          <w:trHeight w:val="350"/>
        </w:trPr>
        <w:tc>
          <w:tcPr>
            <w:tcW w:w="583" w:type="dxa"/>
            <w:vMerge/>
            <w:shd w:val="clear" w:color="auto" w:fill="auto"/>
          </w:tcPr>
          <w:p w14:paraId="147A6B83" w14:textId="77777777" w:rsidR="00507F60" w:rsidRPr="00C47993" w:rsidRDefault="00507F60" w:rsidP="00CA399B">
            <w:pPr>
              <w:spacing w:before="20" w:after="20"/>
              <w:rPr>
                <w:sz w:val="16"/>
                <w:szCs w:val="16"/>
              </w:rPr>
            </w:pPr>
          </w:p>
        </w:tc>
        <w:tc>
          <w:tcPr>
            <w:tcW w:w="4456" w:type="dxa"/>
            <w:gridSpan w:val="4"/>
            <w:vMerge/>
            <w:shd w:val="clear" w:color="auto" w:fill="auto"/>
          </w:tcPr>
          <w:p w14:paraId="377B32A5" w14:textId="77777777" w:rsidR="00507F60" w:rsidRPr="00C47993" w:rsidRDefault="00507F60" w:rsidP="00CA399B">
            <w:pPr>
              <w:spacing w:before="20" w:after="20"/>
              <w:rPr>
                <w:sz w:val="16"/>
                <w:szCs w:val="16"/>
              </w:rPr>
            </w:pPr>
          </w:p>
        </w:tc>
        <w:tc>
          <w:tcPr>
            <w:tcW w:w="5160" w:type="dxa"/>
            <w:gridSpan w:val="8"/>
            <w:shd w:val="clear" w:color="auto" w:fill="auto"/>
          </w:tcPr>
          <w:p w14:paraId="39870221" w14:textId="77777777" w:rsidR="00507F60" w:rsidRDefault="00507F60" w:rsidP="00CA399B">
            <w:pPr>
              <w:tabs>
                <w:tab w:val="left" w:pos="2668"/>
              </w:tabs>
              <w:spacing w:before="20" w:after="0"/>
              <w:ind w:left="386" w:hanging="386"/>
              <w:rPr>
                <w:i/>
                <w:sz w:val="16"/>
              </w:rPr>
            </w:pPr>
            <w:r w:rsidRPr="00C47993">
              <w:rPr>
                <w:sz w:val="16"/>
                <w:szCs w:val="16"/>
              </w:rPr>
              <w:t>I.3.</w:t>
            </w:r>
            <w:r w:rsidRPr="00C47993">
              <w:rPr>
                <w:sz w:val="16"/>
                <w:szCs w:val="16"/>
              </w:rPr>
              <w:tab/>
              <w:t>Central competent authority</w:t>
            </w:r>
            <w:r w:rsidR="00D43B66">
              <w:rPr>
                <w:sz w:val="16"/>
                <w:szCs w:val="16"/>
              </w:rPr>
              <w:t xml:space="preserve"> / </w:t>
            </w:r>
            <w:r w:rsidR="006C34F8" w:rsidRPr="006F54F3">
              <w:rPr>
                <w:i/>
                <w:sz w:val="16"/>
              </w:rPr>
              <w:t>Toimivaltainen keskusviranomainen</w:t>
            </w:r>
          </w:p>
          <w:p w14:paraId="0C52A44F" w14:textId="0B697F16" w:rsidR="007E6529" w:rsidRPr="007E6529" w:rsidRDefault="007E6529" w:rsidP="00CA399B">
            <w:pPr>
              <w:tabs>
                <w:tab w:val="left" w:pos="2668"/>
              </w:tabs>
              <w:spacing w:before="20" w:after="0"/>
              <w:ind w:left="386" w:hanging="386"/>
              <w:rPr>
                <w:b/>
                <w:sz w:val="16"/>
                <w:szCs w:val="16"/>
              </w:rPr>
            </w:pPr>
            <w:r>
              <w:rPr>
                <w:b/>
                <w:sz w:val="16"/>
                <w:szCs w:val="16"/>
              </w:rPr>
              <w:t>Department of Agriculture</w:t>
            </w:r>
          </w:p>
        </w:tc>
      </w:tr>
      <w:tr w:rsidR="00507F60" w:rsidRPr="00C47993" w14:paraId="2773AAF9" w14:textId="77777777" w:rsidTr="009C6BBC">
        <w:trPr>
          <w:trHeight w:val="346"/>
        </w:trPr>
        <w:tc>
          <w:tcPr>
            <w:tcW w:w="583" w:type="dxa"/>
            <w:vMerge/>
            <w:shd w:val="clear" w:color="auto" w:fill="auto"/>
          </w:tcPr>
          <w:p w14:paraId="239B9415" w14:textId="77777777" w:rsidR="00507F60" w:rsidRPr="00C47993" w:rsidRDefault="00507F60" w:rsidP="00CA399B">
            <w:pPr>
              <w:spacing w:before="20" w:after="20"/>
              <w:rPr>
                <w:sz w:val="16"/>
                <w:szCs w:val="16"/>
              </w:rPr>
            </w:pPr>
          </w:p>
        </w:tc>
        <w:tc>
          <w:tcPr>
            <w:tcW w:w="4456" w:type="dxa"/>
            <w:gridSpan w:val="4"/>
            <w:vMerge/>
            <w:shd w:val="clear" w:color="auto" w:fill="auto"/>
          </w:tcPr>
          <w:p w14:paraId="228CAB91" w14:textId="77777777"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14:paraId="164725B8" w14:textId="77777777" w:rsidR="00507F60" w:rsidRDefault="00507F60" w:rsidP="006C34F8">
            <w:pPr>
              <w:tabs>
                <w:tab w:val="left" w:pos="2668"/>
              </w:tabs>
              <w:spacing w:before="20" w:after="0"/>
              <w:ind w:left="386" w:hanging="386"/>
              <w:jc w:val="left"/>
              <w:rPr>
                <w:i/>
                <w:sz w:val="16"/>
              </w:rPr>
            </w:pPr>
            <w:r w:rsidRPr="00C47993">
              <w:rPr>
                <w:sz w:val="16"/>
                <w:szCs w:val="16"/>
              </w:rPr>
              <w:t>I.4.</w:t>
            </w:r>
            <w:r w:rsidRPr="00C47993">
              <w:rPr>
                <w:sz w:val="16"/>
                <w:szCs w:val="16"/>
              </w:rPr>
              <w:tab/>
              <w:t>Local competent authority</w:t>
            </w:r>
            <w:r w:rsidR="00D43B66">
              <w:rPr>
                <w:sz w:val="16"/>
                <w:szCs w:val="16"/>
              </w:rPr>
              <w:t xml:space="preserve"> / </w:t>
            </w:r>
            <w:r w:rsidR="006C34F8" w:rsidRPr="006F54F3">
              <w:rPr>
                <w:i/>
                <w:sz w:val="16"/>
              </w:rPr>
              <w:t>Toimivaltainen paikallishallintoviranomainen</w:t>
            </w:r>
          </w:p>
          <w:p w14:paraId="099EAD86" w14:textId="427EC46F" w:rsidR="007E6529" w:rsidRPr="00C47993" w:rsidRDefault="007E6529" w:rsidP="006C34F8">
            <w:pPr>
              <w:tabs>
                <w:tab w:val="left" w:pos="2668"/>
              </w:tabs>
              <w:spacing w:before="20" w:after="0"/>
              <w:ind w:left="386" w:hanging="386"/>
              <w:jc w:val="left"/>
              <w:rPr>
                <w:sz w:val="16"/>
                <w:szCs w:val="16"/>
              </w:rPr>
            </w:pPr>
            <w:r>
              <w:rPr>
                <w:b/>
                <w:sz w:val="16"/>
                <w:szCs w:val="16"/>
              </w:rPr>
              <w:t>Department of Agriculture</w:t>
            </w:r>
          </w:p>
        </w:tc>
      </w:tr>
      <w:tr w:rsidR="00507F60" w:rsidRPr="00C47993" w14:paraId="2575677D" w14:textId="77777777" w:rsidTr="009C6BBC">
        <w:trPr>
          <w:trHeight w:val="1480"/>
        </w:trPr>
        <w:tc>
          <w:tcPr>
            <w:tcW w:w="583" w:type="dxa"/>
            <w:vMerge/>
            <w:shd w:val="clear" w:color="auto" w:fill="auto"/>
          </w:tcPr>
          <w:p w14:paraId="1B72DC44" w14:textId="77777777" w:rsidR="00507F60" w:rsidRPr="00C47993" w:rsidRDefault="00507F60" w:rsidP="00CA399B">
            <w:pPr>
              <w:spacing w:before="20" w:after="20"/>
              <w:rPr>
                <w:sz w:val="16"/>
                <w:szCs w:val="16"/>
              </w:rPr>
            </w:pPr>
          </w:p>
        </w:tc>
        <w:tc>
          <w:tcPr>
            <w:tcW w:w="4456" w:type="dxa"/>
            <w:gridSpan w:val="4"/>
            <w:shd w:val="clear" w:color="auto" w:fill="auto"/>
          </w:tcPr>
          <w:p w14:paraId="2078CCF6" w14:textId="3CC86E3C" w:rsidR="00507F60" w:rsidRPr="00C47993" w:rsidRDefault="00507F60" w:rsidP="00CA399B">
            <w:pPr>
              <w:tabs>
                <w:tab w:val="left" w:pos="2668"/>
              </w:tabs>
              <w:spacing w:before="20" w:after="0"/>
              <w:ind w:left="386" w:hanging="386"/>
              <w:rPr>
                <w:sz w:val="16"/>
                <w:szCs w:val="16"/>
              </w:rPr>
            </w:pPr>
            <w:r w:rsidRPr="00C47993">
              <w:rPr>
                <w:sz w:val="16"/>
                <w:szCs w:val="16"/>
              </w:rPr>
              <w:t>I.5.</w:t>
            </w:r>
            <w:r w:rsidRPr="00C47993">
              <w:rPr>
                <w:sz w:val="16"/>
                <w:szCs w:val="16"/>
              </w:rPr>
              <w:tab/>
              <w:t>Consignee</w:t>
            </w:r>
            <w:r w:rsidR="006C34F8">
              <w:rPr>
                <w:sz w:val="16"/>
                <w:szCs w:val="16"/>
              </w:rPr>
              <w:t xml:space="preserve"> /</w:t>
            </w:r>
            <w:r w:rsidR="006C34F8" w:rsidRPr="006F54F3">
              <w:rPr>
                <w:i/>
                <w:sz w:val="16"/>
              </w:rPr>
              <w:t xml:space="preserve"> Vastaanottaja</w:t>
            </w:r>
          </w:p>
          <w:p w14:paraId="555BABF1" w14:textId="1AB1CECA"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6C34F8">
              <w:rPr>
                <w:sz w:val="16"/>
                <w:szCs w:val="16"/>
              </w:rPr>
              <w:t xml:space="preserve"> / </w:t>
            </w:r>
            <w:r w:rsidR="006C34F8" w:rsidRPr="006F54F3">
              <w:rPr>
                <w:i/>
                <w:sz w:val="16"/>
              </w:rPr>
              <w:t>Nimi</w:t>
            </w:r>
          </w:p>
          <w:p w14:paraId="38E02DB1" w14:textId="53C6D478"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6C34F8">
              <w:rPr>
                <w:sz w:val="16"/>
                <w:szCs w:val="16"/>
              </w:rPr>
              <w:t xml:space="preserve"> / </w:t>
            </w:r>
            <w:r w:rsidR="006C34F8" w:rsidRPr="006F54F3">
              <w:rPr>
                <w:i/>
                <w:sz w:val="16"/>
              </w:rPr>
              <w:t>Osoite</w:t>
            </w:r>
          </w:p>
          <w:p w14:paraId="0B45C3C8" w14:textId="77777777" w:rsidR="00507F60" w:rsidRPr="00C47993" w:rsidRDefault="00507F60" w:rsidP="00CA399B">
            <w:pPr>
              <w:tabs>
                <w:tab w:val="left" w:pos="152"/>
              </w:tabs>
              <w:spacing w:before="0" w:after="0"/>
              <w:rPr>
                <w:sz w:val="16"/>
                <w:szCs w:val="16"/>
              </w:rPr>
            </w:pPr>
          </w:p>
          <w:p w14:paraId="0E749964" w14:textId="77F14F47" w:rsidR="00507F60" w:rsidRPr="00C47993" w:rsidRDefault="00507F60" w:rsidP="00CA399B">
            <w:pPr>
              <w:tabs>
                <w:tab w:val="left" w:pos="2668"/>
              </w:tabs>
              <w:spacing w:before="0" w:after="0"/>
              <w:ind w:left="388" w:hanging="388"/>
              <w:rPr>
                <w:sz w:val="16"/>
                <w:szCs w:val="16"/>
              </w:rPr>
            </w:pPr>
            <w:r w:rsidRPr="00C47993">
              <w:rPr>
                <w:sz w:val="16"/>
                <w:szCs w:val="16"/>
              </w:rPr>
              <w:tab/>
              <w:t>Postal code</w:t>
            </w:r>
            <w:r w:rsidR="006C34F8">
              <w:rPr>
                <w:sz w:val="16"/>
                <w:szCs w:val="16"/>
              </w:rPr>
              <w:t xml:space="preserve"> / </w:t>
            </w:r>
            <w:r w:rsidR="006C34F8" w:rsidRPr="006F54F3">
              <w:rPr>
                <w:i/>
                <w:sz w:val="16"/>
              </w:rPr>
              <w:t>Postinumero</w:t>
            </w:r>
          </w:p>
          <w:p w14:paraId="2A2D3A9E" w14:textId="1FECB841"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6C34F8">
              <w:rPr>
                <w:sz w:val="16"/>
                <w:szCs w:val="16"/>
              </w:rPr>
              <w:t xml:space="preserve"> / </w:t>
            </w:r>
            <w:r w:rsidR="006C34F8" w:rsidRPr="006F54F3">
              <w:rPr>
                <w:i/>
                <w:sz w:val="16"/>
              </w:rPr>
              <w:t>Puhelin</w:t>
            </w:r>
          </w:p>
        </w:tc>
        <w:tc>
          <w:tcPr>
            <w:tcW w:w="5160" w:type="dxa"/>
            <w:gridSpan w:val="8"/>
            <w:tcBorders>
              <w:tr2bl w:val="single" w:sz="4" w:space="0" w:color="auto"/>
            </w:tcBorders>
            <w:shd w:val="clear" w:color="auto" w:fill="auto"/>
          </w:tcPr>
          <w:p w14:paraId="242E7619" w14:textId="3717995C" w:rsidR="00507F60" w:rsidRPr="00C47993" w:rsidRDefault="00507F60" w:rsidP="00CA399B">
            <w:pPr>
              <w:tabs>
                <w:tab w:val="left" w:pos="2668"/>
              </w:tabs>
              <w:spacing w:before="0" w:after="0"/>
              <w:ind w:left="388" w:hanging="388"/>
              <w:rPr>
                <w:sz w:val="16"/>
                <w:szCs w:val="16"/>
              </w:rPr>
            </w:pPr>
            <w:r w:rsidRPr="00C47993">
              <w:rPr>
                <w:sz w:val="16"/>
                <w:szCs w:val="16"/>
              </w:rPr>
              <w:t>I.6.</w:t>
            </w:r>
            <w:r w:rsidRPr="00C47993">
              <w:rPr>
                <w:sz w:val="16"/>
                <w:szCs w:val="16"/>
              </w:rPr>
              <w:tab/>
            </w:r>
            <w:r>
              <w:rPr>
                <w:sz w:val="16"/>
                <w:szCs w:val="16"/>
              </w:rPr>
              <w:t>Person responsible for the consignment in the EU</w:t>
            </w:r>
            <w:r w:rsidR="00D43B66">
              <w:rPr>
                <w:sz w:val="16"/>
                <w:szCs w:val="16"/>
              </w:rPr>
              <w:t xml:space="preserve"> / </w:t>
            </w:r>
            <w:r w:rsidR="006C34F8" w:rsidRPr="006F54F3">
              <w:rPr>
                <w:i/>
                <w:sz w:val="16"/>
              </w:rPr>
              <w:t>Lähetyksestä vastaava henkilö EU:ssa</w:t>
            </w:r>
          </w:p>
        </w:tc>
      </w:tr>
      <w:tr w:rsidR="00507F60" w:rsidRPr="00C47993" w14:paraId="7E81765D" w14:textId="77777777" w:rsidTr="009C6BBC">
        <w:trPr>
          <w:trHeight w:val="330"/>
        </w:trPr>
        <w:tc>
          <w:tcPr>
            <w:tcW w:w="583" w:type="dxa"/>
            <w:vMerge/>
            <w:shd w:val="clear" w:color="auto" w:fill="auto"/>
          </w:tcPr>
          <w:p w14:paraId="240FE80D" w14:textId="77777777" w:rsidR="00507F60" w:rsidRPr="00C47993" w:rsidRDefault="00507F60" w:rsidP="00CA399B">
            <w:pPr>
              <w:spacing w:before="20" w:after="20"/>
              <w:rPr>
                <w:sz w:val="16"/>
                <w:szCs w:val="16"/>
              </w:rPr>
            </w:pPr>
          </w:p>
        </w:tc>
        <w:tc>
          <w:tcPr>
            <w:tcW w:w="1336" w:type="dxa"/>
            <w:tcBorders>
              <w:bottom w:val="nil"/>
              <w:right w:val="nil"/>
            </w:tcBorders>
            <w:shd w:val="clear" w:color="auto" w:fill="auto"/>
          </w:tcPr>
          <w:p w14:paraId="1145F2B3" w14:textId="009A029D" w:rsidR="00507F60" w:rsidRPr="00C47993" w:rsidRDefault="00507F60" w:rsidP="00CA399B">
            <w:pPr>
              <w:tabs>
                <w:tab w:val="left" w:pos="268"/>
              </w:tabs>
              <w:spacing w:before="0" w:after="0"/>
              <w:ind w:left="268" w:hanging="268"/>
              <w:jc w:val="left"/>
              <w:rPr>
                <w:sz w:val="16"/>
                <w:szCs w:val="16"/>
              </w:rPr>
            </w:pPr>
            <w:r w:rsidRPr="00C47993">
              <w:rPr>
                <w:sz w:val="16"/>
                <w:szCs w:val="16"/>
              </w:rPr>
              <w:t>I.7.</w:t>
            </w:r>
            <w:r w:rsidRPr="00C47993">
              <w:rPr>
                <w:sz w:val="16"/>
                <w:szCs w:val="16"/>
              </w:rPr>
              <w:tab/>
              <w:t xml:space="preserve">Country of origin </w:t>
            </w:r>
            <w:r w:rsidR="00D43B66">
              <w:rPr>
                <w:sz w:val="16"/>
                <w:szCs w:val="16"/>
              </w:rPr>
              <w:t xml:space="preserve">/ </w:t>
            </w:r>
            <w:r w:rsidR="006C34F8" w:rsidRPr="006F54F3">
              <w:rPr>
                <w:i/>
                <w:sz w:val="16"/>
              </w:rPr>
              <w:t>Alkuperämaa</w:t>
            </w:r>
          </w:p>
        </w:tc>
        <w:tc>
          <w:tcPr>
            <w:tcW w:w="960" w:type="dxa"/>
            <w:tcBorders>
              <w:left w:val="nil"/>
              <w:bottom w:val="nil"/>
              <w:right w:val="nil"/>
            </w:tcBorders>
            <w:shd w:val="clear" w:color="auto" w:fill="auto"/>
          </w:tcPr>
          <w:p w14:paraId="5AFA691F" w14:textId="77777777" w:rsidR="00507F60" w:rsidRDefault="00507F60" w:rsidP="00CA399B">
            <w:pPr>
              <w:tabs>
                <w:tab w:val="left" w:pos="132"/>
                <w:tab w:val="right" w:pos="1932"/>
              </w:tabs>
              <w:spacing w:before="20" w:after="0"/>
              <w:rPr>
                <w:i/>
                <w:sz w:val="16"/>
              </w:rPr>
            </w:pPr>
            <w:r w:rsidRPr="00C47993">
              <w:rPr>
                <w:sz w:val="16"/>
                <w:szCs w:val="16"/>
              </w:rPr>
              <w:t>ISO code</w:t>
            </w:r>
            <w:r w:rsidR="00D43B66">
              <w:rPr>
                <w:sz w:val="16"/>
                <w:szCs w:val="16"/>
              </w:rPr>
              <w:t xml:space="preserve"> / </w:t>
            </w:r>
            <w:r w:rsidR="006C34F8" w:rsidRPr="006F54F3">
              <w:rPr>
                <w:i/>
                <w:sz w:val="16"/>
              </w:rPr>
              <w:t>ISO-koodi</w:t>
            </w:r>
          </w:p>
          <w:p w14:paraId="437C6471" w14:textId="539FB3AF" w:rsidR="007E6529" w:rsidRPr="007E6529" w:rsidRDefault="007E6529" w:rsidP="00CA399B">
            <w:pPr>
              <w:tabs>
                <w:tab w:val="left" w:pos="132"/>
                <w:tab w:val="right" w:pos="1932"/>
              </w:tabs>
              <w:spacing w:before="20" w:after="0"/>
              <w:rPr>
                <w:b/>
                <w:sz w:val="16"/>
                <w:szCs w:val="16"/>
              </w:rPr>
            </w:pPr>
            <w:r w:rsidRPr="007E6529">
              <w:rPr>
                <w:b/>
                <w:sz w:val="16"/>
              </w:rPr>
              <w:t>AU</w:t>
            </w:r>
          </w:p>
        </w:tc>
        <w:tc>
          <w:tcPr>
            <w:tcW w:w="1560" w:type="dxa"/>
            <w:vMerge w:val="restart"/>
            <w:tcBorders>
              <w:left w:val="nil"/>
              <w:right w:val="nil"/>
              <w:tr2bl w:val="single" w:sz="4" w:space="0" w:color="auto"/>
            </w:tcBorders>
            <w:shd w:val="clear" w:color="auto" w:fill="auto"/>
          </w:tcPr>
          <w:p w14:paraId="16260B5C" w14:textId="5CD8342E" w:rsidR="00507F60" w:rsidRPr="00C47993" w:rsidRDefault="00507F60" w:rsidP="00CA399B">
            <w:pPr>
              <w:tabs>
                <w:tab w:val="left" w:pos="268"/>
              </w:tabs>
              <w:spacing w:before="0" w:after="0"/>
              <w:ind w:left="268" w:hanging="268"/>
              <w:jc w:val="left"/>
              <w:rPr>
                <w:sz w:val="16"/>
                <w:szCs w:val="16"/>
              </w:rPr>
            </w:pPr>
            <w:r w:rsidRPr="00C47993">
              <w:rPr>
                <w:sz w:val="16"/>
                <w:szCs w:val="16"/>
              </w:rPr>
              <w:t>I.8.</w:t>
            </w:r>
            <w:r w:rsidRPr="00C47993">
              <w:rPr>
                <w:sz w:val="16"/>
                <w:szCs w:val="16"/>
              </w:rPr>
              <w:tab/>
            </w:r>
            <w:r w:rsidRPr="0037114C">
              <w:rPr>
                <w:sz w:val="16"/>
                <w:szCs w:val="16"/>
              </w:rPr>
              <w:t>Region of origin</w:t>
            </w:r>
            <w:r w:rsidR="00D43B66">
              <w:rPr>
                <w:sz w:val="16"/>
                <w:szCs w:val="16"/>
              </w:rPr>
              <w:t xml:space="preserve"> / </w:t>
            </w:r>
            <w:r w:rsidR="006C34F8" w:rsidRPr="006F54F3">
              <w:rPr>
                <w:i/>
                <w:sz w:val="16"/>
              </w:rPr>
              <w:t>Alkuperäalue</w:t>
            </w:r>
          </w:p>
        </w:tc>
        <w:tc>
          <w:tcPr>
            <w:tcW w:w="600" w:type="dxa"/>
            <w:vMerge w:val="restart"/>
            <w:tcBorders>
              <w:left w:val="nil"/>
              <w:tr2bl w:val="single" w:sz="4" w:space="0" w:color="auto"/>
            </w:tcBorders>
            <w:shd w:val="clear" w:color="auto" w:fill="auto"/>
          </w:tcPr>
          <w:p w14:paraId="4C8E86C3" w14:textId="79E8856C" w:rsidR="00507F60" w:rsidRPr="00C47993" w:rsidRDefault="00507F60" w:rsidP="00CA399B">
            <w:pPr>
              <w:tabs>
                <w:tab w:val="left" w:pos="132"/>
                <w:tab w:val="right" w:pos="1932"/>
              </w:tabs>
              <w:spacing w:before="20" w:after="0"/>
              <w:rPr>
                <w:sz w:val="16"/>
                <w:szCs w:val="16"/>
              </w:rPr>
            </w:pPr>
            <w:r>
              <w:rPr>
                <w:sz w:val="16"/>
                <w:szCs w:val="16"/>
              </w:rPr>
              <w:t>Code</w:t>
            </w:r>
            <w:r w:rsidR="00D43B66">
              <w:rPr>
                <w:sz w:val="16"/>
                <w:szCs w:val="16"/>
              </w:rPr>
              <w:t xml:space="preserve"> / </w:t>
            </w:r>
            <w:r w:rsidR="006C34F8" w:rsidRPr="006F54F3">
              <w:rPr>
                <w:i/>
                <w:sz w:val="16"/>
              </w:rPr>
              <w:t>Koodi</w:t>
            </w:r>
          </w:p>
        </w:tc>
        <w:tc>
          <w:tcPr>
            <w:tcW w:w="1920" w:type="dxa"/>
            <w:gridSpan w:val="3"/>
            <w:vMerge w:val="restart"/>
            <w:tcBorders>
              <w:right w:val="nil"/>
              <w:tr2bl w:val="single" w:sz="4" w:space="0" w:color="auto"/>
            </w:tcBorders>
            <w:shd w:val="clear" w:color="auto" w:fill="auto"/>
          </w:tcPr>
          <w:p w14:paraId="12D4C57A" w14:textId="2468F1B7" w:rsidR="00507F60" w:rsidRPr="00C47993" w:rsidRDefault="00507F60" w:rsidP="00CA399B">
            <w:pPr>
              <w:tabs>
                <w:tab w:val="left" w:pos="2668"/>
              </w:tabs>
              <w:spacing w:before="20" w:after="0"/>
              <w:ind w:left="386" w:hanging="386"/>
              <w:rPr>
                <w:sz w:val="16"/>
                <w:szCs w:val="16"/>
              </w:rPr>
            </w:pPr>
            <w:r w:rsidRPr="00C47993">
              <w:rPr>
                <w:sz w:val="16"/>
                <w:szCs w:val="16"/>
              </w:rPr>
              <w:t>I.9.</w:t>
            </w:r>
            <w:r w:rsidRPr="00C47993">
              <w:rPr>
                <w:sz w:val="16"/>
                <w:szCs w:val="16"/>
              </w:rPr>
              <w:tab/>
            </w:r>
            <w:r>
              <w:rPr>
                <w:sz w:val="16"/>
                <w:szCs w:val="16"/>
              </w:rPr>
              <w:t>Country of destination</w:t>
            </w:r>
            <w:r w:rsidR="00D43B66">
              <w:rPr>
                <w:sz w:val="16"/>
                <w:szCs w:val="16"/>
              </w:rPr>
              <w:t xml:space="preserve"> / </w:t>
            </w:r>
            <w:r w:rsidR="006C34F8" w:rsidRPr="006F54F3">
              <w:rPr>
                <w:i/>
                <w:sz w:val="16"/>
              </w:rPr>
              <w:t>Määränpäämaa</w:t>
            </w:r>
          </w:p>
        </w:tc>
        <w:tc>
          <w:tcPr>
            <w:tcW w:w="840" w:type="dxa"/>
            <w:vMerge w:val="restart"/>
            <w:tcBorders>
              <w:left w:val="nil"/>
              <w:right w:val="nil"/>
              <w:tr2bl w:val="single" w:sz="4" w:space="0" w:color="auto"/>
            </w:tcBorders>
            <w:shd w:val="clear" w:color="auto" w:fill="auto"/>
          </w:tcPr>
          <w:p w14:paraId="07A89C9C" w14:textId="74854F17" w:rsidR="00507F60" w:rsidRPr="00C47993" w:rsidRDefault="00507F60" w:rsidP="00CA399B">
            <w:pPr>
              <w:tabs>
                <w:tab w:val="right" w:pos="1034"/>
                <w:tab w:val="right" w:pos="3132"/>
              </w:tabs>
              <w:spacing w:before="20" w:after="0"/>
              <w:rPr>
                <w:sz w:val="16"/>
                <w:szCs w:val="16"/>
              </w:rPr>
            </w:pPr>
            <w:r>
              <w:rPr>
                <w:sz w:val="16"/>
                <w:szCs w:val="16"/>
              </w:rPr>
              <w:t>ISO code</w:t>
            </w:r>
            <w:r w:rsidR="00D43B66">
              <w:rPr>
                <w:sz w:val="16"/>
                <w:szCs w:val="16"/>
              </w:rPr>
              <w:t xml:space="preserve"> / </w:t>
            </w:r>
            <w:r w:rsidR="006C34F8" w:rsidRPr="006F54F3">
              <w:rPr>
                <w:i/>
                <w:sz w:val="16"/>
              </w:rPr>
              <w:t>ISO-koodi</w:t>
            </w:r>
          </w:p>
        </w:tc>
        <w:tc>
          <w:tcPr>
            <w:tcW w:w="1800" w:type="dxa"/>
            <w:gridSpan w:val="3"/>
            <w:vMerge w:val="restart"/>
            <w:tcBorders>
              <w:left w:val="nil"/>
              <w:right w:val="nil"/>
              <w:tr2bl w:val="single" w:sz="4" w:space="0" w:color="auto"/>
            </w:tcBorders>
            <w:shd w:val="clear" w:color="auto" w:fill="auto"/>
          </w:tcPr>
          <w:p w14:paraId="6A8CC47E" w14:textId="2C965012" w:rsidR="00507F60" w:rsidRPr="00C47993" w:rsidRDefault="00507F60" w:rsidP="00CA399B">
            <w:pPr>
              <w:tabs>
                <w:tab w:val="left" w:pos="252"/>
              </w:tabs>
              <w:spacing w:before="20" w:after="0"/>
              <w:ind w:left="372" w:hanging="372"/>
              <w:jc w:val="left"/>
              <w:rPr>
                <w:sz w:val="16"/>
                <w:szCs w:val="16"/>
              </w:rPr>
            </w:pPr>
            <w:r w:rsidRPr="00C47993">
              <w:rPr>
                <w:sz w:val="16"/>
                <w:szCs w:val="16"/>
              </w:rPr>
              <w:t>I.10</w:t>
            </w:r>
            <w:r>
              <w:rPr>
                <w:sz w:val="16"/>
                <w:szCs w:val="16"/>
              </w:rPr>
              <w:t xml:space="preserve"> Region of destination</w:t>
            </w:r>
            <w:r w:rsidR="00D43B66">
              <w:rPr>
                <w:sz w:val="16"/>
                <w:szCs w:val="16"/>
              </w:rPr>
              <w:t xml:space="preserve"> / </w:t>
            </w:r>
            <w:r w:rsidR="006C34F8" w:rsidRPr="006F54F3">
              <w:rPr>
                <w:i/>
                <w:sz w:val="16"/>
              </w:rPr>
              <w:t>Määränpääalue</w:t>
            </w:r>
          </w:p>
        </w:tc>
        <w:tc>
          <w:tcPr>
            <w:tcW w:w="600" w:type="dxa"/>
            <w:vMerge w:val="restart"/>
            <w:tcBorders>
              <w:left w:val="nil"/>
              <w:tr2bl w:val="single" w:sz="4" w:space="0" w:color="auto"/>
            </w:tcBorders>
            <w:shd w:val="clear" w:color="auto" w:fill="auto"/>
          </w:tcPr>
          <w:p w14:paraId="355AFBFA" w14:textId="74EB4CDD" w:rsidR="00507F60" w:rsidRPr="00C47993" w:rsidRDefault="00507F60" w:rsidP="00CA399B">
            <w:pPr>
              <w:tabs>
                <w:tab w:val="right" w:pos="1034"/>
              </w:tabs>
              <w:spacing w:before="20" w:after="0"/>
              <w:rPr>
                <w:sz w:val="16"/>
                <w:szCs w:val="16"/>
              </w:rPr>
            </w:pPr>
            <w:r>
              <w:rPr>
                <w:sz w:val="16"/>
                <w:szCs w:val="16"/>
              </w:rPr>
              <w:t>Code</w:t>
            </w:r>
            <w:r w:rsidR="00D43B66">
              <w:rPr>
                <w:sz w:val="16"/>
                <w:szCs w:val="16"/>
              </w:rPr>
              <w:t xml:space="preserve"> / </w:t>
            </w:r>
            <w:r w:rsidR="006C34F8" w:rsidRPr="006F54F3">
              <w:rPr>
                <w:i/>
                <w:sz w:val="16"/>
              </w:rPr>
              <w:t>Koodi</w:t>
            </w:r>
          </w:p>
        </w:tc>
      </w:tr>
      <w:tr w:rsidR="00507F60" w:rsidRPr="00C47993" w14:paraId="7B20C0FC" w14:textId="77777777" w:rsidTr="009C6BBC">
        <w:trPr>
          <w:trHeight w:val="111"/>
        </w:trPr>
        <w:tc>
          <w:tcPr>
            <w:tcW w:w="583" w:type="dxa"/>
            <w:vMerge/>
            <w:shd w:val="clear" w:color="auto" w:fill="auto"/>
          </w:tcPr>
          <w:p w14:paraId="47A6D81A" w14:textId="77777777"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14:paraId="66BD4345" w14:textId="14429FD5" w:rsidR="00507F60" w:rsidRPr="007E6529" w:rsidRDefault="007E6529" w:rsidP="00CA399B">
            <w:pPr>
              <w:tabs>
                <w:tab w:val="left" w:pos="-92"/>
                <w:tab w:val="left" w:pos="508"/>
                <w:tab w:val="right" w:pos="2428"/>
              </w:tabs>
              <w:spacing w:before="20" w:after="20"/>
              <w:jc w:val="left"/>
              <w:rPr>
                <w:b/>
                <w:sz w:val="16"/>
                <w:szCs w:val="16"/>
              </w:rPr>
            </w:pPr>
            <w:r w:rsidRPr="007E6529">
              <w:rPr>
                <w:b/>
                <w:sz w:val="16"/>
                <w:szCs w:val="16"/>
              </w:rPr>
              <w:t>Australia</w:t>
            </w:r>
          </w:p>
        </w:tc>
        <w:tc>
          <w:tcPr>
            <w:tcW w:w="960" w:type="dxa"/>
            <w:tcBorders>
              <w:top w:val="nil"/>
              <w:bottom w:val="single" w:sz="4" w:space="0" w:color="auto"/>
            </w:tcBorders>
            <w:shd w:val="clear" w:color="auto" w:fill="auto"/>
          </w:tcPr>
          <w:p w14:paraId="05CAA881" w14:textId="77777777" w:rsidR="00507F60" w:rsidRPr="00C47993" w:rsidRDefault="00507F60" w:rsidP="00CA399B">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14:paraId="4AAF08B2" w14:textId="77777777"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14:paraId="37ED7878" w14:textId="77777777"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14:paraId="2C336B56" w14:textId="77777777"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14:paraId="4BA9909E" w14:textId="77777777"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14:paraId="431DD716" w14:textId="77777777"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14:paraId="6AD15117" w14:textId="77777777" w:rsidR="00507F60" w:rsidRPr="00C47993" w:rsidRDefault="00507F60" w:rsidP="00CA399B">
            <w:pPr>
              <w:tabs>
                <w:tab w:val="right" w:pos="2526"/>
              </w:tabs>
              <w:spacing w:before="20" w:after="20"/>
              <w:ind w:left="-138" w:firstLine="138"/>
              <w:rPr>
                <w:sz w:val="16"/>
                <w:szCs w:val="16"/>
              </w:rPr>
            </w:pPr>
          </w:p>
        </w:tc>
      </w:tr>
      <w:tr w:rsidR="00507F60" w:rsidRPr="00C47993" w14:paraId="681C7622" w14:textId="77777777" w:rsidTr="009C6BBC">
        <w:trPr>
          <w:trHeight w:val="1430"/>
        </w:trPr>
        <w:tc>
          <w:tcPr>
            <w:tcW w:w="583" w:type="dxa"/>
            <w:vMerge/>
            <w:shd w:val="clear" w:color="auto" w:fill="auto"/>
          </w:tcPr>
          <w:p w14:paraId="32987776" w14:textId="77777777"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14:paraId="1E2BC3B5" w14:textId="0F87FA51" w:rsidR="00507F60" w:rsidRDefault="00507F60" w:rsidP="00CA399B">
            <w:pPr>
              <w:tabs>
                <w:tab w:val="left" w:pos="2670"/>
              </w:tabs>
              <w:spacing w:before="0" w:after="0"/>
              <w:ind w:left="388" w:hanging="388"/>
              <w:rPr>
                <w:sz w:val="16"/>
                <w:szCs w:val="16"/>
              </w:rPr>
            </w:pPr>
            <w:r w:rsidRPr="00C47993">
              <w:rPr>
                <w:sz w:val="16"/>
                <w:szCs w:val="16"/>
              </w:rPr>
              <w:t>I.11.</w:t>
            </w:r>
            <w:r w:rsidRPr="00C47993">
              <w:rPr>
                <w:sz w:val="16"/>
                <w:szCs w:val="16"/>
              </w:rPr>
              <w:tab/>
            </w:r>
            <w:r>
              <w:rPr>
                <w:sz w:val="16"/>
                <w:szCs w:val="16"/>
              </w:rPr>
              <w:t>Place of origin</w:t>
            </w:r>
            <w:r w:rsidR="00D43B66">
              <w:rPr>
                <w:sz w:val="16"/>
                <w:szCs w:val="16"/>
              </w:rPr>
              <w:t xml:space="preserve"> / </w:t>
            </w:r>
            <w:r w:rsidR="001863A4" w:rsidRPr="006F54F3">
              <w:rPr>
                <w:i/>
                <w:sz w:val="16"/>
              </w:rPr>
              <w:t>Alkuperäpaikka</w:t>
            </w:r>
          </w:p>
          <w:p w14:paraId="0FFFC86E" w14:textId="77777777"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14:paraId="62B8D6FC" w14:textId="535CE617" w:rsidR="00507F60" w:rsidRPr="00C47993" w:rsidRDefault="00507F60" w:rsidP="00CA399B">
            <w:pPr>
              <w:tabs>
                <w:tab w:val="left" w:pos="2668"/>
              </w:tabs>
              <w:spacing w:before="0" w:after="0"/>
              <w:ind w:left="388" w:hanging="388"/>
              <w:rPr>
                <w:sz w:val="16"/>
                <w:szCs w:val="16"/>
              </w:rPr>
            </w:pPr>
            <w:r w:rsidRPr="00C47993">
              <w:rPr>
                <w:sz w:val="16"/>
                <w:szCs w:val="16"/>
              </w:rPr>
              <w:t>I.12.</w:t>
            </w:r>
            <w:r w:rsidRPr="00C47993">
              <w:rPr>
                <w:sz w:val="16"/>
                <w:szCs w:val="16"/>
              </w:rPr>
              <w:tab/>
            </w:r>
            <w:r>
              <w:rPr>
                <w:sz w:val="16"/>
                <w:szCs w:val="16"/>
              </w:rPr>
              <w:t>Place of destination</w:t>
            </w:r>
            <w:r w:rsidR="00D43B66">
              <w:rPr>
                <w:sz w:val="16"/>
                <w:szCs w:val="16"/>
              </w:rPr>
              <w:t xml:space="preserve"> / </w:t>
            </w:r>
            <w:r w:rsidR="001863A4" w:rsidRPr="006F54F3">
              <w:rPr>
                <w:i/>
                <w:sz w:val="16"/>
              </w:rPr>
              <w:t>Määräpaikka</w:t>
            </w:r>
          </w:p>
        </w:tc>
      </w:tr>
      <w:tr w:rsidR="00507F60" w:rsidRPr="00C47993" w14:paraId="2C6C1641" w14:textId="77777777" w:rsidTr="007E6529">
        <w:trPr>
          <w:trHeight w:val="979"/>
        </w:trPr>
        <w:tc>
          <w:tcPr>
            <w:tcW w:w="583" w:type="dxa"/>
            <w:vMerge/>
            <w:tcBorders>
              <w:bottom w:val="single" w:sz="4" w:space="0" w:color="auto"/>
            </w:tcBorders>
            <w:shd w:val="clear" w:color="auto" w:fill="auto"/>
          </w:tcPr>
          <w:p w14:paraId="26ECE878" w14:textId="77777777"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14:paraId="699F0F92" w14:textId="23549F52" w:rsidR="00507F60" w:rsidRPr="00C47993" w:rsidRDefault="00507F60" w:rsidP="00CA399B">
            <w:pPr>
              <w:tabs>
                <w:tab w:val="left" w:pos="2668"/>
              </w:tabs>
              <w:spacing w:before="20" w:after="0"/>
              <w:ind w:left="386" w:hanging="386"/>
              <w:rPr>
                <w:sz w:val="16"/>
                <w:szCs w:val="16"/>
              </w:rPr>
            </w:pPr>
            <w:r w:rsidRPr="00C47993">
              <w:rPr>
                <w:sz w:val="16"/>
                <w:szCs w:val="16"/>
              </w:rPr>
              <w:t>I.13.</w:t>
            </w:r>
            <w:r w:rsidRPr="00C47993">
              <w:rPr>
                <w:sz w:val="16"/>
                <w:szCs w:val="16"/>
              </w:rPr>
              <w:tab/>
            </w:r>
            <w:r>
              <w:rPr>
                <w:sz w:val="16"/>
                <w:szCs w:val="16"/>
              </w:rPr>
              <w:t>Place of loading</w:t>
            </w:r>
            <w:r w:rsidR="00D43B66">
              <w:rPr>
                <w:sz w:val="16"/>
                <w:szCs w:val="16"/>
              </w:rPr>
              <w:t xml:space="preserve"> / </w:t>
            </w:r>
            <w:r w:rsidR="001863A4" w:rsidRPr="006F54F3">
              <w:rPr>
                <w:i/>
                <w:sz w:val="16"/>
              </w:rPr>
              <w:t>Lastauspaikka</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62534ED" w14:textId="6596ED60" w:rsidR="00507F60" w:rsidRPr="00C47993" w:rsidRDefault="00507F60" w:rsidP="00CA399B">
            <w:pPr>
              <w:tabs>
                <w:tab w:val="left" w:pos="2668"/>
              </w:tabs>
              <w:spacing w:before="20" w:after="0"/>
              <w:ind w:left="386" w:hanging="386"/>
              <w:rPr>
                <w:sz w:val="16"/>
                <w:szCs w:val="16"/>
              </w:rPr>
            </w:pPr>
            <w:r w:rsidRPr="00C47993">
              <w:rPr>
                <w:sz w:val="16"/>
                <w:szCs w:val="16"/>
              </w:rPr>
              <w:t>I.14.</w:t>
            </w:r>
            <w:r w:rsidRPr="00C47993">
              <w:rPr>
                <w:sz w:val="16"/>
                <w:szCs w:val="16"/>
              </w:rPr>
              <w:tab/>
            </w:r>
            <w:r>
              <w:rPr>
                <w:sz w:val="16"/>
                <w:szCs w:val="16"/>
              </w:rPr>
              <w:t>Date of departure</w:t>
            </w:r>
            <w:r w:rsidR="00D43B66">
              <w:rPr>
                <w:sz w:val="16"/>
                <w:szCs w:val="16"/>
              </w:rPr>
              <w:t xml:space="preserve"> / </w:t>
            </w:r>
            <w:r w:rsidR="001863A4" w:rsidRPr="006F54F3">
              <w:rPr>
                <w:i/>
                <w:sz w:val="16"/>
              </w:rPr>
              <w:t>Lähtöpäivä</w:t>
            </w:r>
          </w:p>
        </w:tc>
      </w:tr>
      <w:tr w:rsidR="00507F60" w:rsidRPr="00C47993" w14:paraId="2D66DEA3" w14:textId="77777777" w:rsidTr="009C6BBC">
        <w:trPr>
          <w:trHeight w:val="428"/>
        </w:trPr>
        <w:tc>
          <w:tcPr>
            <w:tcW w:w="583" w:type="dxa"/>
            <w:vMerge w:val="restart"/>
            <w:tcBorders>
              <w:top w:val="single" w:sz="4" w:space="0" w:color="auto"/>
              <w:left w:val="nil"/>
            </w:tcBorders>
            <w:shd w:val="clear" w:color="auto" w:fill="auto"/>
          </w:tcPr>
          <w:p w14:paraId="499E9142" w14:textId="77777777"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14:paraId="63375C0E" w14:textId="555F943C" w:rsidR="00507F60" w:rsidRPr="00C47993" w:rsidRDefault="00507F60" w:rsidP="00CA399B">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Pr>
                <w:sz w:val="16"/>
                <w:szCs w:val="16"/>
              </w:rPr>
              <w:t>Means of transport</w:t>
            </w:r>
            <w:r w:rsidR="00D43B66">
              <w:rPr>
                <w:sz w:val="16"/>
                <w:szCs w:val="16"/>
              </w:rPr>
              <w:t xml:space="preserve"> / </w:t>
            </w:r>
            <w:r w:rsidR="001863A4" w:rsidRPr="006F54F3">
              <w:rPr>
                <w:i/>
                <w:sz w:val="16"/>
              </w:rPr>
              <w:t>Kuljetusvälineet</w:t>
            </w:r>
          </w:p>
        </w:tc>
        <w:tc>
          <w:tcPr>
            <w:tcW w:w="5160" w:type="dxa"/>
            <w:gridSpan w:val="8"/>
            <w:tcBorders>
              <w:top w:val="single" w:sz="4" w:space="0" w:color="auto"/>
              <w:bottom w:val="single" w:sz="4" w:space="0" w:color="auto"/>
              <w:tr2bl w:val="single" w:sz="4" w:space="0" w:color="auto"/>
            </w:tcBorders>
            <w:shd w:val="clear" w:color="auto" w:fill="auto"/>
          </w:tcPr>
          <w:p w14:paraId="5DD35F13" w14:textId="66D81924" w:rsidR="00507F60" w:rsidRPr="00C47993" w:rsidRDefault="00507F60" w:rsidP="00CA399B">
            <w:pPr>
              <w:tabs>
                <w:tab w:val="left" w:pos="2668"/>
              </w:tabs>
              <w:spacing w:before="20" w:after="0"/>
              <w:ind w:left="386" w:hanging="386"/>
              <w:rPr>
                <w:sz w:val="16"/>
                <w:szCs w:val="16"/>
              </w:rPr>
            </w:pPr>
            <w:r w:rsidRPr="00C47993">
              <w:rPr>
                <w:sz w:val="16"/>
                <w:szCs w:val="16"/>
              </w:rPr>
              <w:t>I.16.</w:t>
            </w:r>
            <w:r w:rsidRPr="00C47993">
              <w:rPr>
                <w:sz w:val="16"/>
                <w:szCs w:val="16"/>
              </w:rPr>
              <w:tab/>
            </w:r>
            <w:r>
              <w:rPr>
                <w:sz w:val="16"/>
                <w:szCs w:val="16"/>
              </w:rPr>
              <w:t>Entry BIP in EU</w:t>
            </w:r>
            <w:r w:rsidR="00D43B66">
              <w:rPr>
                <w:sz w:val="16"/>
                <w:szCs w:val="16"/>
              </w:rPr>
              <w:t xml:space="preserve"> / </w:t>
            </w:r>
            <w:r w:rsidR="001863A4" w:rsidRPr="006F54F3">
              <w:rPr>
                <w:i/>
                <w:sz w:val="16"/>
              </w:rPr>
              <w:t>EU:n saapumisrajatarkastusasema</w:t>
            </w:r>
          </w:p>
          <w:p w14:paraId="10F33B84" w14:textId="77777777" w:rsidR="00507F60" w:rsidRPr="00C47993" w:rsidRDefault="00507F60" w:rsidP="00CA399B">
            <w:pPr>
              <w:tabs>
                <w:tab w:val="left" w:pos="132"/>
                <w:tab w:val="left" w:pos="2052"/>
              </w:tabs>
              <w:spacing w:before="20" w:after="0"/>
              <w:rPr>
                <w:sz w:val="16"/>
                <w:szCs w:val="16"/>
              </w:rPr>
            </w:pPr>
          </w:p>
          <w:p w14:paraId="5E3EE1BC" w14:textId="77777777" w:rsidR="00507F60" w:rsidRPr="00C47993" w:rsidRDefault="00507F60" w:rsidP="00CA399B">
            <w:pPr>
              <w:tabs>
                <w:tab w:val="left" w:pos="132"/>
                <w:tab w:val="left" w:pos="2052"/>
              </w:tabs>
              <w:spacing w:before="20" w:after="0"/>
              <w:rPr>
                <w:sz w:val="16"/>
                <w:szCs w:val="16"/>
              </w:rPr>
            </w:pPr>
          </w:p>
        </w:tc>
      </w:tr>
      <w:tr w:rsidR="00507F60" w:rsidRPr="00C47993" w14:paraId="483173B1" w14:textId="77777777" w:rsidTr="009C6BBC">
        <w:trPr>
          <w:trHeight w:val="427"/>
        </w:trPr>
        <w:tc>
          <w:tcPr>
            <w:tcW w:w="583" w:type="dxa"/>
            <w:vMerge/>
            <w:tcBorders>
              <w:left w:val="nil"/>
              <w:bottom w:val="nil"/>
            </w:tcBorders>
            <w:shd w:val="clear" w:color="auto" w:fill="auto"/>
          </w:tcPr>
          <w:p w14:paraId="5E77D7EC" w14:textId="77777777"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14:paraId="36A3683B" w14:textId="77777777"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14:paraId="35E25DB3" w14:textId="220615C1" w:rsidR="00507F60" w:rsidRPr="00C47993" w:rsidRDefault="00507F60" w:rsidP="00CA399B">
            <w:pPr>
              <w:tabs>
                <w:tab w:val="left" w:pos="2668"/>
              </w:tabs>
              <w:spacing w:before="20" w:after="0"/>
              <w:ind w:left="386" w:hanging="386"/>
              <w:rPr>
                <w:sz w:val="16"/>
                <w:szCs w:val="16"/>
              </w:rPr>
            </w:pPr>
            <w:r w:rsidRPr="00C47993">
              <w:rPr>
                <w:sz w:val="16"/>
                <w:szCs w:val="16"/>
              </w:rPr>
              <w:t>I.17.</w:t>
            </w:r>
            <w:r>
              <w:rPr>
                <w:sz w:val="16"/>
                <w:szCs w:val="16"/>
              </w:rPr>
              <w:t xml:space="preserve"> No.(s) of CITES</w:t>
            </w:r>
            <w:r w:rsidR="00D43B66">
              <w:rPr>
                <w:sz w:val="16"/>
                <w:szCs w:val="16"/>
              </w:rPr>
              <w:t xml:space="preserve"> / </w:t>
            </w:r>
            <w:r w:rsidR="001863A4" w:rsidRPr="006F54F3">
              <w:rPr>
                <w:i/>
                <w:sz w:val="16"/>
              </w:rPr>
              <w:t>CITES-nro(t)</w:t>
            </w:r>
          </w:p>
        </w:tc>
      </w:tr>
      <w:tr w:rsidR="00507F60" w:rsidRPr="00C47993" w14:paraId="1B682673" w14:textId="77777777" w:rsidTr="009C6BBC">
        <w:trPr>
          <w:trHeight w:val="356"/>
        </w:trPr>
        <w:tc>
          <w:tcPr>
            <w:tcW w:w="583" w:type="dxa"/>
            <w:vMerge w:val="restart"/>
            <w:tcBorders>
              <w:top w:val="nil"/>
              <w:left w:val="nil"/>
              <w:bottom w:val="nil"/>
            </w:tcBorders>
            <w:shd w:val="clear" w:color="auto" w:fill="auto"/>
          </w:tcPr>
          <w:p w14:paraId="2C303B12" w14:textId="77777777"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14:paraId="5156FF59" w14:textId="4FB8992F" w:rsidR="00507F60" w:rsidRPr="00C47993" w:rsidRDefault="00507F60" w:rsidP="00CA399B">
            <w:pPr>
              <w:tabs>
                <w:tab w:val="left" w:pos="2668"/>
              </w:tabs>
              <w:spacing w:before="20" w:after="0"/>
              <w:ind w:left="386" w:hanging="386"/>
              <w:rPr>
                <w:sz w:val="16"/>
                <w:szCs w:val="16"/>
              </w:rPr>
            </w:pPr>
            <w:r w:rsidRPr="00C47993">
              <w:rPr>
                <w:sz w:val="16"/>
                <w:szCs w:val="16"/>
              </w:rPr>
              <w:t>I.18.</w:t>
            </w:r>
            <w:r w:rsidRPr="00C47993">
              <w:rPr>
                <w:sz w:val="16"/>
                <w:szCs w:val="16"/>
              </w:rPr>
              <w:tab/>
            </w:r>
            <w:r w:rsidRPr="00E41BBB">
              <w:rPr>
                <w:sz w:val="16"/>
                <w:szCs w:val="16"/>
              </w:rPr>
              <w:t>Description of commodity</w:t>
            </w:r>
            <w:r w:rsidR="00D43B66">
              <w:rPr>
                <w:sz w:val="16"/>
                <w:szCs w:val="16"/>
              </w:rPr>
              <w:t xml:space="preserve"> / </w:t>
            </w:r>
            <w:r w:rsidR="001863A4" w:rsidRPr="006F54F3">
              <w:rPr>
                <w:i/>
                <w:sz w:val="16"/>
              </w:rPr>
              <w:t>Tavaran kuvaus</w:t>
            </w:r>
          </w:p>
        </w:tc>
        <w:tc>
          <w:tcPr>
            <w:tcW w:w="1747" w:type="dxa"/>
            <w:gridSpan w:val="2"/>
            <w:tcBorders>
              <w:left w:val="nil"/>
              <w:bottom w:val="nil"/>
            </w:tcBorders>
            <w:shd w:val="clear" w:color="auto" w:fill="auto"/>
          </w:tcPr>
          <w:p w14:paraId="118EE30F" w14:textId="77777777" w:rsidR="00507F60" w:rsidRPr="00C47993" w:rsidRDefault="00507F60" w:rsidP="00CA399B">
            <w:pPr>
              <w:spacing w:before="0" w:after="0"/>
              <w:rPr>
                <w:sz w:val="16"/>
                <w:szCs w:val="16"/>
              </w:rPr>
            </w:pPr>
          </w:p>
        </w:tc>
        <w:tc>
          <w:tcPr>
            <w:tcW w:w="3413" w:type="dxa"/>
            <w:gridSpan w:val="6"/>
            <w:shd w:val="clear" w:color="auto" w:fill="auto"/>
          </w:tcPr>
          <w:p w14:paraId="31A9753E" w14:textId="238E3062" w:rsidR="00507F60" w:rsidRPr="00BC5FBA" w:rsidRDefault="00507F60" w:rsidP="00CA399B">
            <w:pPr>
              <w:tabs>
                <w:tab w:val="left" w:pos="2668"/>
              </w:tabs>
              <w:spacing w:before="20" w:after="0"/>
              <w:ind w:left="386" w:hanging="386"/>
              <w:rPr>
                <w:sz w:val="16"/>
                <w:szCs w:val="16"/>
                <w:lang w:val="fr-BE"/>
              </w:rPr>
            </w:pPr>
            <w:r w:rsidRPr="00BC5FBA">
              <w:rPr>
                <w:sz w:val="16"/>
                <w:szCs w:val="16"/>
                <w:lang w:val="fr-BE"/>
              </w:rPr>
              <w:t>I.19.</w:t>
            </w:r>
            <w:r w:rsidRPr="00BC5FBA">
              <w:rPr>
                <w:sz w:val="16"/>
                <w:szCs w:val="16"/>
                <w:lang w:val="fr-BE"/>
              </w:rPr>
              <w:tab/>
              <w:t>Commodity code (HS code)</w:t>
            </w:r>
            <w:r w:rsidR="00D43B66">
              <w:rPr>
                <w:sz w:val="16"/>
                <w:szCs w:val="16"/>
                <w:lang w:val="fr-BE"/>
              </w:rPr>
              <w:t xml:space="preserve"> / </w:t>
            </w:r>
            <w:r w:rsidR="001863A4" w:rsidRPr="006F54F3">
              <w:rPr>
                <w:i/>
                <w:sz w:val="16"/>
              </w:rPr>
              <w:t>Nimikenumero (HS-koodi)</w:t>
            </w:r>
          </w:p>
          <w:p w14:paraId="4D03873E" w14:textId="77777777" w:rsidR="00507F60" w:rsidRPr="00C47993" w:rsidRDefault="00507F60" w:rsidP="00CA399B">
            <w:pPr>
              <w:spacing w:before="0" w:after="0"/>
              <w:jc w:val="center"/>
              <w:rPr>
                <w:b/>
                <w:sz w:val="16"/>
                <w:szCs w:val="16"/>
              </w:rPr>
            </w:pPr>
            <w:r w:rsidRPr="00C47993">
              <w:rPr>
                <w:b/>
                <w:sz w:val="16"/>
                <w:szCs w:val="16"/>
              </w:rPr>
              <w:t>010619</w:t>
            </w:r>
          </w:p>
        </w:tc>
      </w:tr>
      <w:tr w:rsidR="00507F60" w:rsidRPr="00C47993" w14:paraId="6645003C" w14:textId="77777777" w:rsidTr="009C6BBC">
        <w:trPr>
          <w:trHeight w:val="354"/>
        </w:trPr>
        <w:tc>
          <w:tcPr>
            <w:tcW w:w="583" w:type="dxa"/>
            <w:vMerge/>
            <w:tcBorders>
              <w:left w:val="nil"/>
              <w:bottom w:val="nil"/>
            </w:tcBorders>
            <w:shd w:val="clear" w:color="auto" w:fill="auto"/>
          </w:tcPr>
          <w:p w14:paraId="0597C3DA" w14:textId="77777777"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14:paraId="2A412CE8" w14:textId="77777777"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14:paraId="2164884A" w14:textId="77777777"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14:paraId="28CD47B7" w14:textId="49CC9BC7" w:rsidR="00507F60" w:rsidRPr="00C47993" w:rsidRDefault="00507F60" w:rsidP="00CA399B">
            <w:pPr>
              <w:tabs>
                <w:tab w:val="left" w:pos="2668"/>
              </w:tabs>
              <w:spacing w:before="20" w:after="0"/>
              <w:ind w:left="386" w:hanging="386"/>
              <w:rPr>
                <w:sz w:val="16"/>
                <w:szCs w:val="16"/>
              </w:rPr>
            </w:pPr>
            <w:r w:rsidRPr="00C47993">
              <w:rPr>
                <w:sz w:val="16"/>
                <w:szCs w:val="16"/>
              </w:rPr>
              <w:t>I.20.</w:t>
            </w:r>
            <w:r w:rsidRPr="00C47993">
              <w:rPr>
                <w:sz w:val="16"/>
                <w:szCs w:val="16"/>
              </w:rPr>
              <w:tab/>
              <w:t>Quantity</w:t>
            </w:r>
            <w:r w:rsidR="00D43B66">
              <w:rPr>
                <w:sz w:val="16"/>
                <w:szCs w:val="16"/>
              </w:rPr>
              <w:t xml:space="preserve"> / </w:t>
            </w:r>
            <w:r w:rsidR="001863A4" w:rsidRPr="006F54F3">
              <w:rPr>
                <w:i/>
                <w:sz w:val="16"/>
              </w:rPr>
              <w:t>Määrä</w:t>
            </w:r>
          </w:p>
        </w:tc>
      </w:tr>
      <w:tr w:rsidR="00507F60" w:rsidRPr="00C47993" w14:paraId="04AFAEE7" w14:textId="77777777" w:rsidTr="009C6BBC">
        <w:trPr>
          <w:trHeight w:val="336"/>
        </w:trPr>
        <w:tc>
          <w:tcPr>
            <w:tcW w:w="583" w:type="dxa"/>
            <w:tcBorders>
              <w:top w:val="nil"/>
              <w:left w:val="nil"/>
              <w:bottom w:val="nil"/>
            </w:tcBorders>
            <w:shd w:val="clear" w:color="auto" w:fill="auto"/>
          </w:tcPr>
          <w:p w14:paraId="0026E5F4" w14:textId="77777777"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14:paraId="6F50612F" w14:textId="407BB68A" w:rsidR="00507F60" w:rsidRPr="00C47993" w:rsidRDefault="00507F60" w:rsidP="00CA399B">
            <w:pPr>
              <w:tabs>
                <w:tab w:val="left" w:pos="2668"/>
              </w:tabs>
              <w:spacing w:before="20" w:after="0"/>
              <w:ind w:left="386" w:hanging="386"/>
              <w:rPr>
                <w:sz w:val="16"/>
                <w:szCs w:val="16"/>
              </w:rPr>
            </w:pPr>
            <w:r w:rsidRPr="00C47993">
              <w:rPr>
                <w:sz w:val="16"/>
                <w:szCs w:val="16"/>
              </w:rPr>
              <w:t>I.21.</w:t>
            </w:r>
            <w:r w:rsidRPr="00C47993">
              <w:rPr>
                <w:sz w:val="16"/>
                <w:szCs w:val="16"/>
              </w:rPr>
              <w:tab/>
            </w:r>
            <w:r>
              <w:rPr>
                <w:sz w:val="16"/>
                <w:szCs w:val="16"/>
              </w:rPr>
              <w:t>Temperature of products</w:t>
            </w:r>
            <w:r w:rsidR="00D43B66">
              <w:rPr>
                <w:sz w:val="16"/>
                <w:szCs w:val="16"/>
              </w:rPr>
              <w:t xml:space="preserve"> / </w:t>
            </w:r>
            <w:r w:rsidR="001863A4" w:rsidRPr="006F54F3">
              <w:rPr>
                <w:i/>
                <w:sz w:val="16"/>
              </w:rPr>
              <w:t>Tuotteiden lämpötila</w:t>
            </w:r>
          </w:p>
        </w:tc>
        <w:tc>
          <w:tcPr>
            <w:tcW w:w="2326" w:type="dxa"/>
            <w:gridSpan w:val="3"/>
            <w:tcBorders>
              <w:bottom w:val="single" w:sz="4" w:space="0" w:color="auto"/>
              <w:tr2bl w:val="single" w:sz="4" w:space="0" w:color="auto"/>
            </w:tcBorders>
            <w:shd w:val="clear" w:color="auto" w:fill="auto"/>
          </w:tcPr>
          <w:p w14:paraId="79AD33F8" w14:textId="5F5B3077" w:rsidR="00507F60" w:rsidRPr="00C47993" w:rsidRDefault="00507F60" w:rsidP="00CA399B">
            <w:pPr>
              <w:tabs>
                <w:tab w:val="left" w:pos="2668"/>
              </w:tabs>
              <w:spacing w:before="20" w:after="0"/>
              <w:ind w:left="386" w:hanging="386"/>
              <w:rPr>
                <w:sz w:val="16"/>
                <w:szCs w:val="16"/>
              </w:rPr>
            </w:pPr>
            <w:r w:rsidRPr="00C47993">
              <w:rPr>
                <w:sz w:val="16"/>
                <w:szCs w:val="16"/>
              </w:rPr>
              <w:t>I.22.</w:t>
            </w:r>
            <w:r w:rsidRPr="00C47993">
              <w:rPr>
                <w:sz w:val="16"/>
                <w:szCs w:val="16"/>
              </w:rPr>
              <w:tab/>
            </w:r>
            <w:r>
              <w:rPr>
                <w:sz w:val="16"/>
                <w:szCs w:val="16"/>
              </w:rPr>
              <w:t>Total number of packages</w:t>
            </w:r>
            <w:r w:rsidR="00D43B66">
              <w:rPr>
                <w:sz w:val="16"/>
                <w:szCs w:val="16"/>
              </w:rPr>
              <w:t xml:space="preserve"> / </w:t>
            </w:r>
            <w:r w:rsidR="001863A4" w:rsidRPr="006F54F3">
              <w:rPr>
                <w:i/>
                <w:sz w:val="16"/>
              </w:rPr>
              <w:t>Pakkausten kokonaislukumäärä</w:t>
            </w:r>
          </w:p>
        </w:tc>
      </w:tr>
      <w:tr w:rsidR="00507F60" w:rsidRPr="00C47993" w14:paraId="42CB0624" w14:textId="77777777" w:rsidTr="009C6BBC">
        <w:trPr>
          <w:trHeight w:val="317"/>
        </w:trPr>
        <w:tc>
          <w:tcPr>
            <w:tcW w:w="583" w:type="dxa"/>
            <w:tcBorders>
              <w:top w:val="nil"/>
              <w:left w:val="nil"/>
              <w:bottom w:val="nil"/>
            </w:tcBorders>
            <w:shd w:val="clear" w:color="auto" w:fill="auto"/>
          </w:tcPr>
          <w:p w14:paraId="62D5867E" w14:textId="77777777"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14:paraId="349580EB" w14:textId="48148ACA" w:rsidR="00507F60" w:rsidRPr="00C47993" w:rsidRDefault="00507F60" w:rsidP="00CA399B">
            <w:pPr>
              <w:tabs>
                <w:tab w:val="left" w:pos="2668"/>
              </w:tabs>
              <w:spacing w:before="20" w:after="0"/>
              <w:ind w:left="386" w:hanging="386"/>
              <w:rPr>
                <w:sz w:val="16"/>
                <w:szCs w:val="16"/>
              </w:rPr>
            </w:pPr>
            <w:r w:rsidRPr="00C47993">
              <w:rPr>
                <w:sz w:val="16"/>
                <w:szCs w:val="16"/>
              </w:rPr>
              <w:t>I.23.</w:t>
            </w:r>
            <w:r w:rsidRPr="00C47993">
              <w:rPr>
                <w:sz w:val="16"/>
                <w:szCs w:val="16"/>
              </w:rPr>
              <w:tab/>
            </w:r>
            <w:r>
              <w:rPr>
                <w:sz w:val="16"/>
                <w:szCs w:val="16"/>
              </w:rPr>
              <w:t>Seal/Container No</w:t>
            </w:r>
            <w:r w:rsidR="00D43B66">
              <w:rPr>
                <w:sz w:val="16"/>
                <w:szCs w:val="16"/>
              </w:rPr>
              <w:t xml:space="preserve"> / </w:t>
            </w:r>
            <w:r w:rsidR="001863A4" w:rsidRPr="006F54F3">
              <w:rPr>
                <w:i/>
                <w:sz w:val="16"/>
              </w:rPr>
              <w:t>Sinetin nro / Kontin nro</w:t>
            </w:r>
          </w:p>
        </w:tc>
        <w:tc>
          <w:tcPr>
            <w:tcW w:w="2326" w:type="dxa"/>
            <w:gridSpan w:val="3"/>
            <w:tcBorders>
              <w:tr2bl w:val="single" w:sz="4" w:space="0" w:color="auto"/>
            </w:tcBorders>
            <w:shd w:val="clear" w:color="auto" w:fill="auto"/>
          </w:tcPr>
          <w:p w14:paraId="667F757C" w14:textId="4D61F631" w:rsidR="00507F60" w:rsidRPr="00C47993" w:rsidRDefault="00507F60" w:rsidP="00CA399B">
            <w:pPr>
              <w:tabs>
                <w:tab w:val="left" w:pos="2668"/>
              </w:tabs>
              <w:spacing w:before="20" w:after="0"/>
              <w:ind w:left="386" w:hanging="386"/>
              <w:rPr>
                <w:sz w:val="16"/>
                <w:szCs w:val="16"/>
              </w:rPr>
            </w:pPr>
            <w:r w:rsidRPr="00C47993">
              <w:rPr>
                <w:sz w:val="16"/>
                <w:szCs w:val="16"/>
              </w:rPr>
              <w:t>I.24.</w:t>
            </w:r>
            <w:r>
              <w:rPr>
                <w:sz w:val="16"/>
                <w:szCs w:val="16"/>
              </w:rPr>
              <w:t xml:space="preserve"> Type of packaging</w:t>
            </w:r>
            <w:r w:rsidR="00D43B66">
              <w:rPr>
                <w:sz w:val="16"/>
                <w:szCs w:val="16"/>
              </w:rPr>
              <w:t xml:space="preserve"> / </w:t>
            </w:r>
            <w:r w:rsidR="001863A4" w:rsidRPr="006F54F3">
              <w:rPr>
                <w:i/>
                <w:sz w:val="16"/>
              </w:rPr>
              <w:t>Pakkausten tyyppi</w:t>
            </w:r>
          </w:p>
        </w:tc>
      </w:tr>
      <w:tr w:rsidR="00507F60" w:rsidRPr="00C47993" w14:paraId="22FFCFB9" w14:textId="77777777" w:rsidTr="009C6BBC">
        <w:trPr>
          <w:trHeight w:val="473"/>
        </w:trPr>
        <w:tc>
          <w:tcPr>
            <w:tcW w:w="583" w:type="dxa"/>
            <w:tcBorders>
              <w:top w:val="nil"/>
              <w:left w:val="nil"/>
              <w:bottom w:val="nil"/>
            </w:tcBorders>
            <w:shd w:val="clear" w:color="auto" w:fill="auto"/>
          </w:tcPr>
          <w:p w14:paraId="01B762BB" w14:textId="77777777" w:rsidR="00507F60" w:rsidRPr="00C47993" w:rsidRDefault="00507F60" w:rsidP="00CA399B">
            <w:pPr>
              <w:spacing w:before="20" w:after="20"/>
              <w:rPr>
                <w:sz w:val="16"/>
                <w:szCs w:val="16"/>
              </w:rPr>
            </w:pPr>
          </w:p>
        </w:tc>
        <w:tc>
          <w:tcPr>
            <w:tcW w:w="9616" w:type="dxa"/>
            <w:gridSpan w:val="12"/>
            <w:shd w:val="clear" w:color="auto" w:fill="auto"/>
          </w:tcPr>
          <w:p w14:paraId="735356A1" w14:textId="14013BAF" w:rsidR="00507F60" w:rsidRPr="00C47993" w:rsidRDefault="00507F60" w:rsidP="00CA399B">
            <w:pPr>
              <w:tabs>
                <w:tab w:val="left" w:pos="2668"/>
              </w:tabs>
              <w:spacing w:before="20" w:after="0"/>
              <w:ind w:left="386" w:hanging="386"/>
              <w:rPr>
                <w:sz w:val="16"/>
                <w:szCs w:val="16"/>
              </w:rPr>
            </w:pPr>
            <w:r w:rsidRPr="00C47993">
              <w:rPr>
                <w:sz w:val="16"/>
                <w:szCs w:val="16"/>
              </w:rPr>
              <w:t>I.25.</w:t>
            </w:r>
            <w:r w:rsidRPr="00C47993">
              <w:rPr>
                <w:sz w:val="16"/>
                <w:szCs w:val="16"/>
              </w:rPr>
              <w:tab/>
              <w:t>Commodities certified for</w:t>
            </w:r>
            <w:r w:rsidR="00D43B66">
              <w:rPr>
                <w:sz w:val="16"/>
                <w:szCs w:val="16"/>
              </w:rPr>
              <w:t xml:space="preserve"> / </w:t>
            </w:r>
            <w:r w:rsidR="001863A4" w:rsidRPr="006F54F3">
              <w:rPr>
                <w:i/>
                <w:sz w:val="16"/>
              </w:rPr>
              <w:t>Tavaralle annettu to</w:t>
            </w:r>
            <w:r w:rsidR="001863A4">
              <w:rPr>
                <w:i/>
                <w:sz w:val="16"/>
              </w:rPr>
              <w:t>distus seuraavaan tarkoitukseen</w:t>
            </w:r>
            <w:r w:rsidRPr="00C47993">
              <w:rPr>
                <w:sz w:val="16"/>
                <w:szCs w:val="16"/>
              </w:rPr>
              <w:t>:</w:t>
            </w:r>
          </w:p>
          <w:p w14:paraId="5F2F4F42" w14:textId="1893939F" w:rsidR="00507F60" w:rsidRPr="00C47993" w:rsidRDefault="00507F60" w:rsidP="001863A4">
            <w:pPr>
              <w:tabs>
                <w:tab w:val="left" w:pos="1108"/>
              </w:tabs>
              <w:spacing w:before="20" w:after="0"/>
              <w:ind w:left="386" w:hanging="386"/>
              <w:rPr>
                <w:sz w:val="16"/>
                <w:szCs w:val="16"/>
              </w:rPr>
            </w:pPr>
            <w:r w:rsidRPr="00C47993">
              <w:rPr>
                <w:sz w:val="16"/>
                <w:szCs w:val="16"/>
              </w:rPr>
              <w:tab/>
              <w:t>Pets</w:t>
            </w:r>
            <w:r w:rsidR="00D43B66">
              <w:rPr>
                <w:sz w:val="16"/>
                <w:szCs w:val="16"/>
              </w:rPr>
              <w:t xml:space="preserve"> / </w:t>
            </w:r>
            <w:r w:rsidR="001863A4" w:rsidRPr="006F54F3">
              <w:rPr>
                <w:i/>
                <w:sz w:val="16"/>
              </w:rPr>
              <w:t>Lemmikkieläimet</w:t>
            </w:r>
            <w:r w:rsidRPr="00C47993">
              <w:rPr>
                <w:sz w:val="16"/>
                <w:szCs w:val="16"/>
              </w:rPr>
              <w:tab/>
            </w:r>
            <w:r w:rsidRPr="00C47993">
              <w:rPr>
                <w:sz w:val="16"/>
                <w:szCs w:val="16"/>
              </w:rPr>
              <w:sym w:font="Wingdings 2" w:char="F035"/>
            </w:r>
          </w:p>
          <w:p w14:paraId="35006F9E" w14:textId="77777777" w:rsidR="00507F60" w:rsidRPr="00C47993" w:rsidRDefault="00507F60" w:rsidP="00CA399B">
            <w:pPr>
              <w:tabs>
                <w:tab w:val="left" w:pos="2668"/>
              </w:tabs>
              <w:spacing w:before="20" w:after="0"/>
              <w:ind w:left="386" w:hanging="386"/>
              <w:rPr>
                <w:sz w:val="16"/>
                <w:szCs w:val="16"/>
              </w:rPr>
            </w:pPr>
          </w:p>
          <w:p w14:paraId="6CC6D5AA" w14:textId="77777777" w:rsidR="00507F60" w:rsidRPr="00C47993" w:rsidRDefault="00507F60" w:rsidP="00CA399B">
            <w:pPr>
              <w:tabs>
                <w:tab w:val="left" w:pos="2668"/>
              </w:tabs>
              <w:spacing w:before="20" w:after="0"/>
              <w:ind w:left="386" w:hanging="386"/>
              <w:rPr>
                <w:sz w:val="16"/>
                <w:szCs w:val="16"/>
              </w:rPr>
            </w:pPr>
          </w:p>
        </w:tc>
      </w:tr>
      <w:tr w:rsidR="00507F60" w:rsidRPr="00C47993" w14:paraId="2F1D2A63" w14:textId="77777777" w:rsidTr="009C6BBC">
        <w:trPr>
          <w:trHeight w:val="953"/>
        </w:trPr>
        <w:tc>
          <w:tcPr>
            <w:tcW w:w="583" w:type="dxa"/>
            <w:tcBorders>
              <w:top w:val="nil"/>
              <w:left w:val="nil"/>
              <w:bottom w:val="nil"/>
            </w:tcBorders>
            <w:shd w:val="clear" w:color="auto" w:fill="auto"/>
          </w:tcPr>
          <w:p w14:paraId="4AD0B483" w14:textId="77777777"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14:paraId="43A9EA4B" w14:textId="2E15137B" w:rsidR="00507F60" w:rsidRPr="00C47993" w:rsidRDefault="00507F60" w:rsidP="00CA399B">
            <w:pPr>
              <w:tabs>
                <w:tab w:val="left" w:pos="2670"/>
              </w:tabs>
              <w:spacing w:before="0" w:after="0"/>
              <w:ind w:left="388" w:hanging="388"/>
              <w:rPr>
                <w:sz w:val="16"/>
                <w:szCs w:val="16"/>
              </w:rPr>
            </w:pPr>
            <w:r w:rsidRPr="00C47993">
              <w:rPr>
                <w:sz w:val="16"/>
                <w:szCs w:val="16"/>
              </w:rPr>
              <w:t>I.26.</w:t>
            </w:r>
            <w:r w:rsidRPr="00C47993">
              <w:rPr>
                <w:sz w:val="16"/>
                <w:szCs w:val="16"/>
              </w:rPr>
              <w:tab/>
            </w:r>
            <w:r>
              <w:rPr>
                <w:sz w:val="16"/>
                <w:szCs w:val="16"/>
              </w:rPr>
              <w:t>For transit to 3</w:t>
            </w:r>
            <w:r w:rsidRPr="002C6B49">
              <w:rPr>
                <w:sz w:val="16"/>
                <w:szCs w:val="16"/>
                <w:vertAlign w:val="superscript"/>
              </w:rPr>
              <w:t>rd</w:t>
            </w:r>
            <w:r>
              <w:rPr>
                <w:sz w:val="16"/>
                <w:szCs w:val="16"/>
              </w:rPr>
              <w:t xml:space="preserve"> Country </w:t>
            </w:r>
            <w:r w:rsidR="00D43B66">
              <w:rPr>
                <w:sz w:val="16"/>
                <w:szCs w:val="16"/>
              </w:rPr>
              <w:t xml:space="preserve">/ </w:t>
            </w:r>
            <w:r w:rsidR="001863A4" w:rsidRPr="006F54F3">
              <w:rPr>
                <w:i/>
                <w:sz w:val="16"/>
              </w:rPr>
              <w:t>Kauttakuljetus kolmanteen maahan</w:t>
            </w:r>
          </w:p>
        </w:tc>
        <w:tc>
          <w:tcPr>
            <w:tcW w:w="4818" w:type="dxa"/>
            <w:gridSpan w:val="7"/>
            <w:tcBorders>
              <w:tr2bl w:val="single" w:sz="4" w:space="0" w:color="auto"/>
            </w:tcBorders>
            <w:shd w:val="clear" w:color="auto" w:fill="auto"/>
          </w:tcPr>
          <w:p w14:paraId="688E1DE1" w14:textId="5102F2AC" w:rsidR="00507F60" w:rsidRPr="00C47993" w:rsidRDefault="00507F60" w:rsidP="00CA399B">
            <w:pPr>
              <w:tabs>
                <w:tab w:val="left" w:pos="3750"/>
              </w:tabs>
              <w:spacing w:before="20" w:after="0"/>
              <w:ind w:left="386" w:hanging="386"/>
              <w:rPr>
                <w:sz w:val="16"/>
                <w:szCs w:val="16"/>
              </w:rPr>
            </w:pPr>
            <w:r w:rsidRPr="00C47993">
              <w:rPr>
                <w:sz w:val="16"/>
                <w:szCs w:val="16"/>
              </w:rPr>
              <w:t>I.27.</w:t>
            </w:r>
            <w:r w:rsidRPr="00C47993">
              <w:rPr>
                <w:sz w:val="16"/>
                <w:szCs w:val="16"/>
              </w:rPr>
              <w:tab/>
            </w:r>
            <w:r>
              <w:rPr>
                <w:sz w:val="16"/>
                <w:szCs w:val="16"/>
              </w:rPr>
              <w:t>For import or admission into EU</w:t>
            </w:r>
            <w:r w:rsidR="00D43B66">
              <w:rPr>
                <w:sz w:val="16"/>
                <w:szCs w:val="16"/>
              </w:rPr>
              <w:t xml:space="preserve"> / </w:t>
            </w:r>
            <w:r w:rsidR="001863A4" w:rsidRPr="006F54F3">
              <w:rPr>
                <w:i/>
                <w:sz w:val="16"/>
              </w:rPr>
              <w:t>EU:iin tuontia tai maahantuloa varten</w:t>
            </w:r>
          </w:p>
        </w:tc>
      </w:tr>
      <w:tr w:rsidR="00507F60" w:rsidRPr="00C47993" w14:paraId="6E95D99B" w14:textId="77777777" w:rsidTr="009C6BBC">
        <w:trPr>
          <w:trHeight w:val="747"/>
        </w:trPr>
        <w:tc>
          <w:tcPr>
            <w:tcW w:w="583" w:type="dxa"/>
            <w:tcBorders>
              <w:top w:val="nil"/>
              <w:left w:val="nil"/>
              <w:bottom w:val="nil"/>
            </w:tcBorders>
            <w:shd w:val="clear" w:color="auto" w:fill="auto"/>
          </w:tcPr>
          <w:p w14:paraId="0CEFF627" w14:textId="77777777" w:rsidR="00507F60" w:rsidRPr="00C47993" w:rsidRDefault="00507F60" w:rsidP="00CA399B">
            <w:pPr>
              <w:spacing w:before="20" w:after="20"/>
              <w:rPr>
                <w:sz w:val="16"/>
                <w:szCs w:val="16"/>
              </w:rPr>
            </w:pPr>
          </w:p>
        </w:tc>
        <w:tc>
          <w:tcPr>
            <w:tcW w:w="9616" w:type="dxa"/>
            <w:gridSpan w:val="12"/>
            <w:shd w:val="clear" w:color="auto" w:fill="auto"/>
          </w:tcPr>
          <w:p w14:paraId="6CC2F601" w14:textId="47CFA80D" w:rsidR="00507F60" w:rsidRPr="00C47993" w:rsidRDefault="00507F60" w:rsidP="00CA399B">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r w:rsidR="00D43B66">
              <w:rPr>
                <w:sz w:val="16"/>
                <w:szCs w:val="16"/>
              </w:rPr>
              <w:t xml:space="preserve"> / </w:t>
            </w:r>
            <w:r w:rsidR="001863A4" w:rsidRPr="006F54F3">
              <w:rPr>
                <w:i/>
                <w:sz w:val="16"/>
              </w:rPr>
              <w:t>Tavaroiden tunnistustiedot</w:t>
            </w:r>
          </w:p>
          <w:p w14:paraId="0E647B47" w14:textId="77777777" w:rsidR="00507F60" w:rsidRPr="00C47993" w:rsidRDefault="00507F60" w:rsidP="00CA399B">
            <w:pPr>
              <w:tabs>
                <w:tab w:val="left" w:pos="2668"/>
              </w:tabs>
              <w:spacing w:before="20" w:after="0"/>
              <w:ind w:left="386" w:hanging="386"/>
              <w:rPr>
                <w:sz w:val="16"/>
                <w:szCs w:val="16"/>
              </w:rPr>
            </w:pPr>
          </w:p>
          <w:p w14:paraId="53E5E154" w14:textId="6A7E2DC7" w:rsidR="001863A4" w:rsidRDefault="00507F60" w:rsidP="001863A4">
            <w:pPr>
              <w:tabs>
                <w:tab w:val="left" w:pos="268"/>
                <w:tab w:val="left" w:pos="1011"/>
                <w:tab w:val="left" w:pos="1153"/>
                <w:tab w:val="left" w:pos="2003"/>
                <w:tab w:val="left" w:pos="2820"/>
                <w:tab w:val="left" w:pos="3670"/>
                <w:tab w:val="left" w:pos="4663"/>
                <w:tab w:val="left" w:pos="5513"/>
                <w:tab w:val="left" w:pos="7296"/>
                <w:tab w:val="right" w:pos="9276"/>
              </w:tabs>
              <w:spacing w:before="20" w:after="0"/>
              <w:rPr>
                <w:sz w:val="16"/>
                <w:szCs w:val="16"/>
              </w:rPr>
            </w:pPr>
            <w:r w:rsidRPr="00C47993">
              <w:rPr>
                <w:sz w:val="16"/>
                <w:szCs w:val="16"/>
              </w:rPr>
              <w:t>Species</w:t>
            </w:r>
            <w:r w:rsidR="00D43B66">
              <w:rPr>
                <w:sz w:val="16"/>
                <w:szCs w:val="16"/>
              </w:rPr>
              <w:t xml:space="preserve"> / </w:t>
            </w:r>
            <w:r w:rsidR="001863A4" w:rsidRPr="00C47993">
              <w:rPr>
                <w:sz w:val="16"/>
                <w:szCs w:val="16"/>
              </w:rPr>
              <w:tab/>
            </w:r>
            <w:r w:rsidR="001863A4">
              <w:rPr>
                <w:sz w:val="16"/>
                <w:szCs w:val="16"/>
              </w:rPr>
              <w:tab/>
              <w:t xml:space="preserve">Sex / </w:t>
            </w:r>
            <w:r w:rsidR="001863A4" w:rsidRPr="00C47993">
              <w:rPr>
                <w:sz w:val="16"/>
                <w:szCs w:val="16"/>
              </w:rPr>
              <w:tab/>
            </w:r>
            <w:r w:rsidR="001863A4">
              <w:rPr>
                <w:sz w:val="16"/>
                <w:szCs w:val="16"/>
              </w:rPr>
              <w:t xml:space="preserve">Colour / </w:t>
            </w:r>
            <w:r w:rsidR="001863A4">
              <w:rPr>
                <w:sz w:val="16"/>
                <w:szCs w:val="16"/>
              </w:rPr>
              <w:tab/>
              <w:t xml:space="preserve">Breed / </w:t>
            </w:r>
            <w:r w:rsidR="001863A4">
              <w:rPr>
                <w:sz w:val="16"/>
                <w:szCs w:val="16"/>
              </w:rPr>
              <w:tab/>
            </w:r>
            <w:r w:rsidR="001863A4" w:rsidRPr="00C47993">
              <w:rPr>
                <w:sz w:val="16"/>
                <w:szCs w:val="16"/>
              </w:rPr>
              <w:t>Identification number</w:t>
            </w:r>
            <w:r w:rsidR="001863A4">
              <w:rPr>
                <w:sz w:val="16"/>
                <w:szCs w:val="16"/>
              </w:rPr>
              <w:t xml:space="preserve"> / </w:t>
            </w:r>
            <w:r w:rsidR="001863A4">
              <w:rPr>
                <w:sz w:val="16"/>
                <w:szCs w:val="16"/>
              </w:rPr>
              <w:tab/>
              <w:t xml:space="preserve">Identification system / </w:t>
            </w:r>
            <w:r w:rsidR="001863A4" w:rsidRPr="00C47993">
              <w:rPr>
                <w:sz w:val="16"/>
                <w:szCs w:val="16"/>
              </w:rPr>
              <w:tab/>
              <w:t>Date of birth</w:t>
            </w:r>
            <w:r w:rsidR="001863A4">
              <w:rPr>
                <w:sz w:val="16"/>
                <w:szCs w:val="16"/>
              </w:rPr>
              <w:t xml:space="preserve"> /</w:t>
            </w:r>
          </w:p>
          <w:p w14:paraId="3FDA1076" w14:textId="77848C2E" w:rsidR="00507F60" w:rsidRPr="00C47993" w:rsidRDefault="001863A4" w:rsidP="001863A4">
            <w:pPr>
              <w:tabs>
                <w:tab w:val="left" w:pos="268"/>
                <w:tab w:val="left" w:pos="1153"/>
                <w:tab w:val="left" w:pos="2003"/>
                <w:tab w:val="left" w:pos="2820"/>
                <w:tab w:val="left" w:pos="3670"/>
                <w:tab w:val="left" w:pos="4663"/>
                <w:tab w:val="left" w:pos="5513"/>
                <w:tab w:val="left" w:pos="7296"/>
                <w:tab w:val="right" w:pos="9276"/>
              </w:tabs>
              <w:spacing w:before="20" w:after="0"/>
              <w:rPr>
                <w:sz w:val="16"/>
                <w:szCs w:val="16"/>
              </w:rPr>
            </w:pPr>
            <w:r w:rsidRPr="006F54F3">
              <w:rPr>
                <w:i/>
                <w:sz w:val="16"/>
              </w:rPr>
              <w:t>Laji</w:t>
            </w:r>
            <w:r w:rsidR="00507F60" w:rsidRPr="00C47993">
              <w:rPr>
                <w:sz w:val="16"/>
                <w:szCs w:val="16"/>
              </w:rPr>
              <w:tab/>
            </w:r>
            <w:r w:rsidRPr="00C47993">
              <w:rPr>
                <w:sz w:val="16"/>
                <w:szCs w:val="16"/>
              </w:rPr>
              <w:tab/>
            </w:r>
            <w:r w:rsidRPr="006F54F3">
              <w:rPr>
                <w:i/>
                <w:sz w:val="16"/>
              </w:rPr>
              <w:t>Sukupuoli</w:t>
            </w:r>
            <w:r w:rsidR="00507F60" w:rsidRPr="00C47993">
              <w:rPr>
                <w:sz w:val="16"/>
                <w:szCs w:val="16"/>
              </w:rPr>
              <w:tab/>
            </w:r>
            <w:r w:rsidRPr="006F54F3">
              <w:rPr>
                <w:i/>
                <w:sz w:val="16"/>
              </w:rPr>
              <w:t>Väri</w:t>
            </w:r>
            <w:r w:rsidR="00D43B66">
              <w:rPr>
                <w:sz w:val="16"/>
                <w:szCs w:val="16"/>
              </w:rPr>
              <w:t xml:space="preserve"> </w:t>
            </w:r>
            <w:r w:rsidR="00507F60">
              <w:rPr>
                <w:sz w:val="16"/>
                <w:szCs w:val="16"/>
              </w:rPr>
              <w:tab/>
            </w:r>
            <w:r w:rsidRPr="006F54F3">
              <w:rPr>
                <w:i/>
                <w:sz w:val="16"/>
              </w:rPr>
              <w:t>Rotu</w:t>
            </w:r>
            <w:r w:rsidR="00507F60">
              <w:rPr>
                <w:sz w:val="16"/>
                <w:szCs w:val="16"/>
              </w:rPr>
              <w:tab/>
            </w:r>
            <w:r w:rsidRPr="006F54F3">
              <w:rPr>
                <w:i/>
                <w:sz w:val="16"/>
              </w:rPr>
              <w:t>Tunnistenumero</w:t>
            </w:r>
            <w:r w:rsidR="00507F60">
              <w:rPr>
                <w:sz w:val="16"/>
                <w:szCs w:val="16"/>
              </w:rPr>
              <w:tab/>
            </w:r>
            <w:r w:rsidRPr="006F54F3">
              <w:rPr>
                <w:i/>
                <w:sz w:val="16"/>
              </w:rPr>
              <w:t>Tunnistusjärjestelmä</w:t>
            </w:r>
            <w:r w:rsidR="00507F60" w:rsidRPr="00C47993">
              <w:rPr>
                <w:sz w:val="16"/>
                <w:szCs w:val="16"/>
              </w:rPr>
              <w:tab/>
            </w:r>
            <w:r w:rsidRPr="006F54F3">
              <w:rPr>
                <w:i/>
                <w:sz w:val="16"/>
              </w:rPr>
              <w:t>Syntymäaika</w:t>
            </w:r>
            <w:r w:rsidR="00D43B66">
              <w:rPr>
                <w:sz w:val="16"/>
                <w:szCs w:val="16"/>
              </w:rPr>
              <w:t xml:space="preserve"> </w:t>
            </w:r>
          </w:p>
          <w:p w14:paraId="3302BB5F" w14:textId="7F256AC5" w:rsidR="001863A4" w:rsidRDefault="00507F60" w:rsidP="00CA399B">
            <w:pPr>
              <w:tabs>
                <w:tab w:val="left" w:pos="148"/>
                <w:tab w:val="left" w:pos="3954"/>
                <w:tab w:val="left" w:pos="4946"/>
                <w:tab w:val="left" w:pos="7214"/>
                <w:tab w:val="right" w:pos="9340"/>
              </w:tabs>
              <w:spacing w:before="20" w:after="0"/>
              <w:rPr>
                <w:sz w:val="16"/>
                <w:szCs w:val="16"/>
              </w:rPr>
            </w:pPr>
            <w:r w:rsidRPr="00C47993">
              <w:rPr>
                <w:sz w:val="16"/>
                <w:szCs w:val="16"/>
              </w:rPr>
              <w:t>(Scientific name)</w:t>
            </w:r>
            <w:r w:rsidR="00D43B66">
              <w:rPr>
                <w:sz w:val="16"/>
                <w:szCs w:val="16"/>
              </w:rPr>
              <w:t xml:space="preserve"> / </w:t>
            </w:r>
            <w:r w:rsidR="001863A4" w:rsidRPr="00C47993">
              <w:rPr>
                <w:sz w:val="16"/>
                <w:szCs w:val="16"/>
              </w:rPr>
              <w:tab/>
              <w:t xml:space="preserve"> </w:t>
            </w:r>
            <w:r w:rsidR="001863A4" w:rsidRPr="00C47993">
              <w:rPr>
                <w:sz w:val="16"/>
                <w:szCs w:val="16"/>
              </w:rPr>
              <w:tab/>
              <w:t xml:space="preserve"> </w:t>
            </w:r>
            <w:r w:rsidR="001863A4" w:rsidRPr="00C47993">
              <w:rPr>
                <w:sz w:val="16"/>
                <w:szCs w:val="16"/>
              </w:rPr>
              <w:tab/>
              <w:t xml:space="preserve"> [dd/mm/yyyy]</w:t>
            </w:r>
            <w:r w:rsidR="001863A4">
              <w:rPr>
                <w:sz w:val="16"/>
                <w:szCs w:val="16"/>
              </w:rPr>
              <w:t xml:space="preserve"> /</w:t>
            </w:r>
          </w:p>
          <w:p w14:paraId="2BB64527" w14:textId="23777B28" w:rsidR="00507F60" w:rsidRPr="00C47993" w:rsidRDefault="001863A4" w:rsidP="00CA399B">
            <w:pPr>
              <w:tabs>
                <w:tab w:val="left" w:pos="148"/>
                <w:tab w:val="left" w:pos="3954"/>
                <w:tab w:val="left" w:pos="4946"/>
                <w:tab w:val="left" w:pos="7214"/>
                <w:tab w:val="right" w:pos="9340"/>
              </w:tabs>
              <w:spacing w:before="20" w:after="0"/>
              <w:rPr>
                <w:sz w:val="16"/>
                <w:szCs w:val="16"/>
              </w:rPr>
            </w:pPr>
            <w:r w:rsidRPr="006F54F3">
              <w:rPr>
                <w:i/>
                <w:sz w:val="16"/>
              </w:rPr>
              <w:t>(tieteellinen nimi)</w:t>
            </w:r>
            <w:r w:rsidR="00507F60">
              <w:rPr>
                <w:sz w:val="16"/>
                <w:szCs w:val="16"/>
              </w:rPr>
              <w:tab/>
            </w:r>
            <w:r w:rsidR="00507F60">
              <w:rPr>
                <w:sz w:val="16"/>
                <w:szCs w:val="16"/>
              </w:rPr>
              <w:tab/>
            </w:r>
            <w:r w:rsidRPr="00C47993">
              <w:rPr>
                <w:sz w:val="16"/>
                <w:szCs w:val="16"/>
              </w:rPr>
              <w:tab/>
            </w:r>
            <w:r w:rsidR="00D43B66">
              <w:rPr>
                <w:sz w:val="16"/>
                <w:szCs w:val="16"/>
              </w:rPr>
              <w:t xml:space="preserve"> </w:t>
            </w:r>
            <w:r w:rsidRPr="006F54F3">
              <w:rPr>
                <w:i/>
                <w:sz w:val="16"/>
              </w:rPr>
              <w:t>[pp.kk.vvvv]</w:t>
            </w:r>
          </w:p>
          <w:p w14:paraId="2E14C9FE" w14:textId="01942A06" w:rsidR="00507F60" w:rsidRPr="00C47993" w:rsidRDefault="00507F60" w:rsidP="007E6529">
            <w:pPr>
              <w:tabs>
                <w:tab w:val="left" w:pos="4828"/>
                <w:tab w:val="right" w:pos="9268"/>
              </w:tabs>
              <w:spacing w:before="20" w:after="0"/>
              <w:rPr>
                <w:sz w:val="16"/>
                <w:szCs w:val="16"/>
              </w:rPr>
            </w:pPr>
            <w:r w:rsidRPr="00C47993">
              <w:rPr>
                <w:sz w:val="16"/>
                <w:szCs w:val="16"/>
              </w:rPr>
              <w:tab/>
            </w:r>
          </w:p>
        </w:tc>
      </w:tr>
    </w:tbl>
    <w:p w14:paraId="05CA0254" w14:textId="77777777" w:rsidR="00507F60" w:rsidRDefault="00507F60" w:rsidP="00507F60">
      <w:pPr>
        <w:sectPr w:rsidR="00507F60" w:rsidSect="0078461F">
          <w:footerReference w:type="default" r:id="rId7"/>
          <w:pgSz w:w="11907" w:h="16839"/>
          <w:pgMar w:top="1134" w:right="1418" w:bottom="1134" w:left="1418" w:header="720" w:footer="720" w:gutter="0"/>
          <w:cols w:space="720"/>
          <w:docGrid w:linePitch="360"/>
        </w:sectPr>
      </w:pPr>
    </w:p>
    <w:tbl>
      <w:tblPr>
        <w:tblW w:w="96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251"/>
        <w:gridCol w:w="1265"/>
        <w:gridCol w:w="725"/>
        <w:gridCol w:w="409"/>
        <w:gridCol w:w="1134"/>
        <w:gridCol w:w="850"/>
        <w:gridCol w:w="993"/>
        <w:gridCol w:w="196"/>
        <w:gridCol w:w="796"/>
        <w:gridCol w:w="1276"/>
      </w:tblGrid>
      <w:tr w:rsidR="00507F60" w:rsidRPr="00C47993" w14:paraId="641F01C4" w14:textId="77777777" w:rsidTr="007E6529">
        <w:trPr>
          <w:tblHeader/>
        </w:trPr>
        <w:tc>
          <w:tcPr>
            <w:tcW w:w="740" w:type="dxa"/>
            <w:tcBorders>
              <w:top w:val="nil"/>
              <w:left w:val="nil"/>
              <w:bottom w:val="nil"/>
            </w:tcBorders>
            <w:shd w:val="clear" w:color="auto" w:fill="auto"/>
          </w:tcPr>
          <w:p w14:paraId="2B2D5D1E" w14:textId="77777777" w:rsidR="00507F60" w:rsidRPr="00C47993" w:rsidRDefault="00507F60" w:rsidP="00CA399B">
            <w:pPr>
              <w:rPr>
                <w:sz w:val="20"/>
                <w:szCs w:val="20"/>
              </w:rPr>
            </w:pPr>
          </w:p>
        </w:tc>
        <w:tc>
          <w:tcPr>
            <w:tcW w:w="3241" w:type="dxa"/>
            <w:gridSpan w:val="3"/>
            <w:tcBorders>
              <w:top w:val="single" w:sz="4" w:space="0" w:color="auto"/>
              <w:bottom w:val="nil"/>
            </w:tcBorders>
            <w:shd w:val="clear" w:color="auto" w:fill="auto"/>
          </w:tcPr>
          <w:p w14:paraId="065A23C4" w14:textId="7125FD69" w:rsidR="00507F60" w:rsidRPr="00C47993" w:rsidRDefault="00507F60" w:rsidP="005479F6">
            <w:pPr>
              <w:pStyle w:val="Point0"/>
              <w:ind w:left="680" w:hanging="680"/>
              <w:jc w:val="left"/>
              <w:rPr>
                <w:sz w:val="20"/>
                <w:szCs w:val="20"/>
              </w:rPr>
            </w:pPr>
            <w:r w:rsidRPr="00C47993">
              <w:rPr>
                <w:sz w:val="20"/>
                <w:szCs w:val="20"/>
              </w:rPr>
              <w:t>II.</w:t>
            </w:r>
            <w:r w:rsidRPr="00C47993">
              <w:rPr>
                <w:sz w:val="20"/>
                <w:szCs w:val="20"/>
              </w:rPr>
              <w:tab/>
              <w:t>Health information</w:t>
            </w:r>
            <w:r w:rsidR="00D43B66">
              <w:rPr>
                <w:sz w:val="20"/>
                <w:szCs w:val="20"/>
              </w:rPr>
              <w:t xml:space="preserve"> / </w:t>
            </w:r>
            <w:r w:rsidR="005479F6" w:rsidRPr="006F54F3">
              <w:rPr>
                <w:i/>
                <w:sz w:val="20"/>
              </w:rPr>
              <w:t>Terveyttä koskevat tiedot</w:t>
            </w:r>
          </w:p>
        </w:tc>
        <w:tc>
          <w:tcPr>
            <w:tcW w:w="3582" w:type="dxa"/>
            <w:gridSpan w:val="5"/>
            <w:tcBorders>
              <w:top w:val="single" w:sz="4" w:space="0" w:color="auto"/>
              <w:bottom w:val="single" w:sz="4" w:space="0" w:color="auto"/>
            </w:tcBorders>
            <w:shd w:val="clear" w:color="auto" w:fill="auto"/>
          </w:tcPr>
          <w:p w14:paraId="4B1ABDD7" w14:textId="396BD715" w:rsidR="00507F60" w:rsidRPr="00C47993" w:rsidRDefault="00507F60" w:rsidP="00CA399B">
            <w:pPr>
              <w:pStyle w:val="Point0"/>
              <w:jc w:val="left"/>
              <w:rPr>
                <w:sz w:val="20"/>
                <w:szCs w:val="20"/>
              </w:rPr>
            </w:pPr>
            <w:r w:rsidRPr="00C47993">
              <w:rPr>
                <w:sz w:val="20"/>
                <w:szCs w:val="20"/>
              </w:rPr>
              <w:t>II.a.</w:t>
            </w:r>
            <w:r w:rsidRPr="00C47993">
              <w:rPr>
                <w:sz w:val="20"/>
                <w:szCs w:val="20"/>
              </w:rPr>
              <w:tab/>
              <w:t>Certificate reference No</w:t>
            </w:r>
            <w:r w:rsidR="00D43B66">
              <w:rPr>
                <w:sz w:val="20"/>
                <w:szCs w:val="20"/>
              </w:rPr>
              <w:t xml:space="preserve"> / </w:t>
            </w:r>
            <w:r w:rsidR="005479F6" w:rsidRPr="006F54F3">
              <w:rPr>
                <w:i/>
                <w:sz w:val="20"/>
              </w:rPr>
              <w:t>Todistuksen viitenumero</w:t>
            </w:r>
          </w:p>
        </w:tc>
        <w:tc>
          <w:tcPr>
            <w:tcW w:w="2072" w:type="dxa"/>
            <w:gridSpan w:val="2"/>
            <w:tcBorders>
              <w:top w:val="single" w:sz="4" w:space="0" w:color="auto"/>
              <w:bottom w:val="single" w:sz="4" w:space="0" w:color="auto"/>
              <w:tr2bl w:val="single" w:sz="4" w:space="0" w:color="auto"/>
            </w:tcBorders>
            <w:shd w:val="clear" w:color="auto" w:fill="auto"/>
          </w:tcPr>
          <w:p w14:paraId="5BF1BE51" w14:textId="77777777" w:rsidR="00507F60" w:rsidRPr="00C47993" w:rsidRDefault="00507F60" w:rsidP="00CA399B">
            <w:pPr>
              <w:rPr>
                <w:sz w:val="20"/>
                <w:szCs w:val="20"/>
              </w:rPr>
            </w:pPr>
            <w:r w:rsidRPr="00C47993">
              <w:rPr>
                <w:sz w:val="20"/>
                <w:szCs w:val="20"/>
              </w:rPr>
              <w:t>II.b.</w:t>
            </w:r>
          </w:p>
        </w:tc>
      </w:tr>
      <w:tr w:rsidR="00507F60" w:rsidRPr="00C47993" w14:paraId="4EF3DED2" w14:textId="77777777" w:rsidTr="007E6529">
        <w:trPr>
          <w:cantSplit/>
        </w:trPr>
        <w:tc>
          <w:tcPr>
            <w:tcW w:w="740" w:type="dxa"/>
            <w:tcBorders>
              <w:top w:val="nil"/>
              <w:left w:val="nil"/>
              <w:bottom w:val="single" w:sz="12" w:space="0" w:color="auto"/>
              <w:right w:val="single" w:sz="2" w:space="0" w:color="auto"/>
            </w:tcBorders>
            <w:shd w:val="clear" w:color="auto" w:fill="auto"/>
          </w:tcPr>
          <w:p w14:paraId="14939BF7" w14:textId="77777777" w:rsidR="00507F60" w:rsidRPr="00B26EB4" w:rsidRDefault="00507F60" w:rsidP="00CA399B">
            <w:pPr>
              <w:spacing w:before="0" w:after="0"/>
              <w:jc w:val="center"/>
            </w:pPr>
          </w:p>
        </w:tc>
        <w:tc>
          <w:tcPr>
            <w:tcW w:w="8895" w:type="dxa"/>
            <w:gridSpan w:val="10"/>
            <w:vMerge w:val="restart"/>
            <w:tcBorders>
              <w:top w:val="nil"/>
              <w:left w:val="single" w:sz="2" w:space="0" w:color="auto"/>
            </w:tcBorders>
            <w:shd w:val="clear" w:color="auto" w:fill="auto"/>
          </w:tcPr>
          <w:p w14:paraId="7DD30B73" w14:textId="77777777" w:rsidR="00507F60" w:rsidRDefault="00507F60" w:rsidP="00CA399B">
            <w:pPr>
              <w:tabs>
                <w:tab w:val="left" w:pos="5360"/>
              </w:tabs>
              <w:spacing w:before="40" w:after="40"/>
              <w:ind w:left="707" w:right="130"/>
              <w:rPr>
                <w:sz w:val="18"/>
                <w:szCs w:val="18"/>
              </w:rPr>
            </w:pPr>
            <w:r w:rsidRPr="00C47993">
              <w:rPr>
                <w:sz w:val="18"/>
                <w:szCs w:val="18"/>
              </w:rPr>
              <w:t xml:space="preserve">I, the undersigned official </w:t>
            </w:r>
            <w:proofErr w:type="gramStart"/>
            <w:r w:rsidRPr="00C47993">
              <w:rPr>
                <w:sz w:val="18"/>
                <w:szCs w:val="18"/>
              </w:rPr>
              <w:t>veterinarian</w:t>
            </w:r>
            <w:r w:rsidRPr="00C47993">
              <w:rPr>
                <w:sz w:val="18"/>
                <w:szCs w:val="18"/>
                <w:vertAlign w:val="superscript"/>
              </w:rPr>
              <w:t>(</w:t>
            </w:r>
            <w:proofErr w:type="gramEnd"/>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r w:rsidR="00D43B66">
              <w:rPr>
                <w:sz w:val="18"/>
                <w:szCs w:val="18"/>
              </w:rPr>
              <w:t xml:space="preserve"> / </w:t>
            </w:r>
          </w:p>
          <w:p w14:paraId="30D89BAE" w14:textId="77777777" w:rsidR="005479F6" w:rsidRPr="006F54F3" w:rsidRDefault="005479F6" w:rsidP="005479F6">
            <w:pPr>
              <w:tabs>
                <w:tab w:val="left" w:pos="5360"/>
              </w:tabs>
              <w:spacing w:before="40" w:after="40"/>
              <w:ind w:left="707" w:right="130"/>
              <w:rPr>
                <w:i/>
                <w:sz w:val="18"/>
                <w:szCs w:val="18"/>
              </w:rPr>
            </w:pPr>
            <w:r w:rsidRPr="006F54F3">
              <w:rPr>
                <w:i/>
                <w:sz w:val="18"/>
              </w:rPr>
              <w:t xml:space="preserve">Allekirjoittanut ……………………………… (lisätään alueen tai kolmannen maan nimi) virkaeläinlääkäri </w:t>
            </w:r>
            <w:r w:rsidRPr="006F54F3">
              <w:rPr>
                <w:i/>
                <w:sz w:val="18"/>
                <w:vertAlign w:val="superscript"/>
              </w:rPr>
              <w:t>(1)</w:t>
            </w:r>
            <w:r w:rsidRPr="006F54F3">
              <w:rPr>
                <w:i/>
                <w:sz w:val="18"/>
              </w:rPr>
              <w:t xml:space="preserve"> / toimivaltaisen viranomaisen hyväksymä eläinlääkäri </w:t>
            </w:r>
            <w:r w:rsidRPr="006F54F3">
              <w:rPr>
                <w:i/>
                <w:sz w:val="18"/>
                <w:vertAlign w:val="superscript"/>
              </w:rPr>
              <w:t>(1)</w:t>
            </w:r>
            <w:r w:rsidRPr="006F54F3">
              <w:rPr>
                <w:i/>
                <w:sz w:val="18"/>
              </w:rPr>
              <w:t xml:space="preserve"> vakuuttaa, että seuraavat vaatimukset täyttyvät:</w:t>
            </w:r>
          </w:p>
          <w:p w14:paraId="3DE581D5" w14:textId="29182DF0" w:rsidR="00507F60" w:rsidRPr="00325594" w:rsidRDefault="00507F60" w:rsidP="00D43B66">
            <w:pPr>
              <w:pStyle w:val="Point0"/>
              <w:tabs>
                <w:tab w:val="left" w:pos="680"/>
              </w:tabs>
              <w:spacing w:before="40" w:after="40"/>
              <w:ind w:left="707" w:hanging="707"/>
              <w:jc w:val="left"/>
              <w:rPr>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r w:rsidR="00D43B66">
              <w:rPr>
                <w:sz w:val="18"/>
                <w:szCs w:val="18"/>
                <w:u w:val="single"/>
              </w:rPr>
              <w:t xml:space="preserve"> / </w:t>
            </w:r>
            <w:r w:rsidR="00D43B66">
              <w:rPr>
                <w:sz w:val="18"/>
                <w:szCs w:val="18"/>
                <w:u w:val="single"/>
              </w:rPr>
              <w:br/>
            </w:r>
            <w:r w:rsidR="005479F6" w:rsidRPr="006F54F3">
              <w:rPr>
                <w:i/>
                <w:sz w:val="18"/>
                <w:u w:val="single"/>
              </w:rPr>
              <w:t>Omistajan ilmoittama matkan tarkoitus:</w:t>
            </w:r>
          </w:p>
          <w:p w14:paraId="28B2B0D5" w14:textId="78A0C878" w:rsidR="00507F60" w:rsidRDefault="00507F60" w:rsidP="00D43B66">
            <w:pPr>
              <w:pStyle w:val="Point0"/>
              <w:tabs>
                <w:tab w:val="left" w:pos="680"/>
              </w:tabs>
              <w:spacing w:before="40" w:after="40"/>
              <w:ind w:left="1416" w:hanging="709"/>
              <w:jc w:val="left"/>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r w:rsidR="00D43B66">
              <w:rPr>
                <w:sz w:val="18"/>
                <w:szCs w:val="18"/>
              </w:rPr>
              <w:t xml:space="preserve"> / </w:t>
            </w:r>
            <w:r w:rsidR="00D43B66">
              <w:rPr>
                <w:sz w:val="18"/>
                <w:szCs w:val="18"/>
              </w:rPr>
              <w:br/>
            </w:r>
            <w:r w:rsidR="005479F6" w:rsidRPr="006F54F3">
              <w:rPr>
                <w:i/>
                <w:sz w:val="18"/>
              </w:rPr>
              <w:t xml:space="preserve">Liitteenä olevassa ilmoituksessa </w:t>
            </w:r>
            <w:r w:rsidR="005479F6" w:rsidRPr="006F54F3">
              <w:rPr>
                <w:i/>
                <w:sz w:val="18"/>
                <w:vertAlign w:val="superscript"/>
              </w:rPr>
              <w:t>(2)</w:t>
            </w:r>
            <w:r w:rsidR="005479F6" w:rsidRPr="006F54F3">
              <w:rPr>
                <w:i/>
                <w:sz w:val="18"/>
              </w:rPr>
              <w:t xml:space="preserve">, jonka omistaja tai luonnollinen henkilö, jolle omistaja on kirjallisesti antanut luvan eläinten muuhun kuin kaupalliseen siirtoon omistajan puolesta, on toimittanut, ja sitä tukevissa todisteissa </w:t>
            </w:r>
            <w:r w:rsidR="005479F6" w:rsidRPr="006F54F3">
              <w:rPr>
                <w:i/>
                <w:sz w:val="18"/>
                <w:vertAlign w:val="superscript"/>
              </w:rPr>
              <w:t>(3)</w:t>
            </w:r>
            <w:r w:rsidR="005479F6" w:rsidRPr="006F54F3">
              <w:rPr>
                <w:i/>
                <w:sz w:val="18"/>
              </w:rPr>
              <w:t xml:space="preserve"> vahvistetaan, että kohdassa I.28 kuvatut eläimet matkustavat omistajan tai luonnollisen henkilön, jolle omistaja on kirjallisesti antanut luvan eläinten muuhun kuin kaupalliseen siirtoon omistajan puolesta, mukana enintään viisi päivää ennen tämän liikkumista tai enintään viisi päivää sen jälkeen, eikä siirron tarkoituksena ole eläinten myynti tai omistajuuden siirto. Muun kuin kaupallisen siirron aikana eläimistä vastaa</w:t>
            </w:r>
          </w:p>
          <w:p w14:paraId="6A3696CB" w14:textId="77777777" w:rsidR="00D43B66" w:rsidRDefault="00507F60" w:rsidP="00D43B66">
            <w:pPr>
              <w:tabs>
                <w:tab w:val="left" w:pos="1416"/>
              </w:tabs>
              <w:spacing w:before="40" w:after="40"/>
              <w:ind w:left="1416" w:hanging="993"/>
              <w:rPr>
                <w:i/>
                <w:sz w:val="18"/>
                <w:szCs w:val="18"/>
              </w:rPr>
            </w:pPr>
            <w:r w:rsidRPr="00A460B3">
              <w:rPr>
                <w:i/>
                <w:sz w:val="18"/>
                <w:szCs w:val="18"/>
                <w:vertAlign w:val="superscript"/>
              </w:rPr>
              <w:t>(1)</w:t>
            </w:r>
            <w:r>
              <w:rPr>
                <w:i/>
                <w:sz w:val="18"/>
                <w:szCs w:val="18"/>
              </w:rPr>
              <w:t>either</w:t>
            </w:r>
            <w:r w:rsidR="00D43B66">
              <w:rPr>
                <w:i/>
                <w:sz w:val="18"/>
                <w:szCs w:val="18"/>
              </w:rPr>
              <w:t xml:space="preserve"> / </w:t>
            </w:r>
            <w:r w:rsidR="00D43B66" w:rsidRPr="00A460B3">
              <w:rPr>
                <w:sz w:val="18"/>
                <w:szCs w:val="18"/>
              </w:rPr>
              <w:tab/>
            </w:r>
          </w:p>
          <w:p w14:paraId="4B43EB86" w14:textId="70399B44" w:rsidR="00507F60" w:rsidRPr="00D43B66" w:rsidRDefault="005479F6" w:rsidP="00D43B66">
            <w:pPr>
              <w:tabs>
                <w:tab w:val="left" w:pos="1416"/>
              </w:tabs>
              <w:spacing w:before="40" w:after="40"/>
              <w:ind w:left="1416" w:hanging="993"/>
              <w:jc w:val="left"/>
              <w:rPr>
                <w:i/>
                <w:sz w:val="18"/>
                <w:szCs w:val="18"/>
              </w:rPr>
            </w:pPr>
            <w:r w:rsidRPr="006F54F3">
              <w:rPr>
                <w:i/>
                <w:sz w:val="18"/>
              </w:rPr>
              <w:t>joko</w:t>
            </w:r>
            <w:r w:rsidR="00507F60" w:rsidRPr="00A460B3">
              <w:rPr>
                <w:sz w:val="18"/>
                <w:szCs w:val="18"/>
              </w:rPr>
              <w:tab/>
            </w:r>
            <w:r w:rsidR="00D43B66" w:rsidRPr="00A460B3">
              <w:rPr>
                <w:sz w:val="18"/>
                <w:szCs w:val="18"/>
              </w:rPr>
              <w:t>[the owner</w:t>
            </w:r>
            <w:r w:rsidR="00D43B66">
              <w:rPr>
                <w:sz w:val="18"/>
                <w:szCs w:val="18"/>
              </w:rPr>
              <w:t xml:space="preserve">;] / </w:t>
            </w:r>
            <w:r w:rsidR="00D43B66">
              <w:rPr>
                <w:sz w:val="18"/>
                <w:szCs w:val="18"/>
              </w:rPr>
              <w:br/>
            </w:r>
            <w:r w:rsidRPr="006F54F3">
              <w:rPr>
                <w:i/>
                <w:sz w:val="18"/>
              </w:rPr>
              <w:t>[omistaja;]</w:t>
            </w:r>
          </w:p>
          <w:p w14:paraId="07AF3E3D" w14:textId="77777777" w:rsidR="00D43B66" w:rsidRDefault="00507F60" w:rsidP="00CA399B">
            <w:pPr>
              <w:tabs>
                <w:tab w:val="left" w:pos="1416"/>
              </w:tabs>
              <w:spacing w:before="40" w:after="40"/>
              <w:ind w:left="1416" w:hanging="993"/>
              <w:rPr>
                <w:sz w:val="18"/>
                <w:szCs w:val="18"/>
              </w:rPr>
            </w:pPr>
            <w:r w:rsidRPr="00A460B3">
              <w:rPr>
                <w:i/>
                <w:sz w:val="18"/>
                <w:szCs w:val="18"/>
                <w:vertAlign w:val="superscript"/>
              </w:rPr>
              <w:t>(1)</w:t>
            </w:r>
            <w:r>
              <w:rPr>
                <w:i/>
                <w:sz w:val="18"/>
                <w:szCs w:val="18"/>
              </w:rPr>
              <w:t>or</w:t>
            </w:r>
            <w:r w:rsidR="00D43B66" w:rsidRPr="00A460B3">
              <w:rPr>
                <w:sz w:val="18"/>
                <w:szCs w:val="18"/>
              </w:rPr>
              <w:t xml:space="preserve"> </w:t>
            </w:r>
            <w:r w:rsidR="00D43B66">
              <w:rPr>
                <w:sz w:val="18"/>
                <w:szCs w:val="18"/>
              </w:rPr>
              <w:t xml:space="preserve">/ </w:t>
            </w:r>
          </w:p>
          <w:p w14:paraId="68F3535E" w14:textId="4AE22D01" w:rsidR="00D43B66" w:rsidRDefault="005479F6" w:rsidP="00CA399B">
            <w:pPr>
              <w:tabs>
                <w:tab w:val="left" w:pos="1416"/>
              </w:tabs>
              <w:spacing w:before="40" w:after="40"/>
              <w:ind w:left="1416" w:hanging="993"/>
              <w:rPr>
                <w:i/>
                <w:sz w:val="18"/>
                <w:szCs w:val="18"/>
              </w:rPr>
            </w:pPr>
            <w:r w:rsidRPr="006F54F3">
              <w:rPr>
                <w:i/>
                <w:sz w:val="18"/>
              </w:rPr>
              <w:t>tai</w:t>
            </w:r>
            <w:r w:rsidR="00D43B66" w:rsidRPr="00A460B3">
              <w:rPr>
                <w:sz w:val="18"/>
                <w:szCs w:val="18"/>
              </w:rPr>
              <w:tab/>
              <w:t xml:space="preserve"> [the natural person </w:t>
            </w:r>
            <w:r w:rsidR="00D43B66">
              <w:rPr>
                <w:sz w:val="18"/>
                <w:szCs w:val="18"/>
              </w:rPr>
              <w:t xml:space="preserve">who has authorisation </w:t>
            </w:r>
            <w:r w:rsidR="00D43B66" w:rsidRPr="00A460B3">
              <w:rPr>
                <w:sz w:val="18"/>
                <w:szCs w:val="18"/>
              </w:rPr>
              <w:t xml:space="preserve">in writing </w:t>
            </w:r>
            <w:r w:rsidR="00D43B66">
              <w:rPr>
                <w:sz w:val="18"/>
                <w:szCs w:val="18"/>
              </w:rPr>
              <w:t xml:space="preserve">from the owner </w:t>
            </w:r>
            <w:r w:rsidR="00D43B66" w:rsidRPr="00A460B3">
              <w:rPr>
                <w:sz w:val="18"/>
                <w:szCs w:val="18"/>
              </w:rPr>
              <w:t xml:space="preserve">to carry out the </w:t>
            </w:r>
            <w:r w:rsidR="00D43B66">
              <w:rPr>
                <w:sz w:val="18"/>
                <w:szCs w:val="18"/>
              </w:rPr>
              <w:t>non-commercial</w:t>
            </w:r>
            <w:r w:rsidR="00D43B66" w:rsidRPr="00A460B3">
              <w:rPr>
                <w:sz w:val="18"/>
                <w:szCs w:val="18"/>
              </w:rPr>
              <w:t xml:space="preserve"> movement of the animals on behalf of the owner</w:t>
            </w:r>
            <w:r w:rsidR="00D43B66">
              <w:rPr>
                <w:sz w:val="18"/>
                <w:szCs w:val="18"/>
              </w:rPr>
              <w:t>;</w:t>
            </w:r>
            <w:r w:rsidR="00D43B66" w:rsidRPr="00C47993">
              <w:rPr>
                <w:sz w:val="18"/>
                <w:szCs w:val="18"/>
              </w:rPr>
              <w:t>]</w:t>
            </w:r>
            <w:r w:rsidR="00D43B66">
              <w:rPr>
                <w:sz w:val="18"/>
                <w:szCs w:val="18"/>
              </w:rPr>
              <w:t xml:space="preserve"> / </w:t>
            </w:r>
          </w:p>
          <w:p w14:paraId="59D2399A" w14:textId="5C0E497B" w:rsidR="00507F60" w:rsidRPr="00A460B3" w:rsidRDefault="00507F60" w:rsidP="00CA399B">
            <w:pPr>
              <w:tabs>
                <w:tab w:val="left" w:pos="1416"/>
              </w:tabs>
              <w:spacing w:before="40" w:after="40"/>
              <w:ind w:left="1416" w:hanging="993"/>
              <w:rPr>
                <w:sz w:val="18"/>
                <w:szCs w:val="18"/>
              </w:rPr>
            </w:pPr>
            <w:r w:rsidRPr="00A460B3">
              <w:rPr>
                <w:sz w:val="18"/>
                <w:szCs w:val="18"/>
              </w:rPr>
              <w:tab/>
            </w:r>
            <w:r w:rsidR="005479F6" w:rsidRPr="006F54F3">
              <w:rPr>
                <w:i/>
                <w:sz w:val="18"/>
              </w:rPr>
              <w:t>[luonnollinen henkilö, jolle omistaja on kirjallisesti antanut luvan eläinten muuhun kuin kaupalliseen siirtoon omistajan puolesta;]</w:t>
            </w:r>
          </w:p>
          <w:p w14:paraId="70F8BDD5" w14:textId="77777777" w:rsidR="00D43B66" w:rsidRDefault="00507F60" w:rsidP="00CA399B">
            <w:pPr>
              <w:tabs>
                <w:tab w:val="left" w:pos="1416"/>
              </w:tabs>
              <w:spacing w:before="40" w:after="40"/>
              <w:ind w:left="1416" w:hanging="993"/>
              <w:rPr>
                <w:i/>
                <w:sz w:val="18"/>
                <w:szCs w:val="18"/>
              </w:rPr>
            </w:pPr>
            <w:r w:rsidRPr="00A460B3">
              <w:rPr>
                <w:i/>
                <w:sz w:val="18"/>
                <w:szCs w:val="18"/>
                <w:vertAlign w:val="superscript"/>
              </w:rPr>
              <w:t>(1)</w:t>
            </w:r>
            <w:r w:rsidRPr="00A460B3">
              <w:rPr>
                <w:i/>
                <w:sz w:val="18"/>
                <w:szCs w:val="18"/>
              </w:rPr>
              <w:t>or</w:t>
            </w:r>
            <w:r w:rsidR="00D43B66">
              <w:rPr>
                <w:i/>
                <w:sz w:val="18"/>
                <w:szCs w:val="18"/>
              </w:rPr>
              <w:t xml:space="preserve"> / </w:t>
            </w:r>
          </w:p>
          <w:p w14:paraId="11977C02" w14:textId="48E926FC" w:rsidR="00507F60" w:rsidRPr="00A460B3" w:rsidRDefault="005479F6" w:rsidP="00D43B66">
            <w:pPr>
              <w:tabs>
                <w:tab w:val="left" w:pos="1416"/>
              </w:tabs>
              <w:spacing w:before="40" w:after="40"/>
              <w:ind w:left="1416" w:hanging="993"/>
              <w:jc w:val="left"/>
              <w:rPr>
                <w:sz w:val="18"/>
                <w:szCs w:val="18"/>
              </w:rPr>
            </w:pPr>
            <w:r w:rsidRPr="006F54F3">
              <w:rPr>
                <w:i/>
                <w:sz w:val="18"/>
              </w:rPr>
              <w:t>tai</w:t>
            </w:r>
            <w:r w:rsidR="00507F60" w:rsidRPr="00A460B3">
              <w:rPr>
                <w:sz w:val="18"/>
                <w:szCs w:val="18"/>
              </w:rPr>
              <w:tab/>
              <w:t xml:space="preserve">[the natural person designated by a carrier contracted by the owner to carry out the </w:t>
            </w:r>
            <w:r w:rsidR="00507F60">
              <w:rPr>
                <w:sz w:val="18"/>
                <w:szCs w:val="18"/>
              </w:rPr>
              <w:t>non-commercial</w:t>
            </w:r>
            <w:r w:rsidR="00507F60" w:rsidRPr="00A460B3">
              <w:rPr>
                <w:sz w:val="18"/>
                <w:szCs w:val="18"/>
              </w:rPr>
              <w:t xml:space="preserve"> movement of the animals on behalf of the owner</w:t>
            </w:r>
            <w:r w:rsidR="00507F60">
              <w:rPr>
                <w:sz w:val="18"/>
                <w:szCs w:val="18"/>
              </w:rPr>
              <w:t>;</w:t>
            </w:r>
            <w:r w:rsidR="00507F60" w:rsidRPr="00A460B3">
              <w:rPr>
                <w:sz w:val="18"/>
                <w:szCs w:val="18"/>
              </w:rPr>
              <w:t>]</w:t>
            </w:r>
            <w:r w:rsidR="00D43B66">
              <w:rPr>
                <w:sz w:val="18"/>
                <w:szCs w:val="18"/>
              </w:rPr>
              <w:t xml:space="preserve"> / </w:t>
            </w:r>
            <w:r w:rsidR="00D43B66">
              <w:rPr>
                <w:sz w:val="18"/>
                <w:szCs w:val="18"/>
              </w:rPr>
              <w:br/>
            </w:r>
            <w:r w:rsidRPr="006F54F3">
              <w:rPr>
                <w:i/>
                <w:sz w:val="18"/>
              </w:rPr>
              <w:t>[kuljettajan, jonka kanssa omistaja on sopinut eläinten muun kuin kaupallisen siirron hoitamisesta omistajan puolesta, nimeämä luonnollinen henkilö;]</w:t>
            </w:r>
          </w:p>
          <w:p w14:paraId="7B7D144B" w14:textId="77777777" w:rsidR="00D43B66" w:rsidRDefault="00507F60" w:rsidP="00D43B66">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08806A99" w14:textId="7806CD03" w:rsidR="00507F60" w:rsidRDefault="005479F6" w:rsidP="00D43B66">
            <w:pPr>
              <w:pStyle w:val="Point0"/>
              <w:tabs>
                <w:tab w:val="left" w:pos="680"/>
              </w:tabs>
              <w:spacing w:before="40" w:after="40"/>
              <w:ind w:left="1416" w:hanging="1416"/>
              <w:jc w:val="left"/>
              <w:rPr>
                <w:sz w:val="18"/>
                <w:szCs w:val="18"/>
              </w:rPr>
            </w:pPr>
            <w:r w:rsidRPr="006F54F3">
              <w:rPr>
                <w:i/>
                <w:sz w:val="18"/>
              </w:rPr>
              <w:t>joko</w:t>
            </w:r>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five or less</w:t>
            </w:r>
            <w:r w:rsidR="00507F60" w:rsidRPr="00C47993">
              <w:rPr>
                <w:sz w:val="18"/>
                <w:szCs w:val="18"/>
              </w:rPr>
              <w:t>;]</w:t>
            </w:r>
            <w:r w:rsidR="00D43B66">
              <w:rPr>
                <w:sz w:val="18"/>
                <w:szCs w:val="18"/>
              </w:rPr>
              <w:t xml:space="preserve"> / </w:t>
            </w:r>
            <w:r w:rsidR="00D43B66">
              <w:rPr>
                <w:sz w:val="18"/>
                <w:szCs w:val="18"/>
              </w:rPr>
              <w:br/>
            </w:r>
            <w:r w:rsidRPr="006F54F3">
              <w:rPr>
                <w:i/>
                <w:sz w:val="18"/>
              </w:rPr>
              <w:t>kohdassa I.28 kuvattuja siirrettäviä eläimiä on enintään viisi;]</w:t>
            </w:r>
          </w:p>
          <w:p w14:paraId="27E87ADC" w14:textId="77777777" w:rsidR="005479F6" w:rsidRDefault="00507F60" w:rsidP="00D43B66">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or</w:t>
            </w:r>
            <w:r w:rsidR="00D43B66">
              <w:rPr>
                <w:i/>
                <w:sz w:val="18"/>
                <w:szCs w:val="18"/>
              </w:rPr>
              <w:t xml:space="preserve"> /</w:t>
            </w:r>
          </w:p>
          <w:p w14:paraId="4186320B" w14:textId="1918877C" w:rsidR="00507F60" w:rsidRDefault="005479F6" w:rsidP="00D43B66">
            <w:pPr>
              <w:pStyle w:val="Point0"/>
              <w:tabs>
                <w:tab w:val="left" w:pos="680"/>
              </w:tabs>
              <w:spacing w:before="40" w:after="40"/>
              <w:ind w:left="1416" w:hanging="1416"/>
              <w:jc w:val="left"/>
              <w:rPr>
                <w:sz w:val="18"/>
                <w:szCs w:val="18"/>
              </w:rPr>
            </w:pPr>
            <w:r w:rsidRPr="006F54F3">
              <w:rPr>
                <w:i/>
                <w:sz w:val="18"/>
              </w:rPr>
              <w:t>tai</w:t>
            </w:r>
            <w:r w:rsidR="00D43B66">
              <w:rPr>
                <w:i/>
                <w:sz w:val="18"/>
                <w:szCs w:val="18"/>
              </w:rPr>
              <w:t xml:space="preserve"> </w:t>
            </w:r>
            <w:r w:rsidR="00507F60">
              <w:rPr>
                <w:sz w:val="18"/>
                <w:szCs w:val="18"/>
              </w:rPr>
              <w:tab/>
            </w:r>
            <w:r w:rsidR="00507F60" w:rsidRPr="00E41BBB">
              <w:rPr>
                <w:sz w:val="18"/>
                <w:szCs w:val="18"/>
              </w:rPr>
              <w:t>[II.2.</w:t>
            </w:r>
            <w:r w:rsidR="00507F60" w:rsidRPr="00C47993">
              <w:rPr>
                <w:sz w:val="18"/>
                <w:szCs w:val="18"/>
              </w:rPr>
              <w:tab/>
            </w:r>
            <w:r w:rsidR="00507F60">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00507F60" w:rsidRPr="00C47993">
              <w:rPr>
                <w:sz w:val="18"/>
                <w:szCs w:val="18"/>
                <w:vertAlign w:val="superscript"/>
              </w:rPr>
              <w:t>(</w:t>
            </w:r>
            <w:r w:rsidR="00507F60">
              <w:rPr>
                <w:sz w:val="18"/>
                <w:szCs w:val="18"/>
                <w:vertAlign w:val="superscript"/>
              </w:rPr>
              <w:t>3</w:t>
            </w:r>
            <w:r w:rsidR="00507F60" w:rsidRPr="00C47993">
              <w:rPr>
                <w:sz w:val="18"/>
                <w:szCs w:val="18"/>
                <w:vertAlign w:val="superscript"/>
              </w:rPr>
              <w:t>)</w:t>
            </w:r>
            <w:r w:rsidR="00507F60">
              <w:rPr>
                <w:sz w:val="18"/>
                <w:szCs w:val="18"/>
              </w:rPr>
              <w:t xml:space="preserve"> that the animals are registered</w:t>
            </w:r>
            <w:r w:rsidR="00D43B66">
              <w:rPr>
                <w:sz w:val="18"/>
                <w:szCs w:val="18"/>
              </w:rPr>
              <w:t xml:space="preserve"> / </w:t>
            </w:r>
            <w:r w:rsidR="00D43B66">
              <w:rPr>
                <w:sz w:val="18"/>
                <w:szCs w:val="18"/>
              </w:rPr>
              <w:br/>
            </w:r>
            <w:r w:rsidRPr="006F54F3">
              <w:rPr>
                <w:i/>
                <w:sz w:val="18"/>
              </w:rPr>
              <w:t xml:space="preserve">kohdassa I.28 kuvattujen siirrettävien eläinten lukumäärä on suurempi kuin viisi, eläimet ovat yli kuuden kuukauden ikäisiä, siirron tarkoituksena on osallistuminen kilpailuihin, näyttelyihin, urheilutapahtumiin tai tällaisiin tapahtumiin liittyvään koulutukseen, ja omistaja tai kohdassa II.1 tarkoitettu luonnollinen henkilö on esittänyt todisteen </w:t>
            </w:r>
            <w:r w:rsidRPr="006F54F3">
              <w:rPr>
                <w:i/>
                <w:sz w:val="18"/>
                <w:vertAlign w:val="superscript"/>
              </w:rPr>
              <w:t>(3)</w:t>
            </w:r>
            <w:r w:rsidRPr="006F54F3">
              <w:rPr>
                <w:i/>
                <w:sz w:val="18"/>
              </w:rPr>
              <w:t xml:space="preserve"> siitä, että</w:t>
            </w:r>
          </w:p>
          <w:p w14:paraId="543AAE41" w14:textId="77777777" w:rsidR="00D43B66" w:rsidRDefault="00507F60" w:rsidP="00D43B66">
            <w:pPr>
              <w:tabs>
                <w:tab w:val="left" w:pos="1416"/>
              </w:tabs>
              <w:spacing w:before="40" w:after="40"/>
              <w:ind w:left="1416" w:hanging="993"/>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6A3BE0C8" w14:textId="4036AAFF" w:rsidR="00D43B66" w:rsidRDefault="005479F6" w:rsidP="00D43B66">
            <w:pPr>
              <w:tabs>
                <w:tab w:val="left" w:pos="1416"/>
              </w:tabs>
              <w:spacing w:before="40" w:after="40"/>
              <w:ind w:left="1416" w:hanging="993"/>
              <w:jc w:val="left"/>
              <w:rPr>
                <w:sz w:val="18"/>
                <w:szCs w:val="18"/>
              </w:rPr>
            </w:pPr>
            <w:r w:rsidRPr="006F54F3">
              <w:rPr>
                <w:i/>
                <w:sz w:val="18"/>
              </w:rPr>
              <w:t>joko</w:t>
            </w:r>
            <w:r w:rsidR="00507F60">
              <w:rPr>
                <w:sz w:val="18"/>
                <w:szCs w:val="18"/>
              </w:rPr>
              <w:tab/>
            </w:r>
            <w:r w:rsidR="00507F60" w:rsidRPr="00C47993">
              <w:rPr>
                <w:sz w:val="18"/>
                <w:szCs w:val="18"/>
              </w:rPr>
              <w:t>[</w:t>
            </w:r>
            <w:r w:rsidR="00507F60">
              <w:rPr>
                <w:sz w:val="18"/>
                <w:szCs w:val="18"/>
              </w:rPr>
              <w:t>to attend such event;</w:t>
            </w:r>
            <w:r w:rsidR="00507F60" w:rsidRPr="00C47993">
              <w:rPr>
                <w:sz w:val="18"/>
                <w:szCs w:val="18"/>
              </w:rPr>
              <w:t>]</w:t>
            </w:r>
            <w:r w:rsidR="00D43B66">
              <w:rPr>
                <w:sz w:val="18"/>
                <w:szCs w:val="18"/>
              </w:rPr>
              <w:t xml:space="preserve"> / </w:t>
            </w:r>
            <w:r w:rsidR="00D43B66">
              <w:rPr>
                <w:sz w:val="18"/>
                <w:szCs w:val="18"/>
              </w:rPr>
              <w:br/>
            </w:r>
            <w:r w:rsidRPr="006F54F3">
              <w:rPr>
                <w:i/>
                <w:sz w:val="18"/>
              </w:rPr>
              <w:t>[eläimet on rekisteröity osallistumaan tällaisiin tapahtumiin;]</w:t>
            </w:r>
          </w:p>
          <w:p w14:paraId="162B4B73" w14:textId="77777777" w:rsidR="00D43B66" w:rsidRDefault="00507F60" w:rsidP="00D43B66">
            <w:pPr>
              <w:tabs>
                <w:tab w:val="left" w:pos="1416"/>
              </w:tabs>
              <w:spacing w:before="40" w:after="40"/>
              <w:ind w:left="1416" w:hanging="993"/>
              <w:jc w:val="left"/>
              <w:rPr>
                <w:i/>
                <w:sz w:val="18"/>
                <w:szCs w:val="18"/>
              </w:rPr>
            </w:pPr>
            <w:r w:rsidRPr="00A5436C">
              <w:rPr>
                <w:i/>
                <w:sz w:val="18"/>
                <w:szCs w:val="18"/>
                <w:vertAlign w:val="superscript"/>
              </w:rPr>
              <w:t>(1)</w:t>
            </w:r>
            <w:r>
              <w:rPr>
                <w:i/>
                <w:sz w:val="18"/>
                <w:szCs w:val="18"/>
              </w:rPr>
              <w:t>or</w:t>
            </w:r>
            <w:r w:rsidR="00D43B66">
              <w:rPr>
                <w:i/>
                <w:sz w:val="18"/>
                <w:szCs w:val="18"/>
              </w:rPr>
              <w:t xml:space="preserve"> / </w:t>
            </w:r>
          </w:p>
          <w:p w14:paraId="15FA38BF" w14:textId="354D0723" w:rsidR="00507F60" w:rsidRDefault="005479F6" w:rsidP="00D43B66">
            <w:pPr>
              <w:tabs>
                <w:tab w:val="left" w:pos="1416"/>
              </w:tabs>
              <w:spacing w:before="40" w:after="40"/>
              <w:ind w:left="1416" w:hanging="993"/>
              <w:jc w:val="left"/>
              <w:rPr>
                <w:sz w:val="18"/>
                <w:szCs w:val="18"/>
              </w:rPr>
            </w:pPr>
            <w:r w:rsidRPr="006F54F3">
              <w:rPr>
                <w:i/>
                <w:sz w:val="18"/>
              </w:rPr>
              <w:t>tai</w:t>
            </w:r>
            <w:r w:rsidR="00507F60">
              <w:rPr>
                <w:sz w:val="18"/>
                <w:szCs w:val="18"/>
              </w:rPr>
              <w:tab/>
            </w:r>
            <w:r w:rsidR="00507F60" w:rsidRPr="00C47993">
              <w:rPr>
                <w:sz w:val="18"/>
                <w:szCs w:val="18"/>
              </w:rPr>
              <w:t>[</w:t>
            </w:r>
            <w:r w:rsidR="00507F60">
              <w:rPr>
                <w:sz w:val="18"/>
                <w:szCs w:val="18"/>
              </w:rPr>
              <w:t>with an association organising such events;</w:t>
            </w:r>
            <w:r w:rsidR="00507F60" w:rsidRPr="00C47993">
              <w:rPr>
                <w:sz w:val="18"/>
                <w:szCs w:val="18"/>
              </w:rPr>
              <w:t>]</w:t>
            </w:r>
            <w:r w:rsidR="00D43B66">
              <w:rPr>
                <w:sz w:val="18"/>
                <w:szCs w:val="18"/>
              </w:rPr>
              <w:t xml:space="preserve"> / </w:t>
            </w:r>
            <w:r w:rsidR="00D43B66">
              <w:rPr>
                <w:sz w:val="18"/>
                <w:szCs w:val="18"/>
              </w:rPr>
              <w:br/>
            </w:r>
            <w:r w:rsidRPr="006F54F3">
              <w:rPr>
                <w:i/>
                <w:sz w:val="18"/>
              </w:rPr>
              <w:t>[tällaisia tilaisuuksia järjestävä yhdistys on rekisteröinyt eläimet;]</w:t>
            </w:r>
          </w:p>
          <w:p w14:paraId="3B5FB32E" w14:textId="3B7AC8BD" w:rsidR="00507F60" w:rsidRDefault="00507F60" w:rsidP="00D43B66">
            <w:pPr>
              <w:pStyle w:val="Point0"/>
              <w:tabs>
                <w:tab w:val="left" w:pos="680"/>
              </w:tabs>
              <w:spacing w:before="40" w:after="40"/>
              <w:ind w:left="718" w:hanging="718"/>
              <w:jc w:val="left"/>
              <w:rPr>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r w:rsidR="00D43B66">
              <w:rPr>
                <w:sz w:val="18"/>
                <w:szCs w:val="18"/>
                <w:u w:val="single"/>
              </w:rPr>
              <w:t xml:space="preserve"> / </w:t>
            </w:r>
            <w:r w:rsidR="00D43B66">
              <w:rPr>
                <w:sz w:val="18"/>
                <w:szCs w:val="18"/>
                <w:u w:val="single"/>
              </w:rPr>
              <w:br/>
            </w:r>
            <w:r w:rsidR="005479F6" w:rsidRPr="006F54F3">
              <w:rPr>
                <w:i/>
                <w:sz w:val="18"/>
                <w:u w:val="single"/>
              </w:rPr>
              <w:t>Raivotautirokotus ja raivotaudin vasta-aineiden määritys:</w:t>
            </w:r>
          </w:p>
          <w:p w14:paraId="6169C39A" w14:textId="77777777" w:rsidR="00D43B66" w:rsidRDefault="00507F60" w:rsidP="00D43B66">
            <w:pPr>
              <w:tabs>
                <w:tab w:val="left" w:pos="707"/>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3181C742" w14:textId="79537944" w:rsidR="00507F60" w:rsidRDefault="005479F6" w:rsidP="00D43B66">
            <w:pPr>
              <w:tabs>
                <w:tab w:val="left" w:pos="707"/>
              </w:tabs>
              <w:spacing w:before="40" w:after="40"/>
              <w:ind w:left="1416" w:hanging="1416"/>
              <w:jc w:val="left"/>
              <w:rPr>
                <w:sz w:val="18"/>
                <w:szCs w:val="18"/>
              </w:rPr>
            </w:pPr>
            <w:r w:rsidRPr="006F54F3">
              <w:rPr>
                <w:i/>
                <w:sz w:val="18"/>
              </w:rPr>
              <w:t>joko</w:t>
            </w:r>
            <w:r w:rsidR="00507F60">
              <w:rPr>
                <w:sz w:val="18"/>
                <w:szCs w:val="18"/>
              </w:rPr>
              <w:tab/>
            </w:r>
            <w:r w:rsidR="00507F60" w:rsidRPr="00AB49F0">
              <w:rPr>
                <w:sz w:val="18"/>
                <w:szCs w:val="18"/>
              </w:rPr>
              <w:t>[II.3.</w:t>
            </w:r>
            <w:r w:rsidR="00507F60" w:rsidRPr="00AB49F0">
              <w:rPr>
                <w:sz w:val="18"/>
                <w:szCs w:val="18"/>
              </w:rPr>
              <w:tab/>
              <w:t xml:space="preserve">the animals </w:t>
            </w:r>
            <w:r w:rsidR="00507F60">
              <w:rPr>
                <w:sz w:val="18"/>
                <w:szCs w:val="18"/>
              </w:rPr>
              <w:t xml:space="preserve">described in Box I.28 </w:t>
            </w:r>
            <w:r w:rsidR="00507F60" w:rsidRPr="00AB49F0">
              <w:rPr>
                <w:sz w:val="18"/>
                <w:szCs w:val="18"/>
              </w:rPr>
              <w:t>are less than 12 weeks old and have not received an anti</w:t>
            </w:r>
            <w:r w:rsidR="00507F60">
              <w:rPr>
                <w:sz w:val="18"/>
                <w:szCs w:val="18"/>
              </w:rPr>
              <w:t xml:space="preserve">-rabies vaccination, or are between 12 and 16 weeks old and have received an anti-rabies vaccination, but </w:t>
            </w:r>
            <w:r w:rsidR="00507F60" w:rsidRPr="00C47993">
              <w:rPr>
                <w:sz w:val="18"/>
                <w:szCs w:val="18"/>
              </w:rPr>
              <w:t>21 days</w:t>
            </w:r>
            <w:r w:rsidR="00507F60">
              <w:rPr>
                <w:sz w:val="18"/>
                <w:szCs w:val="18"/>
              </w:rPr>
              <w:t xml:space="preserve"> at least</w:t>
            </w:r>
            <w:r w:rsidR="00507F60" w:rsidRPr="00C47993">
              <w:rPr>
                <w:sz w:val="18"/>
                <w:szCs w:val="18"/>
              </w:rPr>
              <w:t xml:space="preserve"> have </w:t>
            </w:r>
            <w:r w:rsidR="00507F60">
              <w:rPr>
                <w:sz w:val="18"/>
                <w:szCs w:val="18"/>
              </w:rPr>
              <w:t xml:space="preserve">not </w:t>
            </w:r>
            <w:r w:rsidR="00507F60" w:rsidRPr="00C47993">
              <w:rPr>
                <w:sz w:val="18"/>
                <w:szCs w:val="18"/>
              </w:rPr>
              <w:t>elapsed since the completion of the primary vaccination against rabies</w:t>
            </w:r>
            <w:r w:rsidR="00507F60">
              <w:rPr>
                <w:sz w:val="18"/>
                <w:szCs w:val="18"/>
              </w:rPr>
              <w:t xml:space="preserve"> </w:t>
            </w:r>
            <w:r w:rsidR="00507F60" w:rsidRPr="00C47993">
              <w:rPr>
                <w:sz w:val="18"/>
                <w:szCs w:val="18"/>
              </w:rPr>
              <w:t xml:space="preserve">carried out in accordance with the </w:t>
            </w:r>
            <w:r w:rsidR="00507F60">
              <w:rPr>
                <w:sz w:val="18"/>
                <w:szCs w:val="18"/>
              </w:rPr>
              <w:t xml:space="preserve">validity </w:t>
            </w:r>
            <w:r w:rsidR="00507F60" w:rsidRPr="00C47993">
              <w:rPr>
                <w:sz w:val="18"/>
                <w:szCs w:val="18"/>
              </w:rPr>
              <w:t>requirements set out in Annex I</w:t>
            </w:r>
            <w:r w:rsidR="00507F60">
              <w:rPr>
                <w:sz w:val="18"/>
                <w:szCs w:val="18"/>
              </w:rPr>
              <w:t>II</w:t>
            </w:r>
            <w:r w:rsidR="00507F60" w:rsidRPr="00C47993">
              <w:rPr>
                <w:sz w:val="18"/>
                <w:szCs w:val="18"/>
              </w:rPr>
              <w:t xml:space="preserve"> to Regulation (EU) No </w:t>
            </w:r>
            <w:r w:rsidR="00507F60">
              <w:rPr>
                <w:sz w:val="18"/>
                <w:szCs w:val="18"/>
              </w:rPr>
              <w:t>576</w:t>
            </w:r>
            <w:r w:rsidR="00507F60" w:rsidRPr="00C47993">
              <w:rPr>
                <w:sz w:val="18"/>
                <w:szCs w:val="18"/>
              </w:rPr>
              <w:t>/201</w:t>
            </w:r>
            <w:r w:rsidR="00507F60">
              <w:rPr>
                <w:sz w:val="18"/>
                <w:szCs w:val="18"/>
              </w:rPr>
              <w:t>3</w:t>
            </w:r>
            <w:r w:rsidR="00507F60" w:rsidRPr="00C47993">
              <w:rPr>
                <w:sz w:val="18"/>
                <w:szCs w:val="18"/>
                <w:vertAlign w:val="superscript"/>
              </w:rPr>
              <w:t>(</w:t>
            </w:r>
            <w:r w:rsidR="00507F60">
              <w:rPr>
                <w:sz w:val="18"/>
                <w:szCs w:val="18"/>
                <w:vertAlign w:val="superscript"/>
              </w:rPr>
              <w:t>4)</w:t>
            </w:r>
            <w:r w:rsidR="00507F60">
              <w:rPr>
                <w:sz w:val="18"/>
                <w:szCs w:val="18"/>
              </w:rPr>
              <w:t>, and</w:t>
            </w:r>
            <w:r w:rsidR="00D43B66">
              <w:rPr>
                <w:sz w:val="18"/>
                <w:szCs w:val="18"/>
              </w:rPr>
              <w:t xml:space="preserve"> / </w:t>
            </w:r>
            <w:r w:rsidR="00D43B66">
              <w:rPr>
                <w:sz w:val="18"/>
                <w:szCs w:val="18"/>
              </w:rPr>
              <w:br/>
            </w:r>
            <w:r w:rsidRPr="006F54F3">
              <w:rPr>
                <w:i/>
                <w:sz w:val="18"/>
              </w:rPr>
              <w:t xml:space="preserve">Kohdassa I.28 kuvatut eläimet ovat alle 12 viikon ikäisiä, eikä niitä ole rokotettu raivotautia vastaan, tai ne ovat 12–16 viikon ikäisiä, ja ne on rokotettu raivotautia vastaan, eikä vähintään </w:t>
            </w:r>
            <w:r w:rsidRPr="006F54F3">
              <w:rPr>
                <w:i/>
                <w:sz w:val="18"/>
              </w:rPr>
              <w:lastRenderedPageBreak/>
              <w:t xml:space="preserve">21:tä päivää ole kulunut siitä, kun asetuksen (EU) N:o 576/2013 </w:t>
            </w:r>
            <w:r w:rsidRPr="006F54F3">
              <w:rPr>
                <w:i/>
                <w:sz w:val="18"/>
                <w:vertAlign w:val="superscript"/>
              </w:rPr>
              <w:t>(4)</w:t>
            </w:r>
            <w:r w:rsidRPr="006F54F3">
              <w:rPr>
                <w:i/>
                <w:sz w:val="18"/>
              </w:rPr>
              <w:t xml:space="preserve"> liitteessä III vahvistettujen kelpoisuusvaatimusten mukaisesti annettu ensimmäinen raivotautirokotus annettiin, ja</w:t>
            </w:r>
          </w:p>
          <w:p w14:paraId="5AC6006C" w14:textId="61DB25B2" w:rsidR="00D43B66" w:rsidRDefault="00507F60" w:rsidP="005479F6">
            <w:pPr>
              <w:pStyle w:val="Point0"/>
              <w:tabs>
                <w:tab w:val="left" w:pos="680"/>
                <w:tab w:val="left" w:pos="1274"/>
              </w:tabs>
              <w:spacing w:before="40" w:after="40"/>
              <w:ind w:left="2124" w:hanging="708"/>
              <w:jc w:val="left"/>
              <w:rPr>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Annex II to </w:t>
            </w:r>
            <w:r w:rsidRPr="00972FA1">
              <w:rPr>
                <w:sz w:val="18"/>
                <w:szCs w:val="18"/>
              </w:rPr>
              <w:t xml:space="preserve">Implementing </w:t>
            </w:r>
            <w:r>
              <w:rPr>
                <w:sz w:val="18"/>
                <w:szCs w:val="18"/>
              </w:rPr>
              <w:t>Regulation (EU) No 577/2013 and the Member State of destination indicated in Box I.5 has informed the public that it authorises the movement of such animals into its territory, and they are accompanied by</w:t>
            </w:r>
            <w:r w:rsidR="00D43B66">
              <w:rPr>
                <w:sz w:val="18"/>
                <w:szCs w:val="18"/>
              </w:rPr>
              <w:t xml:space="preserve"> / </w:t>
            </w:r>
            <w:r w:rsidR="00D43B66">
              <w:rPr>
                <w:sz w:val="18"/>
                <w:szCs w:val="18"/>
              </w:rPr>
              <w:br/>
            </w:r>
            <w:r w:rsidR="005479F6" w:rsidRPr="006F54F3">
              <w:rPr>
                <w:i/>
                <w:sz w:val="18"/>
              </w:rPr>
              <w:t>alue tai kolmas maa, josta kohdassa I.1 ilmoitetut eläimet ovat lähtöisin, mainitaan täytäntöönpanoasetuksen (EU) N:o 577/2013 liitteessä II olevassa luettelossa, ja kohdassa I.5 ilmoitettu määräpaikkana oleva jäsenvaltio on tiedottanut julkisesti, että se sallii tällaisten eläinten siirron alueelleen; ja</w:t>
            </w:r>
          </w:p>
          <w:p w14:paraId="7A562E52" w14:textId="77777777" w:rsidR="005479F6" w:rsidRDefault="00507F60" w:rsidP="005479F6">
            <w:pPr>
              <w:tabs>
                <w:tab w:val="left" w:pos="1416"/>
              </w:tabs>
              <w:spacing w:before="40" w:after="40"/>
              <w:ind w:left="2124" w:hanging="1701"/>
              <w:jc w:val="left"/>
              <w:rPr>
                <w:i/>
                <w:sz w:val="18"/>
                <w:szCs w:val="18"/>
              </w:rPr>
            </w:pPr>
            <w:r w:rsidRPr="00A5436C">
              <w:rPr>
                <w:i/>
                <w:sz w:val="18"/>
                <w:szCs w:val="18"/>
                <w:vertAlign w:val="superscript"/>
              </w:rPr>
              <w:t>(1)</w:t>
            </w:r>
            <w:r w:rsidRPr="00A5436C">
              <w:rPr>
                <w:i/>
                <w:sz w:val="18"/>
                <w:szCs w:val="18"/>
              </w:rPr>
              <w:t>either</w:t>
            </w:r>
            <w:r w:rsidR="005479F6">
              <w:rPr>
                <w:i/>
                <w:sz w:val="18"/>
                <w:szCs w:val="18"/>
              </w:rPr>
              <w:t xml:space="preserve"> / </w:t>
            </w:r>
          </w:p>
          <w:p w14:paraId="790B1A14" w14:textId="47DF86C5" w:rsidR="00507F60" w:rsidRDefault="005479F6" w:rsidP="005479F6">
            <w:pPr>
              <w:tabs>
                <w:tab w:val="left" w:pos="1416"/>
              </w:tabs>
              <w:spacing w:before="40" w:after="40"/>
              <w:ind w:left="2124" w:hanging="1701"/>
              <w:jc w:val="left"/>
              <w:rPr>
                <w:sz w:val="18"/>
                <w:szCs w:val="18"/>
              </w:rPr>
            </w:pPr>
            <w:r w:rsidRPr="006F54F3">
              <w:rPr>
                <w:i/>
                <w:sz w:val="18"/>
              </w:rPr>
              <w:t>joko</w:t>
            </w:r>
            <w:r w:rsidR="00507F60">
              <w:rPr>
                <w:sz w:val="18"/>
                <w:szCs w:val="18"/>
              </w:rPr>
              <w:tab/>
            </w:r>
            <w:r w:rsidR="00507F60" w:rsidRPr="00C47993">
              <w:rPr>
                <w:sz w:val="18"/>
                <w:szCs w:val="18"/>
              </w:rPr>
              <w:t>[</w:t>
            </w:r>
            <w:r w:rsidR="00507F60">
              <w:rPr>
                <w:sz w:val="18"/>
                <w:szCs w:val="18"/>
              </w:rPr>
              <w:t>II.3.2</w:t>
            </w:r>
            <w:r w:rsidR="00507F60">
              <w:rPr>
                <w:sz w:val="18"/>
                <w:szCs w:val="18"/>
              </w:rPr>
              <w:tab/>
              <w:t>the attached declaration</w:t>
            </w:r>
            <w:r w:rsidR="00507F60">
              <w:rPr>
                <w:sz w:val="18"/>
                <w:szCs w:val="18"/>
                <w:vertAlign w:val="superscript"/>
              </w:rPr>
              <w:t>(5</w:t>
            </w:r>
            <w:r w:rsidR="00507F60" w:rsidRPr="00C47993">
              <w:rPr>
                <w:sz w:val="18"/>
                <w:szCs w:val="18"/>
                <w:vertAlign w:val="superscript"/>
              </w:rPr>
              <w:t>)</w:t>
            </w:r>
            <w:r w:rsidR="00507F60">
              <w:rPr>
                <w:sz w:val="18"/>
                <w:szCs w:val="18"/>
              </w:rPr>
              <w:t xml:space="preserve"> of the owner or the </w:t>
            </w:r>
            <w:r w:rsidR="00507F60" w:rsidRPr="00E35250">
              <w:rPr>
                <w:sz w:val="18"/>
                <w:szCs w:val="18"/>
              </w:rPr>
              <w:t xml:space="preserve">natural person </w:t>
            </w:r>
            <w:r w:rsidR="00507F60">
              <w:rPr>
                <w:sz w:val="18"/>
                <w:szCs w:val="18"/>
              </w:rPr>
              <w:t xml:space="preserve">referred to in point II.1 stating that </w:t>
            </w:r>
            <w:r w:rsidR="00507F60" w:rsidRPr="004C46F9">
              <w:rPr>
                <w:sz w:val="18"/>
                <w:szCs w:val="18"/>
              </w:rPr>
              <w:t xml:space="preserve">from birth until the time of the non-commercial movement the animals </w:t>
            </w:r>
            <w:r w:rsidR="00507F60">
              <w:rPr>
                <w:sz w:val="18"/>
                <w:szCs w:val="18"/>
              </w:rPr>
              <w:t>have had</w:t>
            </w:r>
            <w:r w:rsidR="00507F60" w:rsidRPr="004C46F9">
              <w:rPr>
                <w:sz w:val="18"/>
                <w:szCs w:val="18"/>
              </w:rPr>
              <w:t xml:space="preserve"> </w:t>
            </w:r>
            <w:r w:rsidR="00507F60">
              <w:rPr>
                <w:sz w:val="18"/>
                <w:szCs w:val="18"/>
              </w:rPr>
              <w:t>no</w:t>
            </w:r>
            <w:r w:rsidR="00507F60" w:rsidRPr="004C46F9">
              <w:rPr>
                <w:sz w:val="18"/>
                <w:szCs w:val="18"/>
              </w:rPr>
              <w:t xml:space="preserve"> contact with wild animals of species susceptible to rabies</w:t>
            </w:r>
            <w:r w:rsidR="00507F60">
              <w:rPr>
                <w:sz w:val="18"/>
                <w:szCs w:val="18"/>
              </w:rPr>
              <w:t>;]</w:t>
            </w:r>
            <w:r w:rsidR="00D43B66">
              <w:rPr>
                <w:sz w:val="18"/>
                <w:szCs w:val="18"/>
              </w:rPr>
              <w:t xml:space="preserve"> / </w:t>
            </w:r>
            <w:r w:rsidR="00D43B66">
              <w:rPr>
                <w:sz w:val="18"/>
                <w:szCs w:val="18"/>
              </w:rPr>
              <w:br/>
            </w:r>
            <w:r w:rsidRPr="006F54F3">
              <w:rPr>
                <w:i/>
                <w:sz w:val="18"/>
              </w:rPr>
              <w:t xml:space="preserve">liitteenä olevassa omistajan tai kohdassa II.1 tarkoitetun luonnollisen henkilön toimittamassa ilmoituksessa </w:t>
            </w:r>
            <w:r w:rsidRPr="006F54F3">
              <w:rPr>
                <w:i/>
                <w:sz w:val="18"/>
                <w:vertAlign w:val="superscript"/>
              </w:rPr>
              <w:t>(5)</w:t>
            </w:r>
            <w:r w:rsidRPr="006F54F3">
              <w:rPr>
                <w:i/>
                <w:sz w:val="18"/>
              </w:rPr>
              <w:t xml:space="preserve"> todetaan, että eläimet eivät ole niiden syntymän ja muun kuin kaupallisen siirron välisenä aikana olleet kosketuksissa raivotaudille alttiisiin lajeihin kuuluvien luonnonvaraisten eläinten kanssa;]</w:t>
            </w:r>
          </w:p>
          <w:p w14:paraId="39F47238" w14:textId="77777777" w:rsidR="00D43B66" w:rsidRDefault="00507F60" w:rsidP="005479F6">
            <w:pPr>
              <w:tabs>
                <w:tab w:val="left" w:pos="1416"/>
              </w:tabs>
              <w:spacing w:before="40" w:after="40"/>
              <w:ind w:left="2124" w:hanging="1701"/>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D43B66">
              <w:rPr>
                <w:i/>
                <w:sz w:val="18"/>
                <w:szCs w:val="18"/>
              </w:rPr>
              <w:t xml:space="preserve"> / </w:t>
            </w:r>
          </w:p>
          <w:p w14:paraId="759DA974" w14:textId="77777777" w:rsidR="005479F6" w:rsidRPr="006F54F3" w:rsidRDefault="00507F60" w:rsidP="005479F6">
            <w:pPr>
              <w:tabs>
                <w:tab w:val="left" w:pos="1416"/>
              </w:tabs>
              <w:spacing w:before="40" w:after="40"/>
              <w:ind w:left="2124" w:hanging="1701"/>
              <w:jc w:val="left"/>
              <w:rPr>
                <w:i/>
                <w:sz w:val="18"/>
                <w:szCs w:val="18"/>
              </w:rPr>
            </w:pPr>
            <w:r w:rsidRPr="00C47993">
              <w:rPr>
                <w:i/>
                <w:sz w:val="18"/>
                <w:szCs w:val="18"/>
              </w:rPr>
              <w:tab/>
            </w:r>
            <w:r w:rsidRPr="00C47993">
              <w:rPr>
                <w:sz w:val="18"/>
                <w:szCs w:val="18"/>
              </w:rPr>
              <w:t>[</w:t>
            </w:r>
            <w:r>
              <w:rPr>
                <w:sz w:val="18"/>
                <w:szCs w:val="18"/>
              </w:rPr>
              <w:t>II.3.2</w:t>
            </w:r>
            <w:r>
              <w:rPr>
                <w:sz w:val="18"/>
                <w:szCs w:val="18"/>
              </w:rPr>
              <w:tab/>
              <w:t xml:space="preserve">their mother, on whom they still depend, and it can be established that the mother received before their birth an anti-rabies vaccination which complied with the validity requirements set out in Annex III to </w:t>
            </w:r>
            <w:r w:rsidRPr="00C47993">
              <w:rPr>
                <w:sz w:val="18"/>
                <w:szCs w:val="18"/>
              </w:rPr>
              <w:t xml:space="preserve">Regulation (EU) No </w:t>
            </w:r>
            <w:r>
              <w:rPr>
                <w:sz w:val="18"/>
                <w:szCs w:val="18"/>
              </w:rPr>
              <w:t>576</w:t>
            </w:r>
            <w:r w:rsidRPr="00C47993">
              <w:rPr>
                <w:sz w:val="18"/>
                <w:szCs w:val="18"/>
              </w:rPr>
              <w:t>/201</w:t>
            </w:r>
            <w:r>
              <w:rPr>
                <w:sz w:val="18"/>
                <w:szCs w:val="18"/>
              </w:rPr>
              <w:t>3;]]</w:t>
            </w:r>
            <w:r w:rsidR="00D43B66">
              <w:rPr>
                <w:sz w:val="18"/>
                <w:szCs w:val="18"/>
              </w:rPr>
              <w:t xml:space="preserve"> / </w:t>
            </w:r>
            <w:r w:rsidR="00D43B66">
              <w:rPr>
                <w:sz w:val="18"/>
                <w:szCs w:val="18"/>
              </w:rPr>
              <w:br/>
            </w:r>
            <w:r w:rsidR="005479F6" w:rsidRPr="006F54F3">
              <w:rPr>
                <w:i/>
                <w:sz w:val="18"/>
              </w:rPr>
              <w:t>eläimet ovat emonsa kanssa, josta ne ovat vielä riippuvaisia, ja voidaan vahvistaa, että emolle oli ennen niiden syntymää annettu raivotautirokotus, joka oli asetuksen (EU) N:o 576/2013 liitteessä III vahvistettujen kelpoisuusvaatimusten mukainen;]]</w:t>
            </w:r>
          </w:p>
          <w:p w14:paraId="1DD23EDF" w14:textId="77777777" w:rsidR="00D43B66" w:rsidRDefault="00507F60" w:rsidP="00CA399B">
            <w:pPr>
              <w:pStyle w:val="Point0"/>
              <w:tabs>
                <w:tab w:val="left" w:pos="680"/>
              </w:tabs>
              <w:spacing w:before="40" w:after="40"/>
              <w:ind w:left="1416" w:hanging="1416"/>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sidR="00D43B66">
              <w:rPr>
                <w:i/>
                <w:sz w:val="18"/>
                <w:szCs w:val="18"/>
              </w:rPr>
              <w:t xml:space="preserve"> / </w:t>
            </w:r>
          </w:p>
          <w:p w14:paraId="25C2BEDD" w14:textId="564AA3B8" w:rsidR="00507F60" w:rsidRPr="00C47993" w:rsidRDefault="004662BF" w:rsidP="00D43B66">
            <w:pPr>
              <w:pStyle w:val="Point0"/>
              <w:tabs>
                <w:tab w:val="left" w:pos="680"/>
              </w:tabs>
              <w:spacing w:before="40" w:after="40"/>
              <w:ind w:left="1416" w:hanging="1416"/>
              <w:jc w:val="left"/>
              <w:rPr>
                <w:sz w:val="18"/>
                <w:szCs w:val="18"/>
              </w:rPr>
            </w:pPr>
            <w:r w:rsidRPr="006F54F3">
              <w:rPr>
                <w:i/>
                <w:sz w:val="18"/>
              </w:rPr>
              <w:t>ja/tai</w:t>
            </w:r>
            <w:r w:rsidR="00507F60">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sidRPr="00C47993">
              <w:rPr>
                <w:sz w:val="18"/>
                <w:szCs w:val="18"/>
              </w:rPr>
              <w:tab/>
            </w:r>
            <w:r w:rsidR="00507F60" w:rsidRPr="00AB49F0">
              <w:rPr>
                <w:sz w:val="18"/>
                <w:szCs w:val="18"/>
              </w:rPr>
              <w:t xml:space="preserve">the animals </w:t>
            </w:r>
            <w:r w:rsidR="00507F60">
              <w:rPr>
                <w:sz w:val="18"/>
                <w:szCs w:val="18"/>
              </w:rPr>
              <w:t>described in Box I.28 we</w:t>
            </w:r>
            <w:r w:rsidR="00507F60" w:rsidRPr="00972FA1">
              <w:rPr>
                <w:sz w:val="18"/>
                <w:szCs w:val="18"/>
              </w:rPr>
              <w:t xml:space="preserve">re </w:t>
            </w:r>
            <w:r w:rsidR="00507F60">
              <w:rPr>
                <w:sz w:val="18"/>
                <w:szCs w:val="18"/>
              </w:rPr>
              <w:t>at least 12 weeks old at the time of vaccination against rabies and</w:t>
            </w:r>
            <w:r w:rsidR="00507F60" w:rsidRPr="00972FA1">
              <w:rPr>
                <w:sz w:val="18"/>
                <w:szCs w:val="18"/>
              </w:rPr>
              <w:t xml:space="preserve"> </w:t>
            </w:r>
            <w:r w:rsidR="00507F60" w:rsidRPr="00C47993">
              <w:rPr>
                <w:sz w:val="18"/>
                <w:szCs w:val="18"/>
              </w:rPr>
              <w:t xml:space="preserve">at least 21 days have elapsed since the completion of the </w:t>
            </w:r>
            <w:r w:rsidR="00507F60" w:rsidRPr="00AB49F0">
              <w:rPr>
                <w:sz w:val="18"/>
                <w:szCs w:val="18"/>
              </w:rPr>
              <w:t xml:space="preserve">primary </w:t>
            </w:r>
            <w:r w:rsidR="00507F60">
              <w:rPr>
                <w:sz w:val="18"/>
                <w:szCs w:val="18"/>
              </w:rPr>
              <w:t xml:space="preserve">anti-rabies </w:t>
            </w:r>
            <w:r w:rsidR="00507F60" w:rsidRPr="00AB49F0">
              <w:rPr>
                <w:sz w:val="18"/>
                <w:szCs w:val="18"/>
              </w:rPr>
              <w:t>vaccination</w:t>
            </w:r>
            <w:r w:rsidR="00507F60" w:rsidRPr="00AB49F0">
              <w:rPr>
                <w:sz w:val="18"/>
                <w:szCs w:val="18"/>
                <w:vertAlign w:val="superscript"/>
              </w:rPr>
              <w:t>(4)</w:t>
            </w:r>
            <w:r w:rsidR="00507F60" w:rsidRPr="00AB49F0">
              <w:rPr>
                <w:sz w:val="18"/>
                <w:szCs w:val="18"/>
              </w:rPr>
              <w:t xml:space="preserve"> carried out in accordance with the </w:t>
            </w:r>
            <w:r w:rsidR="00507F60">
              <w:rPr>
                <w:sz w:val="18"/>
                <w:szCs w:val="18"/>
              </w:rPr>
              <w:t xml:space="preserve">validity </w:t>
            </w:r>
            <w:r w:rsidR="00507F60" w:rsidRPr="00AB49F0">
              <w:rPr>
                <w:sz w:val="18"/>
                <w:szCs w:val="18"/>
              </w:rPr>
              <w:t>requirements set out in Annex I</w:t>
            </w:r>
            <w:r w:rsidR="00507F60">
              <w:rPr>
                <w:sz w:val="18"/>
                <w:szCs w:val="18"/>
              </w:rPr>
              <w:t>II</w:t>
            </w:r>
            <w:r w:rsidR="00507F60" w:rsidRPr="00AB49F0">
              <w:rPr>
                <w:sz w:val="18"/>
                <w:szCs w:val="18"/>
              </w:rPr>
              <w:t xml:space="preserve"> to Regulation (EU) No </w:t>
            </w:r>
            <w:r w:rsidR="00507F60">
              <w:rPr>
                <w:sz w:val="18"/>
                <w:szCs w:val="18"/>
              </w:rPr>
              <w:t>576</w:t>
            </w:r>
            <w:r w:rsidR="00507F60" w:rsidRPr="00AB49F0">
              <w:rPr>
                <w:sz w:val="18"/>
                <w:szCs w:val="18"/>
              </w:rPr>
              <w:t>/2013 and any subsequent revaccination was carried out within the period of validity of the preceding vaccination</w:t>
            </w:r>
            <w:r w:rsidR="00507F60" w:rsidRPr="00AB49F0">
              <w:rPr>
                <w:sz w:val="18"/>
                <w:szCs w:val="18"/>
                <w:vertAlign w:val="superscript"/>
              </w:rPr>
              <w:t>(</w:t>
            </w:r>
            <w:r w:rsidR="00507F60">
              <w:rPr>
                <w:sz w:val="18"/>
                <w:szCs w:val="18"/>
                <w:vertAlign w:val="superscript"/>
              </w:rPr>
              <w:t>6</w:t>
            </w:r>
            <w:r w:rsidR="00507F60" w:rsidRPr="00AB49F0">
              <w:rPr>
                <w:sz w:val="18"/>
                <w:szCs w:val="18"/>
                <w:vertAlign w:val="superscript"/>
              </w:rPr>
              <w:t>)</w:t>
            </w:r>
            <w:r w:rsidR="00507F60" w:rsidRPr="00AB49F0">
              <w:rPr>
                <w:sz w:val="18"/>
                <w:szCs w:val="18"/>
              </w:rPr>
              <w:t>;</w:t>
            </w:r>
            <w:r w:rsidR="00507F60">
              <w:rPr>
                <w:sz w:val="18"/>
                <w:szCs w:val="18"/>
              </w:rPr>
              <w:t xml:space="preserve"> and</w:t>
            </w:r>
            <w:r w:rsidR="00D43B66">
              <w:rPr>
                <w:sz w:val="18"/>
                <w:szCs w:val="18"/>
              </w:rPr>
              <w:t xml:space="preserve"> / </w:t>
            </w:r>
            <w:r w:rsidR="00D43B66">
              <w:rPr>
                <w:sz w:val="18"/>
                <w:szCs w:val="18"/>
              </w:rPr>
              <w:br/>
            </w:r>
            <w:r w:rsidRPr="006F54F3">
              <w:rPr>
                <w:i/>
                <w:sz w:val="18"/>
              </w:rPr>
              <w:t xml:space="preserve">kohdassa I.28 kuvatut eläimet olivat vähintään 12 viikon ikäisiä, kun ne rokotettiin raivotautia vastaan, ja vähintään 21 päivää on kulunut siitä, kun asetuksen (EU) N:o 576/2013 liitteessä III asetettujen kelpoisuusvaatimusten mukaisesti annettu ensimmäinen raivotautirokotus </w:t>
            </w:r>
            <w:r w:rsidRPr="006F54F3">
              <w:rPr>
                <w:i/>
                <w:sz w:val="18"/>
                <w:vertAlign w:val="superscript"/>
              </w:rPr>
              <w:t>(4)</w:t>
            </w:r>
            <w:r w:rsidRPr="006F54F3">
              <w:rPr>
                <w:i/>
                <w:sz w:val="18"/>
              </w:rPr>
              <w:t xml:space="preserve"> annettiin, ja mahdollinen myöhempi uusintarokotus annettiin sitä edeltävän rokotuksen voimassaoloaikana </w:t>
            </w:r>
            <w:r w:rsidRPr="006F54F3">
              <w:rPr>
                <w:i/>
                <w:sz w:val="18"/>
                <w:vertAlign w:val="superscript"/>
              </w:rPr>
              <w:t>(6)</w:t>
            </w:r>
            <w:r w:rsidRPr="006F54F3">
              <w:rPr>
                <w:i/>
                <w:sz w:val="18"/>
              </w:rPr>
              <w:t>; ja</w:t>
            </w:r>
          </w:p>
          <w:p w14:paraId="3B20F38F" w14:textId="77777777" w:rsidR="00D43B66" w:rsidRDefault="00507F60" w:rsidP="00CA399B">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00D43B66">
              <w:rPr>
                <w:i/>
                <w:sz w:val="18"/>
                <w:szCs w:val="18"/>
              </w:rPr>
              <w:t xml:space="preserve"> / </w:t>
            </w:r>
          </w:p>
          <w:p w14:paraId="7A2C9587" w14:textId="54E482ED" w:rsidR="00507F60" w:rsidRPr="00C47993" w:rsidRDefault="004662BF" w:rsidP="00376174">
            <w:pPr>
              <w:tabs>
                <w:tab w:val="left" w:pos="1416"/>
              </w:tabs>
              <w:spacing w:before="40" w:after="40"/>
              <w:ind w:left="2124" w:hanging="1418"/>
              <w:jc w:val="left"/>
              <w:rPr>
                <w:i/>
                <w:sz w:val="18"/>
                <w:szCs w:val="18"/>
              </w:rPr>
            </w:pPr>
            <w:r w:rsidRPr="006F54F3">
              <w:rPr>
                <w:i/>
                <w:sz w:val="18"/>
              </w:rPr>
              <w:t>joko</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 xml:space="preserve">come from 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either directly, through</w:t>
            </w:r>
            <w:r w:rsidR="00507F60" w:rsidRPr="00AB49F0">
              <w:rPr>
                <w:sz w:val="18"/>
                <w:szCs w:val="18"/>
              </w:rPr>
              <w:t xml:space="preserve"> </w:t>
            </w:r>
            <w:r w:rsidR="00507F60" w:rsidRPr="00C47993">
              <w:rPr>
                <w:sz w:val="18"/>
                <w:szCs w:val="18"/>
              </w:rPr>
              <w:t xml:space="preserve">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or</w:t>
            </w:r>
            <w:r w:rsidR="00507F60" w:rsidRPr="00AB49F0">
              <w:rPr>
                <w:sz w:val="18"/>
                <w:szCs w:val="18"/>
              </w:rPr>
              <w:t xml:space="preserve"> </w:t>
            </w:r>
            <w:r w:rsidR="00507F60">
              <w:rPr>
                <w:sz w:val="18"/>
                <w:szCs w:val="18"/>
              </w:rPr>
              <w:t xml:space="preserve">through </w:t>
            </w:r>
            <w:r w:rsidR="00507F60" w:rsidRPr="00C47993">
              <w:rPr>
                <w:sz w:val="18"/>
                <w:szCs w:val="18"/>
              </w:rPr>
              <w:t xml:space="preserve">a territory or </w:t>
            </w:r>
            <w:r w:rsidR="00507F60">
              <w:rPr>
                <w:sz w:val="18"/>
                <w:szCs w:val="18"/>
              </w:rPr>
              <w:t xml:space="preserve">a </w:t>
            </w:r>
            <w:r w:rsidR="00507F60" w:rsidRPr="00C47993">
              <w:rPr>
                <w:sz w:val="18"/>
                <w:szCs w:val="18"/>
              </w:rPr>
              <w:t xml:space="preserve">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 xml:space="preserve">Regulation (EU) No 577/2013 in accordance with point (c) of Article 12(1) of </w:t>
            </w:r>
            <w:r w:rsidR="00507F60" w:rsidRPr="00AB49F0">
              <w:rPr>
                <w:sz w:val="18"/>
                <w:szCs w:val="18"/>
              </w:rPr>
              <w:t xml:space="preserve">Regulation (EU) No </w:t>
            </w:r>
            <w:r w:rsidR="00507F60">
              <w:rPr>
                <w:sz w:val="18"/>
                <w:szCs w:val="18"/>
              </w:rPr>
              <w:t>576/2013</w:t>
            </w:r>
            <w:r w:rsidR="00507F60" w:rsidRPr="00C47993">
              <w:rPr>
                <w:sz w:val="18"/>
                <w:szCs w:val="18"/>
                <w:vertAlign w:val="superscript"/>
              </w:rPr>
              <w:t>(</w:t>
            </w:r>
            <w:r w:rsidR="00507F60">
              <w:rPr>
                <w:sz w:val="18"/>
                <w:szCs w:val="18"/>
                <w:vertAlign w:val="superscript"/>
              </w:rPr>
              <w:t>7</w:t>
            </w:r>
            <w:r w:rsidR="00507F60" w:rsidRPr="00C47993">
              <w:rPr>
                <w:sz w:val="18"/>
                <w:szCs w:val="18"/>
                <w:vertAlign w:val="superscript"/>
              </w:rPr>
              <w:t>)</w:t>
            </w:r>
            <w:r w:rsidR="00507F60">
              <w:rPr>
                <w:sz w:val="18"/>
                <w:szCs w:val="18"/>
              </w:rPr>
              <w:t xml:space="preserve">, </w:t>
            </w:r>
            <w:r w:rsidR="00507F60" w:rsidRPr="00AB49F0">
              <w:rPr>
                <w:sz w:val="18"/>
                <w:szCs w:val="18"/>
              </w:rPr>
              <w:t xml:space="preserve">and </w:t>
            </w:r>
            <w:r w:rsidR="00507F60">
              <w:rPr>
                <w:sz w:val="18"/>
                <w:szCs w:val="18"/>
              </w:rPr>
              <w:t xml:space="preserve">the </w:t>
            </w:r>
            <w:r w:rsidR="00507F60" w:rsidRPr="00AB49F0">
              <w:rPr>
                <w:sz w:val="18"/>
                <w:szCs w:val="18"/>
              </w:rPr>
              <w:t xml:space="preserve">details of the current </w:t>
            </w:r>
            <w:r w:rsidR="00507F60" w:rsidRPr="00C47993">
              <w:rPr>
                <w:sz w:val="18"/>
                <w:szCs w:val="18"/>
              </w:rPr>
              <w:t>anti-rabies</w:t>
            </w:r>
            <w:r w:rsidR="00507F60" w:rsidRPr="00AB49F0">
              <w:rPr>
                <w:sz w:val="18"/>
                <w:szCs w:val="18"/>
              </w:rPr>
              <w:t xml:space="preserve"> vaccination are provided in the table</w:t>
            </w:r>
            <w:r w:rsidR="00507F60">
              <w:rPr>
                <w:sz w:val="18"/>
                <w:szCs w:val="18"/>
              </w:rPr>
              <w:t xml:space="preserve"> below</w:t>
            </w:r>
            <w:r w:rsidR="00507F60" w:rsidRPr="00C47993">
              <w:rPr>
                <w:sz w:val="18"/>
                <w:szCs w:val="18"/>
              </w:rPr>
              <w:t>;]</w:t>
            </w:r>
            <w:r w:rsidR="00D43B66">
              <w:rPr>
                <w:sz w:val="18"/>
                <w:szCs w:val="18"/>
              </w:rPr>
              <w:t xml:space="preserve"> / </w:t>
            </w:r>
            <w:r w:rsidR="00D43B66">
              <w:rPr>
                <w:sz w:val="18"/>
                <w:szCs w:val="18"/>
              </w:rPr>
              <w:br/>
            </w:r>
            <w:r w:rsidRPr="006F54F3">
              <w:rPr>
                <w:i/>
                <w:sz w:val="18"/>
              </w:rPr>
              <w:t xml:space="preserve">kohdassa I.28 kuvatut eläimet tulevat täytäntöönpanoasetuksen (EU) N:o 577/2013 liitteessä II olevassa luettelossa mainitulta alueelta tai siinä mainitusta kolmannesta maasta joko suoraan, tai ne kuljetetaan täytäntöönpanoasetuksen (EU) N:o 577/2013 liitteessä II olevassa luettelossa mainitun alueen tai kolmannen maan taikka jonkin muun kuin täytäntöönpanoasetuksen (EU) N:o 577/2013 liitteessä II olevassa luettelossa mainitun alueen tai kolmannen maan kautta asetuksen (EU) N:o 576/2013 </w:t>
            </w:r>
            <w:r w:rsidRPr="006F54F3">
              <w:rPr>
                <w:i/>
                <w:sz w:val="18"/>
                <w:vertAlign w:val="superscript"/>
              </w:rPr>
              <w:t>(7)</w:t>
            </w:r>
            <w:r w:rsidRPr="006F54F3">
              <w:rPr>
                <w:i/>
                <w:sz w:val="18"/>
              </w:rPr>
              <w:t xml:space="preserve"> 12 artiklan 1 kohdan c alakohdan mukaisesti, ja voimassa olevan raivotautirokotuksen tiedot annetaan jäljempänä olevassa taulukossa;]</w:t>
            </w:r>
          </w:p>
          <w:p w14:paraId="1B71616B" w14:textId="77777777" w:rsidR="00376174" w:rsidRDefault="00507F60" w:rsidP="00376174">
            <w:pPr>
              <w:tabs>
                <w:tab w:val="left" w:pos="1416"/>
              </w:tabs>
              <w:spacing w:before="40" w:after="40"/>
              <w:ind w:left="2124" w:hanging="1418"/>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376174">
              <w:rPr>
                <w:i/>
                <w:sz w:val="18"/>
                <w:szCs w:val="18"/>
              </w:rPr>
              <w:t xml:space="preserve"> / </w:t>
            </w:r>
          </w:p>
          <w:p w14:paraId="67B305A2" w14:textId="18446533" w:rsidR="00507F60" w:rsidRDefault="004662BF" w:rsidP="00376174">
            <w:pPr>
              <w:tabs>
                <w:tab w:val="left" w:pos="1416"/>
              </w:tabs>
              <w:spacing w:before="40" w:after="40"/>
              <w:ind w:left="2124" w:hanging="1418"/>
              <w:jc w:val="left"/>
              <w:rPr>
                <w:sz w:val="18"/>
                <w:szCs w:val="18"/>
              </w:rPr>
            </w:pPr>
            <w:r w:rsidRPr="006F54F3">
              <w:rPr>
                <w:i/>
                <w:sz w:val="18"/>
              </w:rPr>
              <w:t>tai</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come from</w:t>
            </w:r>
            <w:r w:rsidR="00507F60">
              <w:rPr>
                <w:sz w:val="18"/>
                <w:szCs w:val="18"/>
              </w:rPr>
              <w:t>,</w:t>
            </w:r>
            <w:r w:rsidR="00507F60" w:rsidRPr="00C47993">
              <w:rPr>
                <w:sz w:val="18"/>
                <w:szCs w:val="18"/>
              </w:rPr>
              <w:t xml:space="preserve"> or are scheduled to transit through</w:t>
            </w:r>
            <w:r w:rsidR="00507F60">
              <w:rPr>
                <w:sz w:val="18"/>
                <w:szCs w:val="18"/>
              </w:rPr>
              <w:t>,</w:t>
            </w:r>
            <w:r w:rsidR="00507F60" w:rsidRPr="00C47993">
              <w:rPr>
                <w:sz w:val="18"/>
                <w:szCs w:val="18"/>
              </w:rPr>
              <w:t xml:space="preserve"> a territory or 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w:t>
            </w:r>
            <w:r w:rsidR="00507F60" w:rsidRPr="00C47993">
              <w:rPr>
                <w:sz w:val="18"/>
                <w:szCs w:val="18"/>
              </w:rPr>
              <w:t xml:space="preserve"> and </w:t>
            </w:r>
            <w:r w:rsidR="00507F60" w:rsidRPr="009E693A">
              <w:rPr>
                <w:sz w:val="18"/>
                <w:szCs w:val="18"/>
              </w:rPr>
              <w:t>a rabies</w:t>
            </w:r>
            <w:r w:rsidR="00507F60">
              <w:rPr>
                <w:sz w:val="18"/>
                <w:szCs w:val="18"/>
              </w:rPr>
              <w:t xml:space="preserve"> antibody titration</w:t>
            </w:r>
            <w:r w:rsidR="00507F60" w:rsidRPr="009E693A">
              <w:rPr>
                <w:sz w:val="18"/>
                <w:szCs w:val="18"/>
              </w:rPr>
              <w:t xml:space="preserve"> test</w:t>
            </w:r>
            <w:r w:rsidR="00507F60" w:rsidRPr="00C47993">
              <w:rPr>
                <w:sz w:val="18"/>
                <w:szCs w:val="18"/>
                <w:vertAlign w:val="superscript"/>
              </w:rPr>
              <w:t>(</w:t>
            </w:r>
            <w:r w:rsidR="00507F60">
              <w:rPr>
                <w:sz w:val="18"/>
                <w:szCs w:val="18"/>
                <w:vertAlign w:val="superscript"/>
              </w:rPr>
              <w:t>8</w:t>
            </w:r>
            <w:r w:rsidR="00507F60" w:rsidRPr="00C47993">
              <w:rPr>
                <w:sz w:val="18"/>
                <w:szCs w:val="18"/>
                <w:vertAlign w:val="superscript"/>
              </w:rPr>
              <w:t>)</w:t>
            </w:r>
            <w:r w:rsidR="00507F60">
              <w:rPr>
                <w:sz w:val="18"/>
                <w:szCs w:val="18"/>
              </w:rPr>
              <w:t>,</w:t>
            </w:r>
            <w:r w:rsidR="00507F60" w:rsidRPr="009E693A">
              <w:rPr>
                <w:sz w:val="18"/>
                <w:szCs w:val="18"/>
              </w:rPr>
              <w:t xml:space="preserve"> carried out on a blood </w:t>
            </w:r>
            <w:r w:rsidR="00507F60" w:rsidRPr="00981A43">
              <w:rPr>
                <w:sz w:val="18"/>
                <w:szCs w:val="18"/>
              </w:rPr>
              <w:t>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507F60" w:rsidRPr="00981A43">
              <w:rPr>
                <w:sz w:val="18"/>
                <w:szCs w:val="18"/>
                <w:vertAlign w:val="superscript"/>
              </w:rPr>
              <w:t>(9)</w:t>
            </w:r>
            <w:r w:rsidR="00507F60" w:rsidRPr="00981A43">
              <w:rPr>
                <w:sz w:val="18"/>
                <w:szCs w:val="18"/>
              </w:rPr>
              <w:t xml:space="preserve"> and any subsequent revaccination was carried out within the period of validity of the preceding vaccination</w:t>
            </w:r>
            <w:r w:rsidR="00507F60" w:rsidRPr="00981A43">
              <w:rPr>
                <w:sz w:val="18"/>
                <w:szCs w:val="18"/>
                <w:vertAlign w:val="superscript"/>
              </w:rPr>
              <w:t>(6)</w:t>
            </w:r>
            <w:r w:rsidR="00507F60" w:rsidRPr="00981A43">
              <w:rPr>
                <w:sz w:val="18"/>
                <w:szCs w:val="18"/>
              </w:rPr>
              <w:t>, and the details of the current anti-rabies vaccination and the date of sampling for testing the immune response are provided in the table below:</w:t>
            </w:r>
            <w:r w:rsidR="00507F60">
              <w:rPr>
                <w:sz w:val="18"/>
                <w:szCs w:val="18"/>
              </w:rPr>
              <w:t xml:space="preserve"> </w:t>
            </w:r>
            <w:r w:rsidR="00376174">
              <w:rPr>
                <w:sz w:val="18"/>
                <w:szCs w:val="18"/>
              </w:rPr>
              <w:t xml:space="preserve">/ </w:t>
            </w:r>
            <w:r w:rsidR="00376174">
              <w:rPr>
                <w:sz w:val="18"/>
                <w:szCs w:val="18"/>
              </w:rPr>
              <w:br/>
            </w:r>
            <w:r w:rsidRPr="006F54F3">
              <w:rPr>
                <w:i/>
                <w:sz w:val="18"/>
              </w:rPr>
              <w:t xml:space="preserve">kohdassa I.28 kuvatut eläimet tulevat muulta kuin sellaiselta alueelta tai muusta kuin sellaisesta kolmannesta maasta, joka mainitaan täytäntöönpanoasetuksen (EU) N:o </w:t>
            </w:r>
            <w:r w:rsidRPr="006F54F3">
              <w:rPr>
                <w:i/>
                <w:sz w:val="18"/>
              </w:rPr>
              <w:lastRenderedPageBreak/>
              <w:t xml:space="preserve">577/2013 liitteessä II olevassa luettelossa, tai ne on määrä kuljettaa tällaisen alueen tai kolmannen maan kautta, ja on suoritettu raivotaudin vasta-aineiden määritys </w:t>
            </w:r>
            <w:r w:rsidRPr="006F54F3">
              <w:rPr>
                <w:i/>
                <w:sz w:val="18"/>
                <w:vertAlign w:val="superscript"/>
              </w:rPr>
              <w:t>(8)</w:t>
            </w:r>
            <w:r w:rsidRPr="006F54F3">
              <w:rPr>
                <w:i/>
                <w:sz w:val="18"/>
              </w:rPr>
              <w:t xml:space="preserve">, jonka toimivaltaisen viranomaisen hyväksymä eläinlääkäri teki verinäytteestä jäljempänä olevassa taulukossa ilmoitettuna päivänä aikaisintaan 30 päivää sitä edeltävän rokotuksen jälkeen ja vähintään kolme kuukautta ennen tämän todistuksen myöntämispäivää ja jossa vasta-ainepitoisuuden osoitettiin olevan vähintään 0,5 IU/ml </w:t>
            </w:r>
            <w:r w:rsidRPr="006F54F3">
              <w:rPr>
                <w:i/>
                <w:sz w:val="18"/>
                <w:vertAlign w:val="superscript"/>
              </w:rPr>
              <w:t>(9)</w:t>
            </w:r>
            <w:r w:rsidRPr="006F54F3">
              <w:rPr>
                <w:i/>
                <w:sz w:val="18"/>
              </w:rPr>
              <w:t xml:space="preserve">, ja mahdollinen myöhempi uusintarokotus annettiin sitä edeltävän rokotuksen voimassaoloaikana </w:t>
            </w:r>
            <w:r w:rsidRPr="006F54F3">
              <w:rPr>
                <w:i/>
                <w:sz w:val="18"/>
                <w:vertAlign w:val="superscript"/>
              </w:rPr>
              <w:t>(6)</w:t>
            </w:r>
            <w:r w:rsidRPr="006F54F3">
              <w:rPr>
                <w:i/>
                <w:sz w:val="18"/>
              </w:rPr>
              <w:t>, ja nykyisen raivotautirokotuksen tiedot ja immuunivasteen testaamista koskevan näytteenoton päivämäärä annetaan jäljempänä olevassa taulukossa:</w:t>
            </w:r>
          </w:p>
          <w:p w14:paraId="59EC07CB" w14:textId="77777777" w:rsidR="00507F60" w:rsidRPr="00C47993" w:rsidRDefault="00507F60" w:rsidP="00CA399B">
            <w:pPr>
              <w:tabs>
                <w:tab w:val="left" w:pos="1416"/>
              </w:tabs>
              <w:spacing w:before="40" w:after="40"/>
              <w:ind w:left="2124" w:hanging="1418"/>
              <w:rPr>
                <w:sz w:val="18"/>
                <w:szCs w:val="18"/>
              </w:rPr>
            </w:pPr>
          </w:p>
        </w:tc>
      </w:tr>
      <w:tr w:rsidR="00507F60" w:rsidRPr="00C47993" w14:paraId="422B0521" w14:textId="77777777" w:rsidTr="007E6529">
        <w:trPr>
          <w:cantSplit/>
          <w:trHeight w:val="3700"/>
        </w:trPr>
        <w:tc>
          <w:tcPr>
            <w:tcW w:w="740" w:type="dxa"/>
            <w:tcBorders>
              <w:top w:val="single" w:sz="12" w:space="0" w:color="auto"/>
              <w:left w:val="single" w:sz="12" w:space="0" w:color="auto"/>
              <w:bottom w:val="single" w:sz="12" w:space="0" w:color="auto"/>
              <w:right w:val="single" w:sz="4" w:space="0" w:color="auto"/>
            </w:tcBorders>
            <w:shd w:val="clear" w:color="auto" w:fill="auto"/>
            <w:textDirection w:val="btLr"/>
          </w:tcPr>
          <w:p w14:paraId="7CB80397" w14:textId="573C047C" w:rsidR="00507F60" w:rsidRPr="00C47993" w:rsidRDefault="00507F60" w:rsidP="00CA399B">
            <w:pPr>
              <w:ind w:left="113" w:right="113"/>
              <w:jc w:val="center"/>
              <w:rPr>
                <w:b/>
              </w:rPr>
            </w:pPr>
            <w:r w:rsidRPr="00D43B66">
              <w:rPr>
                <w:b/>
                <w:sz w:val="20"/>
              </w:rPr>
              <w:t>Part II: Certification</w:t>
            </w:r>
            <w:r w:rsidR="00D43B66" w:rsidRPr="00D43B66">
              <w:rPr>
                <w:b/>
                <w:sz w:val="20"/>
              </w:rPr>
              <w:t xml:space="preserve"> / </w:t>
            </w:r>
            <w:r w:rsidR="005479F6" w:rsidRPr="005479F6">
              <w:rPr>
                <w:b/>
                <w:i/>
                <w:sz w:val="20"/>
              </w:rPr>
              <w:t>Osa II: Todistus</w:t>
            </w:r>
          </w:p>
        </w:tc>
        <w:tc>
          <w:tcPr>
            <w:tcW w:w="8895" w:type="dxa"/>
            <w:gridSpan w:val="10"/>
            <w:vMerge/>
            <w:tcBorders>
              <w:left w:val="single" w:sz="4" w:space="0" w:color="auto"/>
            </w:tcBorders>
            <w:shd w:val="clear" w:color="auto" w:fill="auto"/>
          </w:tcPr>
          <w:p w14:paraId="3A6EA7E0" w14:textId="77777777" w:rsidR="00507F60" w:rsidRPr="00C47993" w:rsidRDefault="00507F60" w:rsidP="00CA399B">
            <w:pPr>
              <w:spacing w:before="40" w:after="40"/>
              <w:rPr>
                <w:b/>
              </w:rPr>
            </w:pPr>
          </w:p>
        </w:tc>
      </w:tr>
      <w:tr w:rsidR="00507F60" w:rsidRPr="00C47993" w14:paraId="3DBD3472" w14:textId="77777777" w:rsidTr="007E6529">
        <w:trPr>
          <w:trHeight w:val="155"/>
        </w:trPr>
        <w:tc>
          <w:tcPr>
            <w:tcW w:w="740" w:type="dxa"/>
            <w:tcBorders>
              <w:top w:val="single" w:sz="12" w:space="0" w:color="auto"/>
              <w:left w:val="nil"/>
              <w:bottom w:val="nil"/>
              <w:right w:val="single" w:sz="4" w:space="0" w:color="auto"/>
            </w:tcBorders>
            <w:shd w:val="clear" w:color="auto" w:fill="auto"/>
          </w:tcPr>
          <w:p w14:paraId="0770AB24" w14:textId="77777777" w:rsidR="00507F60" w:rsidRPr="00C47993" w:rsidRDefault="00507F60" w:rsidP="00CA399B">
            <w:pPr>
              <w:rPr>
                <w:sz w:val="20"/>
                <w:szCs w:val="20"/>
              </w:rPr>
            </w:pPr>
          </w:p>
        </w:tc>
        <w:tc>
          <w:tcPr>
            <w:tcW w:w="8895" w:type="dxa"/>
            <w:gridSpan w:val="10"/>
            <w:vMerge/>
            <w:tcBorders>
              <w:left w:val="single" w:sz="4" w:space="0" w:color="auto"/>
            </w:tcBorders>
            <w:shd w:val="clear" w:color="auto" w:fill="auto"/>
          </w:tcPr>
          <w:p w14:paraId="086249FD" w14:textId="77777777" w:rsidR="00507F60" w:rsidRPr="00C47993" w:rsidRDefault="00507F60" w:rsidP="00CA399B">
            <w:pPr>
              <w:tabs>
                <w:tab w:val="left" w:pos="432"/>
                <w:tab w:val="left" w:pos="5847"/>
              </w:tabs>
              <w:spacing w:before="40" w:after="40"/>
              <w:jc w:val="left"/>
              <w:rPr>
                <w:sz w:val="20"/>
                <w:szCs w:val="20"/>
              </w:rPr>
            </w:pPr>
          </w:p>
        </w:tc>
      </w:tr>
      <w:tr w:rsidR="00507F60" w:rsidRPr="00C47993" w14:paraId="37E0420A" w14:textId="77777777" w:rsidTr="007E6529">
        <w:trPr>
          <w:trHeight w:val="174"/>
        </w:trPr>
        <w:tc>
          <w:tcPr>
            <w:tcW w:w="740" w:type="dxa"/>
            <w:vMerge w:val="restart"/>
            <w:tcBorders>
              <w:top w:val="nil"/>
              <w:left w:val="nil"/>
              <w:bottom w:val="nil"/>
              <w:right w:val="single" w:sz="12" w:space="0" w:color="auto"/>
            </w:tcBorders>
            <w:shd w:val="clear" w:color="auto" w:fill="auto"/>
          </w:tcPr>
          <w:p w14:paraId="1E91C279" w14:textId="77777777" w:rsidR="00507F60" w:rsidRPr="00C47993" w:rsidRDefault="00507F60" w:rsidP="00CA399B">
            <w:pPr>
              <w:rPr>
                <w:sz w:val="20"/>
                <w:szCs w:val="20"/>
              </w:rPr>
            </w:pPr>
          </w:p>
        </w:tc>
        <w:tc>
          <w:tcPr>
            <w:tcW w:w="251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8DE5341" w14:textId="6AAB56F9" w:rsidR="00507F60" w:rsidRPr="00C47993"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r w:rsidR="00376174">
              <w:rPr>
                <w:b/>
                <w:sz w:val="18"/>
                <w:szCs w:val="18"/>
              </w:rPr>
              <w:t xml:space="preserve">/ </w:t>
            </w:r>
            <w:r w:rsidR="004662BF" w:rsidRPr="006F54F3">
              <w:rPr>
                <w:b/>
                <w:i/>
                <w:sz w:val="18"/>
              </w:rPr>
              <w:t>Transponderi tai tatuointi</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42CC066" w14:textId="67199A06"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r w:rsidR="00376174">
              <w:rPr>
                <w:b/>
                <w:sz w:val="16"/>
                <w:szCs w:val="16"/>
              </w:rPr>
              <w:t xml:space="preserve"> / </w:t>
            </w:r>
            <w:r w:rsidR="004662BF" w:rsidRPr="006F54F3">
              <w:rPr>
                <w:b/>
                <w:i/>
                <w:sz w:val="18"/>
              </w:rPr>
              <w:t xml:space="preserve">Rokotuspäivä </w:t>
            </w:r>
            <w:r w:rsidR="004662BF" w:rsidRPr="006F54F3">
              <w:rPr>
                <w:b/>
                <w:i/>
                <w:sz w:val="16"/>
              </w:rPr>
              <w:t>[pp.kk.vvvv]</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3DDF674" w14:textId="07890DBB" w:rsidR="00507F60" w:rsidRPr="00C47993"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r w:rsidR="00376174">
              <w:rPr>
                <w:b/>
                <w:sz w:val="18"/>
                <w:szCs w:val="18"/>
              </w:rPr>
              <w:t xml:space="preserve"> /</w:t>
            </w:r>
            <w:r w:rsidR="004662BF" w:rsidRPr="006F54F3">
              <w:rPr>
                <w:b/>
                <w:i/>
                <w:sz w:val="18"/>
              </w:rPr>
              <w:t xml:space="preserve"> Rokotteen nimi ja valmistaja</w:t>
            </w:r>
          </w:p>
        </w:tc>
        <w:tc>
          <w:tcPr>
            <w:tcW w:w="85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5447B1D" w14:textId="147E77BF"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Batch number</w:t>
            </w:r>
            <w:r w:rsidR="00376174">
              <w:rPr>
                <w:b/>
                <w:sz w:val="18"/>
                <w:szCs w:val="18"/>
              </w:rPr>
              <w:t xml:space="preserve"> / </w:t>
            </w:r>
            <w:r w:rsidR="004662BF" w:rsidRPr="006F54F3">
              <w:rPr>
                <w:b/>
                <w:i/>
                <w:sz w:val="18"/>
              </w:rPr>
              <w:t>Erän numero</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F33B922" w14:textId="76790A73"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r w:rsidR="00376174">
              <w:rPr>
                <w:b/>
                <w:sz w:val="18"/>
                <w:szCs w:val="18"/>
              </w:rPr>
              <w:t xml:space="preserve"> / </w:t>
            </w:r>
            <w:r w:rsidR="004662BF" w:rsidRPr="006F54F3">
              <w:rPr>
                <w:b/>
                <w:i/>
                <w:sz w:val="18"/>
              </w:rPr>
              <w:t>Rokotuksen voimassaolo</w:t>
            </w:r>
          </w:p>
        </w:tc>
        <w:tc>
          <w:tcPr>
            <w:tcW w:w="1276" w:type="dxa"/>
            <w:vMerge w:val="restart"/>
            <w:tcBorders>
              <w:top w:val="single" w:sz="12" w:space="0" w:color="auto"/>
              <w:left w:val="single" w:sz="12" w:space="0" w:color="auto"/>
              <w:right w:val="single" w:sz="12" w:space="0" w:color="auto"/>
            </w:tcBorders>
            <w:shd w:val="clear" w:color="auto" w:fill="auto"/>
            <w:vAlign w:val="center"/>
          </w:tcPr>
          <w:p w14:paraId="7E5256FE" w14:textId="5FBE7F1F"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r w:rsidR="00376174">
              <w:rPr>
                <w:b/>
                <w:sz w:val="16"/>
                <w:szCs w:val="16"/>
              </w:rPr>
              <w:t xml:space="preserve"> / </w:t>
            </w:r>
            <w:r w:rsidR="004662BF" w:rsidRPr="006F54F3">
              <w:rPr>
                <w:b/>
                <w:i/>
                <w:sz w:val="18"/>
              </w:rPr>
              <w:t>Verinäytteen ottopäivä</w:t>
            </w:r>
            <w:r w:rsidR="004662BF" w:rsidRPr="006F54F3">
              <w:rPr>
                <w:b/>
                <w:i/>
                <w:sz w:val="18"/>
                <w:szCs w:val="18"/>
              </w:rPr>
              <w:br/>
            </w:r>
            <w:r w:rsidR="004662BF" w:rsidRPr="006F54F3">
              <w:rPr>
                <w:b/>
                <w:i/>
                <w:sz w:val="16"/>
              </w:rPr>
              <w:t>[pp.kk.vvvv]</w:t>
            </w:r>
          </w:p>
        </w:tc>
      </w:tr>
      <w:tr w:rsidR="00507F60" w:rsidRPr="00C47993" w14:paraId="31C2C937" w14:textId="77777777" w:rsidTr="007E6529">
        <w:trPr>
          <w:cantSplit/>
          <w:trHeight w:val="1134"/>
        </w:trPr>
        <w:tc>
          <w:tcPr>
            <w:tcW w:w="740" w:type="dxa"/>
            <w:vMerge/>
            <w:tcBorders>
              <w:left w:val="nil"/>
              <w:bottom w:val="nil"/>
            </w:tcBorders>
            <w:shd w:val="clear" w:color="auto" w:fill="auto"/>
          </w:tcPr>
          <w:p w14:paraId="31524589" w14:textId="77777777" w:rsidR="00507F60" w:rsidRPr="00C47993" w:rsidRDefault="00507F60" w:rsidP="00CA399B">
            <w:pPr>
              <w:rPr>
                <w:sz w:val="20"/>
                <w:szCs w:val="20"/>
              </w:rPr>
            </w:pPr>
          </w:p>
        </w:tc>
        <w:tc>
          <w:tcPr>
            <w:tcW w:w="1251" w:type="dxa"/>
            <w:tcBorders>
              <w:top w:val="nil"/>
              <w:left w:val="single" w:sz="12" w:space="0" w:color="auto"/>
              <w:bottom w:val="single" w:sz="12" w:space="0" w:color="auto"/>
              <w:right w:val="single" w:sz="12" w:space="0" w:color="auto"/>
            </w:tcBorders>
            <w:shd w:val="clear" w:color="auto" w:fill="auto"/>
            <w:vAlign w:val="center"/>
          </w:tcPr>
          <w:p w14:paraId="3C4272AF" w14:textId="29945814" w:rsidR="00507F60" w:rsidRPr="00C47993" w:rsidRDefault="00507F60" w:rsidP="00CA399B">
            <w:pPr>
              <w:tabs>
                <w:tab w:val="left" w:pos="432"/>
                <w:tab w:val="left" w:pos="3230"/>
                <w:tab w:val="left" w:pos="5847"/>
              </w:tabs>
              <w:spacing w:before="40" w:after="40"/>
              <w:ind w:left="-144"/>
              <w:jc w:val="center"/>
              <w:rPr>
                <w:sz w:val="18"/>
                <w:szCs w:val="18"/>
              </w:rPr>
            </w:pPr>
            <w:r>
              <w:rPr>
                <w:b/>
                <w:sz w:val="18"/>
                <w:szCs w:val="18"/>
              </w:rPr>
              <w:t>Alphanumeric code</w:t>
            </w:r>
            <w:r w:rsidRPr="00C47993">
              <w:rPr>
                <w:b/>
                <w:sz w:val="18"/>
                <w:szCs w:val="18"/>
              </w:rPr>
              <w:t xml:space="preserve"> of the animal</w:t>
            </w:r>
            <w:r w:rsidR="00376174">
              <w:rPr>
                <w:b/>
                <w:sz w:val="18"/>
                <w:szCs w:val="18"/>
              </w:rPr>
              <w:t xml:space="preserve"> / </w:t>
            </w:r>
            <w:r w:rsidR="004662BF" w:rsidRPr="006F54F3">
              <w:rPr>
                <w:b/>
                <w:i/>
                <w:sz w:val="18"/>
              </w:rPr>
              <w:t>Eläimen aakkosnumeerinen tunnus</w:t>
            </w:r>
          </w:p>
        </w:tc>
        <w:tc>
          <w:tcPr>
            <w:tcW w:w="1265" w:type="dxa"/>
            <w:tcBorders>
              <w:top w:val="nil"/>
              <w:left w:val="single" w:sz="12" w:space="0" w:color="auto"/>
              <w:bottom w:val="single" w:sz="12" w:space="0" w:color="auto"/>
              <w:right w:val="single" w:sz="12" w:space="0" w:color="auto"/>
            </w:tcBorders>
            <w:shd w:val="clear" w:color="auto" w:fill="auto"/>
            <w:vAlign w:val="center"/>
          </w:tcPr>
          <w:p w14:paraId="5C367C37" w14:textId="77777777" w:rsidR="00507F60" w:rsidRDefault="00507F60" w:rsidP="00CA399B">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14:paraId="149DF951" w14:textId="77777777" w:rsidR="004662BF" w:rsidRPr="006F54F3" w:rsidRDefault="00507F60" w:rsidP="004662BF">
            <w:pPr>
              <w:tabs>
                <w:tab w:val="left" w:pos="432"/>
                <w:tab w:val="left" w:pos="3230"/>
                <w:tab w:val="left" w:pos="5847"/>
              </w:tabs>
              <w:spacing w:before="40" w:after="40"/>
              <w:jc w:val="center"/>
              <w:rPr>
                <w:i/>
                <w:sz w:val="18"/>
                <w:szCs w:val="18"/>
                <w:vertAlign w:val="superscript"/>
              </w:rPr>
            </w:pPr>
            <w:r w:rsidRPr="003D7294">
              <w:rPr>
                <w:b/>
                <w:sz w:val="16"/>
                <w:szCs w:val="16"/>
              </w:rPr>
              <w:t>[dd/mm/yyyy]</w:t>
            </w:r>
            <w:r w:rsidR="00376174">
              <w:rPr>
                <w:b/>
                <w:sz w:val="16"/>
                <w:szCs w:val="16"/>
              </w:rPr>
              <w:t xml:space="preserve"> / </w:t>
            </w:r>
            <w:r w:rsidR="004662BF" w:rsidRPr="006F54F3">
              <w:rPr>
                <w:b/>
                <w:i/>
                <w:sz w:val="18"/>
              </w:rPr>
              <w:t xml:space="preserve">Transponderin asettamispäivä ja/tai tunnuksen lukemispäivä </w:t>
            </w:r>
            <w:r w:rsidR="004662BF" w:rsidRPr="006F54F3">
              <w:rPr>
                <w:i/>
                <w:sz w:val="18"/>
                <w:vertAlign w:val="superscript"/>
              </w:rPr>
              <w:t>(10)</w:t>
            </w:r>
          </w:p>
          <w:p w14:paraId="31481F40" w14:textId="0B72441D" w:rsidR="00507F60" w:rsidRPr="00C47993" w:rsidRDefault="004662BF" w:rsidP="004662BF">
            <w:pPr>
              <w:tabs>
                <w:tab w:val="left" w:pos="432"/>
                <w:tab w:val="left" w:pos="3230"/>
                <w:tab w:val="left" w:pos="5847"/>
              </w:tabs>
              <w:spacing w:before="40" w:after="40"/>
              <w:jc w:val="center"/>
              <w:rPr>
                <w:sz w:val="18"/>
                <w:szCs w:val="18"/>
              </w:rPr>
            </w:pPr>
            <w:r w:rsidRPr="006F54F3">
              <w:rPr>
                <w:b/>
                <w:i/>
                <w:sz w:val="16"/>
              </w:rPr>
              <w:t>[pp.kk.vvvv]</w:t>
            </w:r>
          </w:p>
        </w:tc>
        <w:tc>
          <w:tcPr>
            <w:tcW w:w="1134" w:type="dxa"/>
            <w:gridSpan w:val="2"/>
            <w:vMerge/>
            <w:tcBorders>
              <w:top w:val="nil"/>
              <w:left w:val="single" w:sz="12" w:space="0" w:color="auto"/>
              <w:bottom w:val="single" w:sz="12" w:space="0" w:color="auto"/>
              <w:right w:val="single" w:sz="12" w:space="0" w:color="auto"/>
            </w:tcBorders>
            <w:shd w:val="clear" w:color="auto" w:fill="auto"/>
            <w:vAlign w:val="center"/>
          </w:tcPr>
          <w:p w14:paraId="36E3A8DA" w14:textId="77777777"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14:paraId="56D17B6D" w14:textId="77777777" w:rsidR="00507F60" w:rsidRPr="00C47993" w:rsidRDefault="00507F60" w:rsidP="00CA399B">
            <w:pPr>
              <w:tabs>
                <w:tab w:val="left" w:pos="432"/>
                <w:tab w:val="left" w:pos="3230"/>
                <w:tab w:val="left" w:pos="5847"/>
              </w:tabs>
              <w:spacing w:before="40" w:after="40"/>
              <w:jc w:val="center"/>
              <w:rPr>
                <w:sz w:val="18"/>
                <w:szCs w:val="18"/>
              </w:rPr>
            </w:pPr>
          </w:p>
        </w:tc>
        <w:tc>
          <w:tcPr>
            <w:tcW w:w="850" w:type="dxa"/>
            <w:vMerge/>
            <w:tcBorders>
              <w:top w:val="nil"/>
              <w:left w:val="single" w:sz="12" w:space="0" w:color="auto"/>
              <w:bottom w:val="single" w:sz="12" w:space="0" w:color="auto"/>
              <w:right w:val="single" w:sz="12" w:space="0" w:color="auto"/>
            </w:tcBorders>
            <w:shd w:val="clear" w:color="auto" w:fill="auto"/>
            <w:vAlign w:val="center"/>
          </w:tcPr>
          <w:p w14:paraId="3D78E255" w14:textId="77777777"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18FB9A2" w14:textId="77777777"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From</w:t>
            </w:r>
          </w:p>
          <w:p w14:paraId="08A4649F" w14:textId="77777777" w:rsidR="004662BF" w:rsidRPr="006F54F3" w:rsidRDefault="00507F60" w:rsidP="004662BF">
            <w:pPr>
              <w:tabs>
                <w:tab w:val="left" w:pos="432"/>
                <w:tab w:val="left" w:pos="3230"/>
                <w:tab w:val="left" w:pos="5847"/>
              </w:tabs>
              <w:spacing w:before="40" w:after="40"/>
              <w:ind w:left="-108" w:right="-108"/>
              <w:jc w:val="center"/>
              <w:rPr>
                <w:b/>
                <w:i/>
                <w:sz w:val="18"/>
                <w:szCs w:val="18"/>
              </w:rPr>
            </w:pPr>
            <w:r w:rsidRPr="00904860">
              <w:rPr>
                <w:b/>
                <w:sz w:val="16"/>
                <w:szCs w:val="16"/>
              </w:rPr>
              <w:t>[dd/mm/yyyy]</w:t>
            </w:r>
            <w:r w:rsidR="00376174">
              <w:rPr>
                <w:b/>
                <w:sz w:val="16"/>
                <w:szCs w:val="16"/>
              </w:rPr>
              <w:t xml:space="preserve"> / </w:t>
            </w:r>
            <w:r w:rsidR="004662BF" w:rsidRPr="006F54F3">
              <w:rPr>
                <w:b/>
                <w:i/>
                <w:sz w:val="18"/>
              </w:rPr>
              <w:t>Ensimmäinen päivä</w:t>
            </w:r>
          </w:p>
          <w:p w14:paraId="61D16520" w14:textId="25B4DE9C" w:rsidR="00507F60" w:rsidRPr="00904860" w:rsidRDefault="004662BF" w:rsidP="004662BF">
            <w:pPr>
              <w:tabs>
                <w:tab w:val="left" w:pos="432"/>
                <w:tab w:val="left" w:pos="3230"/>
                <w:tab w:val="left" w:pos="5847"/>
              </w:tabs>
              <w:spacing w:before="40" w:after="40"/>
              <w:ind w:left="113" w:right="113"/>
              <w:jc w:val="center"/>
              <w:rPr>
                <w:b/>
                <w:sz w:val="16"/>
                <w:szCs w:val="16"/>
              </w:rPr>
            </w:pPr>
            <w:r w:rsidRPr="006F54F3">
              <w:rPr>
                <w:b/>
                <w:i/>
                <w:sz w:val="16"/>
              </w:rPr>
              <w:t>[pp.kk.vvvv]</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9215E55" w14:textId="77777777" w:rsidR="00507F60" w:rsidRDefault="00507F60" w:rsidP="00CA399B">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14:paraId="1596B21B" w14:textId="77777777" w:rsidR="004662BF" w:rsidRPr="006F54F3" w:rsidRDefault="00507F60" w:rsidP="004662BF">
            <w:pPr>
              <w:tabs>
                <w:tab w:val="left" w:pos="432"/>
                <w:tab w:val="left" w:pos="3230"/>
                <w:tab w:val="left" w:pos="5847"/>
              </w:tabs>
              <w:spacing w:before="40" w:after="40"/>
              <w:ind w:left="-108" w:right="113"/>
              <w:jc w:val="center"/>
              <w:rPr>
                <w:b/>
                <w:i/>
                <w:sz w:val="18"/>
                <w:szCs w:val="18"/>
              </w:rPr>
            </w:pPr>
            <w:r w:rsidRPr="00904860">
              <w:rPr>
                <w:b/>
                <w:sz w:val="16"/>
                <w:szCs w:val="16"/>
              </w:rPr>
              <w:t>[dd/mm/yyyy]</w:t>
            </w:r>
            <w:r w:rsidR="00376174">
              <w:rPr>
                <w:b/>
                <w:sz w:val="16"/>
                <w:szCs w:val="16"/>
              </w:rPr>
              <w:t xml:space="preserve"> / </w:t>
            </w:r>
            <w:r w:rsidR="004662BF" w:rsidRPr="006F54F3">
              <w:rPr>
                <w:b/>
                <w:i/>
                <w:sz w:val="18"/>
              </w:rPr>
              <w:t>Viimeinen päivä</w:t>
            </w:r>
          </w:p>
          <w:p w14:paraId="502CB753" w14:textId="513B7B45" w:rsidR="00507F60" w:rsidRPr="00904860" w:rsidRDefault="004662BF" w:rsidP="004662BF">
            <w:pPr>
              <w:tabs>
                <w:tab w:val="left" w:pos="432"/>
                <w:tab w:val="left" w:pos="3230"/>
                <w:tab w:val="left" w:pos="5847"/>
              </w:tabs>
              <w:spacing w:before="40" w:after="40"/>
              <w:ind w:left="113" w:right="113"/>
              <w:jc w:val="center"/>
              <w:rPr>
                <w:b/>
                <w:sz w:val="16"/>
                <w:szCs w:val="16"/>
              </w:rPr>
            </w:pPr>
            <w:r w:rsidRPr="006F54F3">
              <w:rPr>
                <w:b/>
                <w:i/>
                <w:sz w:val="16"/>
              </w:rPr>
              <w:t>[pp.kk.vvvv]</w:t>
            </w:r>
          </w:p>
        </w:tc>
        <w:tc>
          <w:tcPr>
            <w:tcW w:w="1276" w:type="dxa"/>
            <w:vMerge/>
            <w:tcBorders>
              <w:left w:val="single" w:sz="12" w:space="0" w:color="auto"/>
              <w:bottom w:val="single" w:sz="12" w:space="0" w:color="auto"/>
              <w:right w:val="single" w:sz="12" w:space="0" w:color="auto"/>
            </w:tcBorders>
            <w:shd w:val="clear" w:color="auto" w:fill="auto"/>
            <w:vAlign w:val="center"/>
          </w:tcPr>
          <w:p w14:paraId="5E81B9D3"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5083C1BB" w14:textId="77777777" w:rsidTr="007E6529">
        <w:trPr>
          <w:trHeight w:val="204"/>
        </w:trPr>
        <w:tc>
          <w:tcPr>
            <w:tcW w:w="740" w:type="dxa"/>
            <w:vMerge/>
            <w:tcBorders>
              <w:left w:val="nil"/>
              <w:bottom w:val="nil"/>
              <w:right w:val="single" w:sz="12" w:space="0" w:color="auto"/>
            </w:tcBorders>
            <w:shd w:val="clear" w:color="auto" w:fill="auto"/>
          </w:tcPr>
          <w:p w14:paraId="18AE1C99" w14:textId="77777777" w:rsidR="00507F60" w:rsidRPr="00C47993" w:rsidRDefault="00507F60" w:rsidP="00CA399B">
            <w:pPr>
              <w:rPr>
                <w:sz w:val="20"/>
                <w:szCs w:val="20"/>
              </w:rPr>
            </w:pPr>
          </w:p>
        </w:tc>
        <w:tc>
          <w:tcPr>
            <w:tcW w:w="1251" w:type="dxa"/>
            <w:tcBorders>
              <w:top w:val="single" w:sz="12" w:space="0" w:color="auto"/>
              <w:left w:val="single" w:sz="12" w:space="0" w:color="auto"/>
              <w:right w:val="single" w:sz="2" w:space="0" w:color="auto"/>
            </w:tcBorders>
            <w:shd w:val="clear" w:color="auto" w:fill="auto"/>
          </w:tcPr>
          <w:p w14:paraId="6A8BD659" w14:textId="77777777" w:rsidR="00507F60" w:rsidRPr="00C47993" w:rsidRDefault="00507F60" w:rsidP="00CA399B">
            <w:pPr>
              <w:tabs>
                <w:tab w:val="left" w:pos="432"/>
                <w:tab w:val="left" w:pos="3230"/>
                <w:tab w:val="left" w:pos="5847"/>
              </w:tabs>
              <w:spacing w:before="40" w:after="40"/>
              <w:jc w:val="left"/>
              <w:rPr>
                <w:sz w:val="18"/>
                <w:szCs w:val="18"/>
              </w:rPr>
            </w:pPr>
          </w:p>
        </w:tc>
        <w:tc>
          <w:tcPr>
            <w:tcW w:w="1265" w:type="dxa"/>
            <w:tcBorders>
              <w:top w:val="single" w:sz="12" w:space="0" w:color="auto"/>
              <w:left w:val="single" w:sz="2" w:space="0" w:color="auto"/>
            </w:tcBorders>
            <w:shd w:val="clear" w:color="auto" w:fill="auto"/>
          </w:tcPr>
          <w:p w14:paraId="11AAFA16"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top w:val="single" w:sz="12" w:space="0" w:color="auto"/>
            </w:tcBorders>
            <w:shd w:val="clear" w:color="auto" w:fill="auto"/>
          </w:tcPr>
          <w:p w14:paraId="6748EB17"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14:paraId="736FCE0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top w:val="single" w:sz="12" w:space="0" w:color="auto"/>
            </w:tcBorders>
            <w:shd w:val="clear" w:color="auto" w:fill="auto"/>
          </w:tcPr>
          <w:p w14:paraId="234012B4"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14:paraId="6C1A385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14:paraId="44F131B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bottom w:val="single" w:sz="4" w:space="0" w:color="auto"/>
              <w:right w:val="single" w:sz="12" w:space="0" w:color="auto"/>
            </w:tcBorders>
            <w:shd w:val="clear" w:color="auto" w:fill="auto"/>
          </w:tcPr>
          <w:p w14:paraId="740DCD24"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00A59DE" w14:textId="77777777" w:rsidTr="007E6529">
        <w:trPr>
          <w:trHeight w:val="174"/>
        </w:trPr>
        <w:tc>
          <w:tcPr>
            <w:tcW w:w="740" w:type="dxa"/>
            <w:vMerge/>
            <w:tcBorders>
              <w:left w:val="nil"/>
              <w:bottom w:val="nil"/>
              <w:right w:val="single" w:sz="12" w:space="0" w:color="auto"/>
            </w:tcBorders>
            <w:shd w:val="clear" w:color="auto" w:fill="auto"/>
          </w:tcPr>
          <w:p w14:paraId="69AC1340" w14:textId="77777777" w:rsidR="00507F60" w:rsidRPr="00C47993" w:rsidRDefault="00507F60" w:rsidP="00CA399B">
            <w:pPr>
              <w:rPr>
                <w:sz w:val="20"/>
                <w:szCs w:val="20"/>
              </w:rPr>
            </w:pPr>
          </w:p>
        </w:tc>
        <w:tc>
          <w:tcPr>
            <w:tcW w:w="1251" w:type="dxa"/>
            <w:tcBorders>
              <w:left w:val="single" w:sz="12" w:space="0" w:color="auto"/>
              <w:bottom w:val="single" w:sz="8" w:space="0" w:color="auto"/>
              <w:right w:val="single" w:sz="2" w:space="0" w:color="auto"/>
            </w:tcBorders>
            <w:shd w:val="clear" w:color="auto" w:fill="auto"/>
          </w:tcPr>
          <w:p w14:paraId="096B62CF" w14:textId="77777777" w:rsidR="00507F60" w:rsidRPr="00C47993" w:rsidRDefault="00507F60" w:rsidP="00CA399B">
            <w:pPr>
              <w:tabs>
                <w:tab w:val="left" w:pos="432"/>
                <w:tab w:val="left" w:pos="3230"/>
                <w:tab w:val="left" w:pos="5847"/>
              </w:tabs>
              <w:spacing w:before="40" w:after="40"/>
              <w:jc w:val="left"/>
              <w:rPr>
                <w:sz w:val="18"/>
                <w:szCs w:val="18"/>
              </w:rPr>
            </w:pPr>
          </w:p>
        </w:tc>
        <w:tc>
          <w:tcPr>
            <w:tcW w:w="1265" w:type="dxa"/>
            <w:tcBorders>
              <w:left w:val="single" w:sz="2" w:space="0" w:color="auto"/>
              <w:bottom w:val="single" w:sz="8" w:space="0" w:color="auto"/>
            </w:tcBorders>
            <w:shd w:val="clear" w:color="auto" w:fill="auto"/>
          </w:tcPr>
          <w:p w14:paraId="77BA498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14:paraId="40A3D84C"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68ADB90B"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8" w:space="0" w:color="auto"/>
            </w:tcBorders>
            <w:shd w:val="clear" w:color="auto" w:fill="auto"/>
          </w:tcPr>
          <w:p w14:paraId="6BA0C83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122EC5EC"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276BA8A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6831F82A"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BB29772" w14:textId="77777777" w:rsidTr="007E6529">
        <w:trPr>
          <w:trHeight w:val="174"/>
        </w:trPr>
        <w:tc>
          <w:tcPr>
            <w:tcW w:w="740" w:type="dxa"/>
            <w:vMerge/>
            <w:tcBorders>
              <w:left w:val="nil"/>
              <w:bottom w:val="nil"/>
              <w:right w:val="single" w:sz="12" w:space="0" w:color="auto"/>
            </w:tcBorders>
            <w:shd w:val="clear" w:color="auto" w:fill="auto"/>
          </w:tcPr>
          <w:p w14:paraId="08268819" w14:textId="77777777" w:rsidR="00507F60" w:rsidRPr="00C47993" w:rsidRDefault="00507F60" w:rsidP="00CA399B">
            <w:pPr>
              <w:rPr>
                <w:sz w:val="20"/>
                <w:szCs w:val="20"/>
              </w:rPr>
            </w:pPr>
          </w:p>
        </w:tc>
        <w:tc>
          <w:tcPr>
            <w:tcW w:w="1251" w:type="dxa"/>
            <w:tcBorders>
              <w:left w:val="single" w:sz="12" w:space="0" w:color="auto"/>
              <w:bottom w:val="single" w:sz="8" w:space="0" w:color="auto"/>
              <w:right w:val="single" w:sz="2" w:space="0" w:color="auto"/>
            </w:tcBorders>
            <w:shd w:val="clear" w:color="auto" w:fill="auto"/>
          </w:tcPr>
          <w:p w14:paraId="493FD084" w14:textId="77777777" w:rsidR="00507F60" w:rsidRPr="00C47993" w:rsidRDefault="00507F60" w:rsidP="00CA399B">
            <w:pPr>
              <w:tabs>
                <w:tab w:val="left" w:pos="432"/>
                <w:tab w:val="left" w:pos="3230"/>
                <w:tab w:val="left" w:pos="5847"/>
              </w:tabs>
              <w:spacing w:before="40" w:after="40"/>
              <w:jc w:val="left"/>
              <w:rPr>
                <w:sz w:val="18"/>
                <w:szCs w:val="18"/>
              </w:rPr>
            </w:pPr>
          </w:p>
        </w:tc>
        <w:tc>
          <w:tcPr>
            <w:tcW w:w="1265" w:type="dxa"/>
            <w:tcBorders>
              <w:left w:val="single" w:sz="2" w:space="0" w:color="auto"/>
              <w:bottom w:val="single" w:sz="8" w:space="0" w:color="auto"/>
            </w:tcBorders>
            <w:shd w:val="clear" w:color="auto" w:fill="auto"/>
          </w:tcPr>
          <w:p w14:paraId="302F42F4"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14:paraId="20284CCE"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45173D3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8" w:space="0" w:color="auto"/>
            </w:tcBorders>
            <w:shd w:val="clear" w:color="auto" w:fill="auto"/>
          </w:tcPr>
          <w:p w14:paraId="27948B00"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08A549EF"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4811FB83"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74EAB870"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0BF297DB" w14:textId="77777777" w:rsidTr="007E6529">
        <w:trPr>
          <w:trHeight w:val="174"/>
        </w:trPr>
        <w:tc>
          <w:tcPr>
            <w:tcW w:w="740" w:type="dxa"/>
            <w:vMerge/>
            <w:tcBorders>
              <w:left w:val="nil"/>
              <w:bottom w:val="nil"/>
              <w:right w:val="single" w:sz="12" w:space="0" w:color="auto"/>
            </w:tcBorders>
            <w:shd w:val="clear" w:color="auto" w:fill="auto"/>
          </w:tcPr>
          <w:p w14:paraId="3D68ECDF" w14:textId="77777777" w:rsidR="00507F60" w:rsidRPr="00C47993" w:rsidRDefault="00507F60" w:rsidP="00CA399B">
            <w:pPr>
              <w:rPr>
                <w:sz w:val="20"/>
                <w:szCs w:val="20"/>
              </w:rPr>
            </w:pPr>
          </w:p>
        </w:tc>
        <w:tc>
          <w:tcPr>
            <w:tcW w:w="1251" w:type="dxa"/>
            <w:tcBorders>
              <w:top w:val="single" w:sz="8" w:space="0" w:color="auto"/>
              <w:left w:val="single" w:sz="12" w:space="0" w:color="auto"/>
              <w:bottom w:val="single" w:sz="4" w:space="0" w:color="auto"/>
              <w:right w:val="single" w:sz="2" w:space="0" w:color="auto"/>
            </w:tcBorders>
            <w:shd w:val="clear" w:color="auto" w:fill="auto"/>
          </w:tcPr>
          <w:p w14:paraId="7D53F59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65" w:type="dxa"/>
            <w:tcBorders>
              <w:top w:val="single" w:sz="8" w:space="0" w:color="auto"/>
              <w:left w:val="single" w:sz="2" w:space="0" w:color="auto"/>
              <w:bottom w:val="single" w:sz="4" w:space="0" w:color="auto"/>
            </w:tcBorders>
            <w:shd w:val="clear" w:color="auto" w:fill="auto"/>
          </w:tcPr>
          <w:p w14:paraId="19025045"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top w:val="single" w:sz="8" w:space="0" w:color="auto"/>
              <w:bottom w:val="single" w:sz="4" w:space="0" w:color="auto"/>
            </w:tcBorders>
            <w:shd w:val="clear" w:color="auto" w:fill="auto"/>
          </w:tcPr>
          <w:p w14:paraId="08CE1E71"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14:paraId="66729171"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top w:val="single" w:sz="8" w:space="0" w:color="auto"/>
              <w:bottom w:val="single" w:sz="4" w:space="0" w:color="auto"/>
            </w:tcBorders>
            <w:shd w:val="clear" w:color="auto" w:fill="auto"/>
          </w:tcPr>
          <w:p w14:paraId="5442855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14:paraId="1701A2D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14:paraId="34D1A65E"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bottom w:val="single" w:sz="4" w:space="0" w:color="auto"/>
              <w:right w:val="single" w:sz="12" w:space="0" w:color="auto"/>
            </w:tcBorders>
            <w:shd w:val="clear" w:color="auto" w:fill="auto"/>
          </w:tcPr>
          <w:p w14:paraId="69E832D2"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2CC9D892" w14:textId="77777777" w:rsidTr="007E6529">
        <w:trPr>
          <w:trHeight w:val="174"/>
        </w:trPr>
        <w:tc>
          <w:tcPr>
            <w:tcW w:w="740" w:type="dxa"/>
            <w:vMerge/>
            <w:tcBorders>
              <w:top w:val="single" w:sz="4" w:space="0" w:color="auto"/>
              <w:left w:val="nil"/>
              <w:bottom w:val="nil"/>
              <w:right w:val="single" w:sz="12" w:space="0" w:color="auto"/>
            </w:tcBorders>
            <w:shd w:val="clear" w:color="auto" w:fill="auto"/>
          </w:tcPr>
          <w:p w14:paraId="74B85FCF" w14:textId="77777777" w:rsidR="00507F60" w:rsidRPr="00C47993" w:rsidRDefault="00507F60" w:rsidP="00CA399B">
            <w:pPr>
              <w:rPr>
                <w:sz w:val="20"/>
                <w:szCs w:val="20"/>
              </w:rPr>
            </w:pPr>
          </w:p>
        </w:tc>
        <w:tc>
          <w:tcPr>
            <w:tcW w:w="1251" w:type="dxa"/>
            <w:tcBorders>
              <w:left w:val="single" w:sz="12" w:space="0" w:color="auto"/>
              <w:bottom w:val="single" w:sz="12" w:space="0" w:color="auto"/>
              <w:right w:val="single" w:sz="2" w:space="0" w:color="auto"/>
            </w:tcBorders>
            <w:shd w:val="clear" w:color="auto" w:fill="auto"/>
          </w:tcPr>
          <w:p w14:paraId="60406B54" w14:textId="77777777" w:rsidR="00507F60" w:rsidRPr="00C47993" w:rsidRDefault="00507F60" w:rsidP="00CA399B">
            <w:pPr>
              <w:tabs>
                <w:tab w:val="left" w:pos="432"/>
                <w:tab w:val="left" w:pos="3230"/>
                <w:tab w:val="left" w:pos="5847"/>
              </w:tabs>
              <w:spacing w:before="40" w:after="40"/>
              <w:jc w:val="left"/>
              <w:rPr>
                <w:sz w:val="18"/>
                <w:szCs w:val="18"/>
              </w:rPr>
            </w:pPr>
          </w:p>
        </w:tc>
        <w:tc>
          <w:tcPr>
            <w:tcW w:w="1265" w:type="dxa"/>
            <w:tcBorders>
              <w:left w:val="single" w:sz="2" w:space="0" w:color="auto"/>
              <w:bottom w:val="single" w:sz="12" w:space="0" w:color="auto"/>
            </w:tcBorders>
            <w:shd w:val="clear" w:color="auto" w:fill="auto"/>
          </w:tcPr>
          <w:p w14:paraId="22625B5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12" w:space="0" w:color="auto"/>
            </w:tcBorders>
            <w:shd w:val="clear" w:color="auto" w:fill="auto"/>
          </w:tcPr>
          <w:p w14:paraId="3257130A"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14:paraId="518238D4"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12" w:space="0" w:color="auto"/>
            </w:tcBorders>
            <w:shd w:val="clear" w:color="auto" w:fill="auto"/>
          </w:tcPr>
          <w:p w14:paraId="0BCB00D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14:paraId="05EB5009"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14:paraId="2F6A114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12" w:space="0" w:color="auto"/>
              <w:right w:val="single" w:sz="12" w:space="0" w:color="auto"/>
            </w:tcBorders>
            <w:shd w:val="clear" w:color="auto" w:fill="auto"/>
          </w:tcPr>
          <w:p w14:paraId="1325D0D9" w14:textId="77777777"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14:paraId="7D9078B0" w14:textId="77777777" w:rsidTr="007E6529">
        <w:trPr>
          <w:trHeight w:val="1136"/>
        </w:trPr>
        <w:tc>
          <w:tcPr>
            <w:tcW w:w="740" w:type="dxa"/>
            <w:tcBorders>
              <w:top w:val="nil"/>
              <w:left w:val="nil"/>
              <w:bottom w:val="nil"/>
              <w:right w:val="single" w:sz="8" w:space="0" w:color="auto"/>
            </w:tcBorders>
            <w:shd w:val="clear" w:color="auto" w:fill="auto"/>
          </w:tcPr>
          <w:p w14:paraId="5686144E" w14:textId="77777777" w:rsidR="00507F60" w:rsidRPr="00C47993" w:rsidRDefault="00507F60" w:rsidP="00CA399B">
            <w:pPr>
              <w:rPr>
                <w:sz w:val="20"/>
                <w:szCs w:val="20"/>
              </w:rPr>
            </w:pPr>
          </w:p>
        </w:tc>
        <w:tc>
          <w:tcPr>
            <w:tcW w:w="8895" w:type="dxa"/>
            <w:gridSpan w:val="10"/>
            <w:tcBorders>
              <w:top w:val="single" w:sz="12" w:space="0" w:color="auto"/>
              <w:left w:val="single" w:sz="8" w:space="0" w:color="auto"/>
              <w:bottom w:val="single" w:sz="12" w:space="0" w:color="auto"/>
            </w:tcBorders>
            <w:shd w:val="clear" w:color="auto" w:fill="auto"/>
          </w:tcPr>
          <w:p w14:paraId="70C5E82C" w14:textId="77777777" w:rsidR="00507F60" w:rsidRDefault="00507F60" w:rsidP="00CA399B">
            <w:pPr>
              <w:pStyle w:val="Point0"/>
              <w:tabs>
                <w:tab w:val="left" w:pos="680"/>
              </w:tabs>
              <w:spacing w:before="40" w:after="40"/>
              <w:ind w:left="1280" w:hanging="1280"/>
              <w:jc w:val="right"/>
              <w:rPr>
                <w:sz w:val="18"/>
                <w:szCs w:val="18"/>
              </w:rPr>
            </w:pPr>
            <w:r w:rsidRPr="0038040A">
              <w:rPr>
                <w:sz w:val="18"/>
                <w:szCs w:val="18"/>
              </w:rPr>
              <w:t>]</w:t>
            </w:r>
            <w:r>
              <w:rPr>
                <w:sz w:val="18"/>
                <w:szCs w:val="18"/>
              </w:rPr>
              <w:t>]</w:t>
            </w:r>
          </w:p>
          <w:p w14:paraId="7368D924" w14:textId="77777777" w:rsidR="00507F60" w:rsidRDefault="00507F60" w:rsidP="00376174">
            <w:pPr>
              <w:pStyle w:val="Point0"/>
              <w:tabs>
                <w:tab w:val="left" w:pos="680"/>
              </w:tabs>
              <w:spacing w:before="40" w:after="40"/>
              <w:ind w:left="1280" w:hanging="1280"/>
              <w:jc w:val="left"/>
              <w:rPr>
                <w:sz w:val="18"/>
                <w:szCs w:val="18"/>
              </w:rPr>
            </w:pPr>
            <w:r w:rsidRPr="00AC1A81">
              <w:rPr>
                <w:sz w:val="18"/>
                <w:szCs w:val="18"/>
              </w:rPr>
              <w:tab/>
            </w: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Pr>
                <w:sz w:val="18"/>
                <w:szCs w:val="18"/>
              </w:rPr>
              <w:t>:</w:t>
            </w:r>
            <w:r w:rsidR="00376174">
              <w:rPr>
                <w:sz w:val="18"/>
                <w:szCs w:val="18"/>
              </w:rPr>
              <w:t xml:space="preserve"> / </w:t>
            </w:r>
          </w:p>
          <w:p w14:paraId="185F2F58" w14:textId="752F01B8" w:rsidR="00376174" w:rsidRPr="00325594" w:rsidRDefault="00376174" w:rsidP="00376174">
            <w:pPr>
              <w:pStyle w:val="Point0"/>
              <w:tabs>
                <w:tab w:val="left" w:pos="680"/>
              </w:tabs>
              <w:spacing w:before="40" w:after="40"/>
              <w:ind w:left="1280" w:hanging="1280"/>
              <w:jc w:val="left"/>
              <w:rPr>
                <w:sz w:val="18"/>
                <w:szCs w:val="18"/>
                <w:u w:val="single"/>
              </w:rPr>
            </w:pPr>
            <w:r w:rsidRPr="00AC1A81">
              <w:rPr>
                <w:sz w:val="18"/>
                <w:szCs w:val="18"/>
              </w:rPr>
              <w:tab/>
            </w:r>
            <w:r w:rsidR="004662BF" w:rsidRPr="006F54F3">
              <w:rPr>
                <w:i/>
                <w:sz w:val="18"/>
                <w:u w:val="single"/>
              </w:rPr>
              <w:t>Loiskäsittely</w:t>
            </w:r>
            <w:r w:rsidR="004662BF" w:rsidRPr="006F54F3">
              <w:rPr>
                <w:i/>
                <w:sz w:val="18"/>
              </w:rPr>
              <w:t>:</w:t>
            </w:r>
          </w:p>
          <w:p w14:paraId="16A800CA" w14:textId="77777777" w:rsidR="00376174" w:rsidRDefault="00507F60" w:rsidP="00376174">
            <w:pPr>
              <w:tabs>
                <w:tab w:val="left" w:pos="707"/>
              </w:tabs>
              <w:spacing w:before="40" w:after="40"/>
              <w:ind w:left="1416" w:hanging="1416"/>
              <w:jc w:val="left"/>
              <w:rPr>
                <w:i/>
                <w:sz w:val="18"/>
                <w:szCs w:val="18"/>
              </w:rPr>
            </w:pPr>
            <w:r w:rsidRPr="00A5436C">
              <w:rPr>
                <w:i/>
                <w:sz w:val="18"/>
                <w:szCs w:val="18"/>
                <w:vertAlign w:val="superscript"/>
              </w:rPr>
              <w:t>(1)</w:t>
            </w:r>
            <w:r>
              <w:rPr>
                <w:i/>
                <w:sz w:val="18"/>
                <w:szCs w:val="18"/>
              </w:rPr>
              <w:t>either</w:t>
            </w:r>
            <w:r w:rsidR="00376174">
              <w:rPr>
                <w:i/>
                <w:sz w:val="18"/>
                <w:szCs w:val="18"/>
              </w:rPr>
              <w:t xml:space="preserve"> /</w:t>
            </w:r>
          </w:p>
          <w:p w14:paraId="4632F33D" w14:textId="4731A6A7" w:rsidR="00507F60" w:rsidRPr="00E41BBB" w:rsidRDefault="004662BF" w:rsidP="00376174">
            <w:pPr>
              <w:tabs>
                <w:tab w:val="left" w:pos="707"/>
              </w:tabs>
              <w:spacing w:before="40" w:after="40"/>
              <w:ind w:left="1416" w:hanging="1416"/>
              <w:jc w:val="left"/>
              <w:rPr>
                <w:sz w:val="18"/>
                <w:szCs w:val="18"/>
              </w:rPr>
            </w:pPr>
            <w:r w:rsidRPr="006F54F3">
              <w:rPr>
                <w:i/>
                <w:sz w:val="18"/>
              </w:rPr>
              <w:t>joko</w:t>
            </w:r>
            <w:r w:rsidR="00507F60">
              <w:rPr>
                <w:i/>
                <w:sz w:val="18"/>
                <w:szCs w:val="18"/>
              </w:rPr>
              <w:tab/>
            </w:r>
            <w:r w:rsidR="00507F60" w:rsidRPr="00CA38BA">
              <w:rPr>
                <w:sz w:val="18"/>
                <w:szCs w:val="18"/>
              </w:rPr>
              <w:t>[II.</w:t>
            </w:r>
            <w:r w:rsidR="00507F60">
              <w:rPr>
                <w:sz w:val="18"/>
                <w:szCs w:val="18"/>
              </w:rPr>
              <w:t>4.</w:t>
            </w:r>
            <w:r w:rsidR="00507F60" w:rsidRPr="00CA38BA">
              <w:rPr>
                <w:sz w:val="18"/>
                <w:szCs w:val="18"/>
              </w:rPr>
              <w:tab/>
              <w:t xml:space="preserve">the dogs </w:t>
            </w:r>
            <w:r w:rsidR="00507F60">
              <w:rPr>
                <w:sz w:val="18"/>
                <w:szCs w:val="18"/>
              </w:rPr>
              <w:t xml:space="preserve">described in Box I.28 </w:t>
            </w:r>
            <w:r w:rsidR="00507F60" w:rsidRPr="00CA38BA">
              <w:rPr>
                <w:sz w:val="18"/>
                <w:szCs w:val="18"/>
              </w:rPr>
              <w:t xml:space="preserve">are destined for a Member State </w:t>
            </w:r>
            <w:r w:rsidR="00507F60" w:rsidRPr="00CA38BA">
              <w:rPr>
                <w:noProof/>
                <w:sz w:val="18"/>
                <w:szCs w:val="18"/>
              </w:rPr>
              <w:t xml:space="preserve">listed </w:t>
            </w:r>
            <w:r w:rsidR="00507F60" w:rsidRPr="00E41BBB">
              <w:rPr>
                <w:noProof/>
                <w:sz w:val="18"/>
                <w:szCs w:val="18"/>
              </w:rPr>
              <w:t>in the Annex to</w:t>
            </w:r>
            <w:r w:rsidR="00507F60" w:rsidRPr="00E41BBB">
              <w:rPr>
                <w:sz w:val="18"/>
                <w:szCs w:val="18"/>
              </w:rPr>
              <w:t xml:space="preserve"> Commission Implementing Regulation (EU) 2018/878 and have been treated against </w:t>
            </w:r>
            <w:r w:rsidR="00507F60" w:rsidRPr="00E41BBB">
              <w:rPr>
                <w:i/>
                <w:sz w:val="18"/>
                <w:szCs w:val="18"/>
              </w:rPr>
              <w:t>Echinococcus multilocularis,</w:t>
            </w:r>
            <w:r w:rsidR="00507F60" w:rsidRPr="00E41BBB">
              <w:rPr>
                <w:sz w:val="18"/>
                <w:szCs w:val="18"/>
              </w:rPr>
              <w:t xml:space="preserve"> and the details of the treatment carried out by the administering veterinarian in accordance with Article 6 of Commission Delegated Regulation (EU) 2018/772</w:t>
            </w:r>
            <w:r w:rsidR="00507F60" w:rsidRPr="00E41BBB">
              <w:rPr>
                <w:sz w:val="18"/>
                <w:szCs w:val="18"/>
                <w:vertAlign w:val="superscript"/>
              </w:rPr>
              <w:t>(11</w:t>
            </w:r>
            <w:proofErr w:type="gramStart"/>
            <w:r w:rsidR="00507F60" w:rsidRPr="00E41BBB">
              <w:rPr>
                <w:sz w:val="18"/>
                <w:szCs w:val="18"/>
                <w:vertAlign w:val="superscript"/>
              </w:rPr>
              <w:t>)(</w:t>
            </w:r>
            <w:proofErr w:type="gramEnd"/>
            <w:r w:rsidR="00507F60" w:rsidRPr="00E41BBB">
              <w:rPr>
                <w:sz w:val="18"/>
                <w:szCs w:val="18"/>
                <w:vertAlign w:val="superscript"/>
              </w:rPr>
              <w:t>12)(13)</w:t>
            </w:r>
            <w:r w:rsidR="00507F60" w:rsidRPr="00E41BBB">
              <w:rPr>
                <w:sz w:val="18"/>
                <w:szCs w:val="18"/>
              </w:rPr>
              <w:t xml:space="preserve"> are provided in the table below.]</w:t>
            </w:r>
            <w:r w:rsidR="00376174">
              <w:rPr>
                <w:sz w:val="18"/>
                <w:szCs w:val="18"/>
              </w:rPr>
              <w:t xml:space="preserve"> /</w:t>
            </w:r>
            <w:r w:rsidR="00376174">
              <w:rPr>
                <w:sz w:val="18"/>
                <w:szCs w:val="18"/>
              </w:rPr>
              <w:br/>
            </w:r>
            <w:r w:rsidRPr="006F54F3">
              <w:rPr>
                <w:i/>
                <w:sz w:val="18"/>
              </w:rPr>
              <w:t xml:space="preserve">kohdassa I.28 kuvatut koirat ovat komission täytäntöönpanoasetuksen (EU) 2018/878 liitteessä lueteltuun jäsenvaltioon tarkoitettuja koiria, joille on tehty Echinococcus multilocularis -tartunnalta suojaava käsittely, ja hoitavan eläinlääkärin komission delegoidun asetuksen (EU) 2018/772 6 artiklan mukaisesti tekemän käsittelyn </w:t>
            </w:r>
            <w:r w:rsidRPr="006F54F3">
              <w:rPr>
                <w:i/>
                <w:sz w:val="18"/>
                <w:vertAlign w:val="superscript"/>
              </w:rPr>
              <w:t>(11)(12)(13)</w:t>
            </w:r>
            <w:r w:rsidRPr="006F54F3">
              <w:rPr>
                <w:i/>
                <w:sz w:val="18"/>
              </w:rPr>
              <w:t xml:space="preserve"> tiedot esitetään jäljempänä olevassa taulukossa.]</w:t>
            </w:r>
          </w:p>
          <w:p w14:paraId="2BAA4B4B" w14:textId="77777777" w:rsidR="00376174" w:rsidRDefault="00507F60" w:rsidP="00376174">
            <w:pPr>
              <w:tabs>
                <w:tab w:val="left" w:pos="707"/>
              </w:tabs>
              <w:spacing w:before="40" w:after="40"/>
              <w:ind w:left="1416" w:hanging="1416"/>
              <w:jc w:val="left"/>
              <w:rPr>
                <w:i/>
                <w:sz w:val="18"/>
                <w:szCs w:val="18"/>
              </w:rPr>
            </w:pPr>
            <w:r w:rsidRPr="00E41BBB">
              <w:rPr>
                <w:i/>
                <w:sz w:val="18"/>
                <w:szCs w:val="18"/>
                <w:vertAlign w:val="superscript"/>
              </w:rPr>
              <w:t>(1)</w:t>
            </w:r>
            <w:r w:rsidRPr="00E41BBB">
              <w:rPr>
                <w:i/>
                <w:sz w:val="18"/>
                <w:szCs w:val="18"/>
              </w:rPr>
              <w:t>or</w:t>
            </w:r>
            <w:r w:rsidR="00376174">
              <w:rPr>
                <w:i/>
                <w:sz w:val="18"/>
                <w:szCs w:val="18"/>
              </w:rPr>
              <w:t xml:space="preserve"> / </w:t>
            </w:r>
          </w:p>
          <w:p w14:paraId="4E6BC68B" w14:textId="77777777" w:rsidR="00507F60" w:rsidRDefault="004662BF" w:rsidP="00376174">
            <w:pPr>
              <w:tabs>
                <w:tab w:val="left" w:pos="707"/>
              </w:tabs>
              <w:spacing w:before="40" w:after="40"/>
              <w:ind w:left="1416" w:hanging="1416"/>
              <w:jc w:val="left"/>
              <w:rPr>
                <w:i/>
                <w:sz w:val="18"/>
              </w:rPr>
            </w:pPr>
            <w:proofErr w:type="gramStart"/>
            <w:r w:rsidRPr="006F54F3">
              <w:rPr>
                <w:i/>
                <w:sz w:val="18"/>
              </w:rPr>
              <w:t>tai</w:t>
            </w:r>
            <w:proofErr w:type="gramEnd"/>
            <w:r w:rsidR="00507F60" w:rsidRPr="00E41BBB">
              <w:rPr>
                <w:i/>
                <w:sz w:val="18"/>
                <w:szCs w:val="18"/>
              </w:rPr>
              <w:tab/>
            </w:r>
            <w:r w:rsidR="00507F60" w:rsidRPr="00E41BBB">
              <w:rPr>
                <w:sz w:val="18"/>
                <w:szCs w:val="18"/>
              </w:rPr>
              <w:t>[II.4.</w:t>
            </w:r>
            <w:r w:rsidR="00507F60" w:rsidRPr="00E41BBB">
              <w:rPr>
                <w:sz w:val="18"/>
                <w:szCs w:val="18"/>
              </w:rPr>
              <w:tab/>
              <w:t xml:space="preserve">the dogs described in Box I.28 have not been treated against </w:t>
            </w:r>
            <w:r w:rsidR="00507F60" w:rsidRPr="00E41BBB">
              <w:rPr>
                <w:i/>
                <w:sz w:val="18"/>
                <w:szCs w:val="18"/>
              </w:rPr>
              <w:t>Echinococcus multilocularis</w:t>
            </w:r>
            <w:r w:rsidR="00507F60" w:rsidRPr="00E41BBB">
              <w:rPr>
                <w:i/>
                <w:sz w:val="18"/>
                <w:szCs w:val="18"/>
                <w:vertAlign w:val="superscript"/>
              </w:rPr>
              <w:t>(11)</w:t>
            </w:r>
            <w:r w:rsidR="00507F60" w:rsidRPr="00E41BBB">
              <w:rPr>
                <w:sz w:val="18"/>
                <w:szCs w:val="18"/>
              </w:rPr>
              <w:t>.]</w:t>
            </w:r>
            <w:r w:rsidR="00376174">
              <w:rPr>
                <w:sz w:val="18"/>
                <w:szCs w:val="18"/>
              </w:rPr>
              <w:t xml:space="preserve"> / </w:t>
            </w:r>
            <w:r w:rsidR="00376174">
              <w:rPr>
                <w:sz w:val="18"/>
                <w:szCs w:val="18"/>
              </w:rPr>
              <w:br/>
            </w:r>
            <w:proofErr w:type="gramStart"/>
            <w:r w:rsidRPr="006F54F3">
              <w:rPr>
                <w:i/>
                <w:sz w:val="18"/>
              </w:rPr>
              <w:t>kohdassa</w:t>
            </w:r>
            <w:proofErr w:type="gramEnd"/>
            <w:r w:rsidRPr="006F54F3">
              <w:rPr>
                <w:i/>
                <w:sz w:val="18"/>
              </w:rPr>
              <w:t xml:space="preserve"> I.28 kuvatuille koirille ei ole tehty Echinococcus multilocularis -tartunnalta suojaavaa käsittelyä </w:t>
            </w:r>
            <w:r w:rsidRPr="006F54F3">
              <w:rPr>
                <w:i/>
                <w:sz w:val="18"/>
                <w:vertAlign w:val="superscript"/>
              </w:rPr>
              <w:t>(11)</w:t>
            </w:r>
            <w:r w:rsidRPr="006F54F3">
              <w:rPr>
                <w:i/>
                <w:sz w:val="18"/>
              </w:rPr>
              <w:t>.]</w:t>
            </w:r>
          </w:p>
          <w:p w14:paraId="3F1757CF" w14:textId="3DDCC081" w:rsidR="007E6529" w:rsidRPr="00404FA6" w:rsidRDefault="007E6529" w:rsidP="00376174">
            <w:pPr>
              <w:tabs>
                <w:tab w:val="left" w:pos="707"/>
              </w:tabs>
              <w:spacing w:before="40" w:after="40"/>
              <w:ind w:left="1416" w:hanging="1416"/>
              <w:jc w:val="left"/>
              <w:rPr>
                <w:sz w:val="18"/>
                <w:szCs w:val="18"/>
                <w:u w:val="single"/>
              </w:rPr>
            </w:pPr>
          </w:p>
        </w:tc>
      </w:tr>
    </w:tbl>
    <w:p w14:paraId="5F43DCFF" w14:textId="77777777" w:rsidR="007E6529" w:rsidRDefault="007E6529">
      <w:r>
        <w:br w:type="page"/>
      </w:r>
    </w:p>
    <w:tbl>
      <w:tblPr>
        <w:tblW w:w="964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40"/>
        <w:gridCol w:w="1617"/>
        <w:gridCol w:w="1551"/>
        <w:gridCol w:w="1914"/>
        <w:gridCol w:w="3813"/>
      </w:tblGrid>
      <w:tr w:rsidR="00507F60" w:rsidRPr="00C47993" w14:paraId="1B579406" w14:textId="77777777" w:rsidTr="007E6529">
        <w:trPr>
          <w:gridBefore w:val="1"/>
          <w:wBefore w:w="6" w:type="dxa"/>
          <w:cantSplit/>
          <w:trHeight w:val="174"/>
        </w:trPr>
        <w:tc>
          <w:tcPr>
            <w:tcW w:w="740" w:type="dxa"/>
            <w:vMerge w:val="restart"/>
            <w:tcBorders>
              <w:top w:val="nil"/>
              <w:left w:val="nil"/>
              <w:bottom w:val="nil"/>
              <w:right w:val="single" w:sz="12" w:space="0" w:color="auto"/>
            </w:tcBorders>
            <w:shd w:val="clear" w:color="auto" w:fill="auto"/>
          </w:tcPr>
          <w:p w14:paraId="2A72E5A2" w14:textId="77777777" w:rsidR="00507F60" w:rsidRPr="00C47993" w:rsidRDefault="00507F60" w:rsidP="00CA399B">
            <w:pPr>
              <w:rPr>
                <w:sz w:val="20"/>
                <w:szCs w:val="20"/>
              </w:rPr>
            </w:pPr>
          </w:p>
        </w:tc>
        <w:tc>
          <w:tcPr>
            <w:tcW w:w="161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4E04EB2" w14:textId="501F7CD9" w:rsidR="00507F60" w:rsidRPr="00C47993" w:rsidRDefault="00507F60" w:rsidP="00CA399B">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r w:rsidR="00376174">
              <w:rPr>
                <w:b/>
                <w:sz w:val="18"/>
                <w:szCs w:val="18"/>
              </w:rPr>
              <w:t xml:space="preserve"> / </w:t>
            </w:r>
            <w:r w:rsidR="004662BF" w:rsidRPr="006F54F3">
              <w:rPr>
                <w:b/>
                <w:i/>
                <w:sz w:val="18"/>
              </w:rPr>
              <w:t>Koiran transponderin tai tatuoinnin numero</w:t>
            </w:r>
          </w:p>
        </w:tc>
        <w:tc>
          <w:tcPr>
            <w:tcW w:w="346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37CA24" w14:textId="1CB1A829"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r w:rsidR="00376174">
              <w:rPr>
                <w:b/>
                <w:sz w:val="18"/>
                <w:szCs w:val="18"/>
              </w:rPr>
              <w:t xml:space="preserve"> / </w:t>
            </w:r>
            <w:r w:rsidR="004662BF" w:rsidRPr="006F54F3">
              <w:rPr>
                <w:b/>
                <w:i/>
                <w:sz w:val="18"/>
              </w:rPr>
              <w:t>Echinococcus-tartunnalta suojaava käsittely</w:t>
            </w:r>
          </w:p>
        </w:tc>
        <w:tc>
          <w:tcPr>
            <w:tcW w:w="3813" w:type="dxa"/>
            <w:tcBorders>
              <w:top w:val="single" w:sz="12" w:space="0" w:color="auto"/>
              <w:left w:val="single" w:sz="12" w:space="0" w:color="auto"/>
              <w:bottom w:val="single" w:sz="12" w:space="0" w:color="auto"/>
              <w:right w:val="single" w:sz="12" w:space="0" w:color="auto"/>
            </w:tcBorders>
            <w:shd w:val="clear" w:color="auto" w:fill="auto"/>
            <w:vAlign w:val="center"/>
          </w:tcPr>
          <w:p w14:paraId="0352D239" w14:textId="54916F9B"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Administering veterinarian</w:t>
            </w:r>
            <w:r w:rsidR="00376174">
              <w:rPr>
                <w:b/>
                <w:sz w:val="18"/>
                <w:szCs w:val="18"/>
              </w:rPr>
              <w:t xml:space="preserve"> / </w:t>
            </w:r>
            <w:r w:rsidR="004662BF" w:rsidRPr="006F54F3">
              <w:rPr>
                <w:b/>
                <w:i/>
                <w:sz w:val="18"/>
              </w:rPr>
              <w:t>Hoitava eläinlääkäri</w:t>
            </w:r>
          </w:p>
        </w:tc>
      </w:tr>
      <w:tr w:rsidR="00507F60" w:rsidRPr="00C47993" w14:paraId="1793DBD2" w14:textId="77777777" w:rsidTr="007E6529">
        <w:trPr>
          <w:gridBefore w:val="1"/>
          <w:wBefore w:w="6" w:type="dxa"/>
          <w:cantSplit/>
          <w:trHeight w:val="174"/>
        </w:trPr>
        <w:tc>
          <w:tcPr>
            <w:tcW w:w="740" w:type="dxa"/>
            <w:vMerge/>
            <w:tcBorders>
              <w:left w:val="nil"/>
              <w:bottom w:val="nil"/>
            </w:tcBorders>
            <w:shd w:val="clear" w:color="auto" w:fill="auto"/>
          </w:tcPr>
          <w:p w14:paraId="09D67052" w14:textId="77777777" w:rsidR="00507F60" w:rsidRPr="00C47993" w:rsidRDefault="00507F60" w:rsidP="00CA399B">
            <w:pPr>
              <w:rPr>
                <w:sz w:val="20"/>
                <w:szCs w:val="20"/>
              </w:rPr>
            </w:pPr>
          </w:p>
        </w:tc>
        <w:tc>
          <w:tcPr>
            <w:tcW w:w="161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29F9E82"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nil"/>
              <w:left w:val="single" w:sz="12" w:space="0" w:color="auto"/>
              <w:bottom w:val="single" w:sz="12" w:space="0" w:color="auto"/>
              <w:right w:val="single" w:sz="12" w:space="0" w:color="auto"/>
            </w:tcBorders>
            <w:shd w:val="clear" w:color="auto" w:fill="auto"/>
            <w:vAlign w:val="center"/>
          </w:tcPr>
          <w:p w14:paraId="409094DA" w14:textId="44FA9499"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Name and manufacturer of the product</w:t>
            </w:r>
            <w:r w:rsidR="00376174">
              <w:rPr>
                <w:b/>
                <w:sz w:val="18"/>
                <w:szCs w:val="18"/>
              </w:rPr>
              <w:t xml:space="preserve"> / </w:t>
            </w:r>
            <w:r w:rsidR="004662BF" w:rsidRPr="006F54F3">
              <w:rPr>
                <w:b/>
                <w:i/>
                <w:sz w:val="18"/>
              </w:rPr>
              <w:t>Tuotteen nimi ja valmistaja</w:t>
            </w:r>
          </w:p>
        </w:tc>
        <w:tc>
          <w:tcPr>
            <w:tcW w:w="1914" w:type="dxa"/>
            <w:tcBorders>
              <w:top w:val="nil"/>
              <w:left w:val="single" w:sz="12" w:space="0" w:color="auto"/>
              <w:bottom w:val="single" w:sz="12" w:space="0" w:color="auto"/>
              <w:right w:val="single" w:sz="12" w:space="0" w:color="auto"/>
            </w:tcBorders>
            <w:shd w:val="clear" w:color="auto" w:fill="auto"/>
            <w:vAlign w:val="center"/>
          </w:tcPr>
          <w:p w14:paraId="05AB4ECF" w14:textId="7203B63D"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Date [dd/mm/yyyy] and time of treatment [00:00]</w:t>
            </w:r>
            <w:r w:rsidR="00376174">
              <w:rPr>
                <w:b/>
                <w:sz w:val="18"/>
                <w:szCs w:val="18"/>
              </w:rPr>
              <w:t xml:space="preserve"> / </w:t>
            </w:r>
            <w:r w:rsidR="004662BF" w:rsidRPr="006F54F3">
              <w:rPr>
                <w:b/>
                <w:i/>
                <w:sz w:val="18"/>
              </w:rPr>
              <w:t>Käsittelyn päivämäärä [pp.kk.vvvv] ja kellonaika [00.00]</w:t>
            </w:r>
          </w:p>
        </w:tc>
        <w:tc>
          <w:tcPr>
            <w:tcW w:w="3813" w:type="dxa"/>
            <w:tcBorders>
              <w:top w:val="nil"/>
              <w:left w:val="single" w:sz="12" w:space="0" w:color="auto"/>
              <w:bottom w:val="single" w:sz="12" w:space="0" w:color="auto"/>
              <w:right w:val="single" w:sz="12" w:space="0" w:color="auto"/>
            </w:tcBorders>
            <w:shd w:val="clear" w:color="auto" w:fill="auto"/>
            <w:vAlign w:val="center"/>
          </w:tcPr>
          <w:p w14:paraId="17FB1CFD" w14:textId="6840BCE7" w:rsidR="00507F60" w:rsidRDefault="00507F60" w:rsidP="00CA399B">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r w:rsidR="00376174">
              <w:rPr>
                <w:b/>
                <w:sz w:val="18"/>
                <w:szCs w:val="18"/>
              </w:rPr>
              <w:t xml:space="preserve"> / </w:t>
            </w:r>
            <w:r w:rsidR="004662BF" w:rsidRPr="006F54F3">
              <w:rPr>
                <w:b/>
                <w:i/>
                <w:sz w:val="18"/>
              </w:rPr>
              <w:t>Nimi (suuraakkosin), leima ja allekirjoitus</w:t>
            </w:r>
          </w:p>
        </w:tc>
      </w:tr>
      <w:tr w:rsidR="00507F60" w:rsidRPr="00C47993" w14:paraId="5741C8E9" w14:textId="77777777" w:rsidTr="007E6529">
        <w:trPr>
          <w:gridBefore w:val="1"/>
          <w:wBefore w:w="6" w:type="dxa"/>
          <w:cantSplit/>
          <w:trHeight w:val="249"/>
        </w:trPr>
        <w:tc>
          <w:tcPr>
            <w:tcW w:w="740" w:type="dxa"/>
            <w:vMerge/>
            <w:tcBorders>
              <w:left w:val="nil"/>
              <w:bottom w:val="nil"/>
              <w:right w:val="single" w:sz="12" w:space="0" w:color="auto"/>
            </w:tcBorders>
            <w:shd w:val="clear" w:color="auto" w:fill="auto"/>
          </w:tcPr>
          <w:p w14:paraId="1E64CCD3" w14:textId="77777777" w:rsidR="00507F60" w:rsidRPr="00C47993" w:rsidRDefault="00507F60" w:rsidP="00CA399B">
            <w:pPr>
              <w:rPr>
                <w:sz w:val="20"/>
                <w:szCs w:val="20"/>
              </w:rPr>
            </w:pPr>
          </w:p>
        </w:tc>
        <w:tc>
          <w:tcPr>
            <w:tcW w:w="1617" w:type="dxa"/>
            <w:tcBorders>
              <w:top w:val="single" w:sz="12" w:space="0" w:color="auto"/>
              <w:left w:val="single" w:sz="12" w:space="0" w:color="auto"/>
            </w:tcBorders>
            <w:shd w:val="clear" w:color="auto" w:fill="auto"/>
            <w:vAlign w:val="center"/>
          </w:tcPr>
          <w:p w14:paraId="1C1283B6"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12" w:space="0" w:color="auto"/>
            </w:tcBorders>
            <w:shd w:val="clear" w:color="auto" w:fill="auto"/>
            <w:vAlign w:val="center"/>
          </w:tcPr>
          <w:p w14:paraId="0D53946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12" w:space="0" w:color="auto"/>
              <w:right w:val="single" w:sz="6" w:space="0" w:color="auto"/>
            </w:tcBorders>
            <w:shd w:val="clear" w:color="auto" w:fill="auto"/>
            <w:vAlign w:val="center"/>
          </w:tcPr>
          <w:p w14:paraId="5A71824B"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12" w:space="0" w:color="auto"/>
              <w:right w:val="single" w:sz="12" w:space="0" w:color="auto"/>
            </w:tcBorders>
            <w:shd w:val="clear" w:color="auto" w:fill="auto"/>
            <w:vAlign w:val="center"/>
          </w:tcPr>
          <w:p w14:paraId="4FA064A4"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7317EB23" w14:textId="77777777" w:rsidTr="007E6529">
        <w:trPr>
          <w:gridBefore w:val="1"/>
          <w:wBefore w:w="6" w:type="dxa"/>
          <w:cantSplit/>
          <w:trHeight w:val="248"/>
        </w:trPr>
        <w:tc>
          <w:tcPr>
            <w:tcW w:w="740" w:type="dxa"/>
            <w:vMerge/>
            <w:tcBorders>
              <w:left w:val="nil"/>
              <w:bottom w:val="nil"/>
              <w:right w:val="single" w:sz="12" w:space="0" w:color="auto"/>
            </w:tcBorders>
            <w:shd w:val="clear" w:color="auto" w:fill="auto"/>
          </w:tcPr>
          <w:p w14:paraId="11C56A9D"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5D97C5F3"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2291EEF8"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538964F4"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58F2BBB5"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2AE350BB" w14:textId="77777777" w:rsidTr="007E6529">
        <w:trPr>
          <w:gridBefore w:val="1"/>
          <w:wBefore w:w="6" w:type="dxa"/>
          <w:cantSplit/>
          <w:trHeight w:val="248"/>
        </w:trPr>
        <w:tc>
          <w:tcPr>
            <w:tcW w:w="740" w:type="dxa"/>
            <w:vMerge/>
            <w:tcBorders>
              <w:left w:val="nil"/>
              <w:bottom w:val="nil"/>
              <w:right w:val="single" w:sz="12" w:space="0" w:color="auto"/>
            </w:tcBorders>
            <w:shd w:val="clear" w:color="auto" w:fill="auto"/>
          </w:tcPr>
          <w:p w14:paraId="77A49C7E"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01147481"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08C62D8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35CDD536"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347941F0"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6CF89B04" w14:textId="77777777" w:rsidTr="007E6529">
        <w:trPr>
          <w:gridBefore w:val="1"/>
          <w:wBefore w:w="6" w:type="dxa"/>
          <w:cantSplit/>
          <w:trHeight w:val="248"/>
        </w:trPr>
        <w:tc>
          <w:tcPr>
            <w:tcW w:w="740" w:type="dxa"/>
            <w:vMerge/>
            <w:tcBorders>
              <w:left w:val="nil"/>
              <w:bottom w:val="nil"/>
              <w:right w:val="single" w:sz="12" w:space="0" w:color="auto"/>
            </w:tcBorders>
            <w:shd w:val="clear" w:color="auto" w:fill="auto"/>
          </w:tcPr>
          <w:p w14:paraId="6D9CE6C7"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374E601F"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54CA5A9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7202C1E0"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6ED498D8"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539C2247" w14:textId="77777777" w:rsidTr="007E6529">
        <w:trPr>
          <w:gridBefore w:val="1"/>
          <w:wBefore w:w="6" w:type="dxa"/>
          <w:cantSplit/>
          <w:trHeight w:val="174"/>
        </w:trPr>
        <w:tc>
          <w:tcPr>
            <w:tcW w:w="740" w:type="dxa"/>
            <w:vMerge/>
            <w:tcBorders>
              <w:top w:val="single" w:sz="4" w:space="0" w:color="auto"/>
              <w:left w:val="nil"/>
              <w:bottom w:val="nil"/>
              <w:right w:val="single" w:sz="12" w:space="0" w:color="auto"/>
            </w:tcBorders>
            <w:shd w:val="clear" w:color="auto" w:fill="auto"/>
          </w:tcPr>
          <w:p w14:paraId="185FCEBC" w14:textId="77777777" w:rsidR="00507F60" w:rsidRPr="00C47993" w:rsidRDefault="00507F60" w:rsidP="00CA399B">
            <w:pPr>
              <w:rPr>
                <w:sz w:val="20"/>
                <w:szCs w:val="20"/>
              </w:rPr>
            </w:pPr>
          </w:p>
        </w:tc>
        <w:tc>
          <w:tcPr>
            <w:tcW w:w="1617" w:type="dxa"/>
            <w:tcBorders>
              <w:left w:val="single" w:sz="12" w:space="0" w:color="auto"/>
              <w:bottom w:val="single" w:sz="12" w:space="0" w:color="auto"/>
            </w:tcBorders>
            <w:shd w:val="clear" w:color="auto" w:fill="auto"/>
            <w:vAlign w:val="center"/>
          </w:tcPr>
          <w:p w14:paraId="2E8AB387"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bottom w:val="single" w:sz="12" w:space="0" w:color="auto"/>
            </w:tcBorders>
            <w:shd w:val="clear" w:color="auto" w:fill="auto"/>
            <w:vAlign w:val="center"/>
          </w:tcPr>
          <w:p w14:paraId="1A16027C"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bottom w:val="single" w:sz="12" w:space="0" w:color="auto"/>
              <w:right w:val="single" w:sz="6" w:space="0" w:color="auto"/>
            </w:tcBorders>
            <w:shd w:val="clear" w:color="auto" w:fill="auto"/>
            <w:vAlign w:val="center"/>
          </w:tcPr>
          <w:p w14:paraId="596A0A9D"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left w:val="single" w:sz="6" w:space="0" w:color="auto"/>
              <w:bottom w:val="single" w:sz="12" w:space="0" w:color="auto"/>
              <w:right w:val="single" w:sz="12" w:space="0" w:color="auto"/>
            </w:tcBorders>
            <w:shd w:val="clear" w:color="auto" w:fill="auto"/>
            <w:vAlign w:val="center"/>
          </w:tcPr>
          <w:p w14:paraId="54261262" w14:textId="77777777"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14:paraId="29FE5555" w14:textId="77777777" w:rsidTr="00D43B66">
        <w:trPr>
          <w:gridBefore w:val="1"/>
          <w:wBefore w:w="6" w:type="dxa"/>
          <w:trHeight w:val="696"/>
        </w:trPr>
        <w:tc>
          <w:tcPr>
            <w:tcW w:w="740" w:type="dxa"/>
            <w:tcBorders>
              <w:top w:val="nil"/>
              <w:left w:val="nil"/>
              <w:bottom w:val="nil"/>
            </w:tcBorders>
            <w:shd w:val="clear" w:color="auto" w:fill="auto"/>
          </w:tcPr>
          <w:p w14:paraId="27DBCE1E" w14:textId="77777777" w:rsidR="00507F60" w:rsidRPr="00C47993" w:rsidRDefault="00507F60" w:rsidP="00CA399B">
            <w:pPr>
              <w:rPr>
                <w:sz w:val="20"/>
                <w:szCs w:val="20"/>
              </w:rPr>
            </w:pPr>
          </w:p>
        </w:tc>
        <w:tc>
          <w:tcPr>
            <w:tcW w:w="8895" w:type="dxa"/>
            <w:gridSpan w:val="4"/>
            <w:tcBorders>
              <w:top w:val="single" w:sz="12" w:space="0" w:color="auto"/>
            </w:tcBorders>
            <w:shd w:val="clear" w:color="auto" w:fill="auto"/>
          </w:tcPr>
          <w:p w14:paraId="367F23F3" w14:textId="77777777" w:rsidR="00507F60" w:rsidRDefault="00507F60" w:rsidP="00CA399B">
            <w:pPr>
              <w:widowControl w:val="0"/>
              <w:spacing w:before="40" w:after="40"/>
              <w:jc w:val="right"/>
              <w:rPr>
                <w:sz w:val="18"/>
                <w:szCs w:val="18"/>
              </w:rPr>
            </w:pPr>
            <w:r w:rsidRPr="0038040A">
              <w:rPr>
                <w:sz w:val="18"/>
                <w:szCs w:val="18"/>
              </w:rPr>
              <w:t>]]</w:t>
            </w:r>
          </w:p>
          <w:p w14:paraId="4692ECF4" w14:textId="77777777" w:rsidR="00507F60" w:rsidRDefault="00507F60" w:rsidP="00CA399B">
            <w:pPr>
              <w:widowControl w:val="0"/>
              <w:spacing w:before="40" w:after="40"/>
              <w:rPr>
                <w:b/>
                <w:sz w:val="18"/>
                <w:szCs w:val="18"/>
              </w:rPr>
            </w:pPr>
          </w:p>
          <w:p w14:paraId="107B4F18" w14:textId="77777777" w:rsidR="004662BF" w:rsidRPr="006F54F3" w:rsidRDefault="00507F60" w:rsidP="004662BF">
            <w:pPr>
              <w:widowControl w:val="0"/>
              <w:spacing w:before="40" w:after="40"/>
              <w:rPr>
                <w:b/>
                <w:i/>
                <w:sz w:val="18"/>
                <w:szCs w:val="18"/>
              </w:rPr>
            </w:pPr>
            <w:r w:rsidRPr="00C47993">
              <w:rPr>
                <w:b/>
                <w:sz w:val="18"/>
                <w:szCs w:val="18"/>
              </w:rPr>
              <w:t>Notes</w:t>
            </w:r>
            <w:r w:rsidR="00376174">
              <w:rPr>
                <w:b/>
                <w:sz w:val="18"/>
                <w:szCs w:val="18"/>
              </w:rPr>
              <w:t xml:space="preserve"> / </w:t>
            </w:r>
            <w:r w:rsidR="004662BF" w:rsidRPr="006F54F3">
              <w:rPr>
                <w:b/>
                <w:i/>
                <w:sz w:val="18"/>
              </w:rPr>
              <w:t>Huomautukset</w:t>
            </w:r>
          </w:p>
          <w:p w14:paraId="4A06B018" w14:textId="49CA4C0A" w:rsidR="00507F60" w:rsidRDefault="00507F60" w:rsidP="004662BF">
            <w:pPr>
              <w:tabs>
                <w:tab w:val="left" w:pos="849"/>
              </w:tabs>
              <w:spacing w:before="40" w:after="40"/>
              <w:ind w:left="849" w:hanging="849"/>
              <w:jc w:val="left"/>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r w:rsidR="00376174">
              <w:rPr>
                <w:sz w:val="18"/>
                <w:szCs w:val="18"/>
              </w:rPr>
              <w:t xml:space="preserve"> / </w:t>
            </w:r>
            <w:r w:rsidR="00376174">
              <w:rPr>
                <w:sz w:val="18"/>
                <w:szCs w:val="18"/>
              </w:rPr>
              <w:br/>
            </w:r>
            <w:r w:rsidR="004662BF" w:rsidRPr="006F54F3">
              <w:rPr>
                <w:i/>
                <w:sz w:val="18"/>
              </w:rPr>
              <w:t>Tämä todistus on tarkoitettu koirille (Canis lupus familiaris), kissoille (Felis silvestris catus) ja freteille (Mustela putorius furo).</w:t>
            </w:r>
          </w:p>
          <w:p w14:paraId="7D9E5CDC" w14:textId="77777777" w:rsidR="00507F60" w:rsidRDefault="00507F60" w:rsidP="004662BF">
            <w:pPr>
              <w:tabs>
                <w:tab w:val="left" w:pos="849"/>
              </w:tabs>
              <w:spacing w:before="40" w:after="40"/>
              <w:ind w:left="849" w:hanging="849"/>
              <w:jc w:val="left"/>
              <w:rPr>
                <w:sz w:val="18"/>
                <w:szCs w:val="18"/>
              </w:rPr>
            </w:pPr>
            <w:r>
              <w:rPr>
                <w:sz w:val="18"/>
                <w:szCs w:val="18"/>
              </w:rPr>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Pr>
                <w:sz w:val="18"/>
                <w:szCs w:val="18"/>
              </w:rPr>
              <w:t>’</w:t>
            </w:r>
            <w:r w:rsidRPr="0038040A">
              <w:rPr>
                <w:sz w:val="18"/>
                <w:szCs w:val="18"/>
              </w:rPr>
              <w:t xml:space="preserve"> point of entry (available at</w:t>
            </w:r>
            <w:r>
              <w:t xml:space="preserve"> </w:t>
            </w:r>
            <w:hyperlink r:id="rId8"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14:paraId="3F5D6373" w14:textId="77777777" w:rsidR="00507F60" w:rsidRDefault="00507F60" w:rsidP="004662BF">
            <w:pPr>
              <w:tabs>
                <w:tab w:val="left" w:pos="849"/>
              </w:tabs>
              <w:spacing w:before="40" w:after="40"/>
              <w:ind w:left="849" w:hanging="849"/>
              <w:jc w:val="left"/>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14:paraId="201CC278" w14:textId="77777777" w:rsidR="004662BF" w:rsidRPr="006F54F3" w:rsidRDefault="00507F60" w:rsidP="003F5105">
            <w:pPr>
              <w:tabs>
                <w:tab w:val="left" w:pos="849"/>
              </w:tabs>
              <w:spacing w:before="40" w:after="40"/>
              <w:ind w:left="849" w:firstLine="10"/>
              <w:jc w:val="left"/>
              <w:rPr>
                <w:i/>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9" w:history="1">
              <w:r w:rsidRPr="00CA5ED3">
                <w:rPr>
                  <w:rStyle w:val="Hyperlink"/>
                  <w:sz w:val="18"/>
                  <w:szCs w:val="18"/>
                </w:rPr>
                <w:t>http://ec.europa.eu/food/animal/liveanimals/pets/index_en.htm</w:t>
              </w:r>
            </w:hyperlink>
            <w:r>
              <w:rPr>
                <w:sz w:val="18"/>
                <w:szCs w:val="18"/>
              </w:rPr>
              <w:t>.</w:t>
            </w:r>
            <w:r w:rsidR="00376174">
              <w:rPr>
                <w:sz w:val="18"/>
                <w:szCs w:val="18"/>
              </w:rPr>
              <w:t xml:space="preserve"> / </w:t>
            </w:r>
            <w:r w:rsidR="00376174">
              <w:rPr>
                <w:sz w:val="18"/>
                <w:szCs w:val="18"/>
              </w:rPr>
              <w:br/>
            </w:r>
            <w:r w:rsidR="004662BF" w:rsidRPr="006F54F3">
              <w:rPr>
                <w:i/>
                <w:sz w:val="18"/>
              </w:rPr>
              <w:t xml:space="preserve">Todistus on voimassa 10 päivää siitä päivästä, jona virkaeläinlääkäri myöntää sen, siihen päivään saakka, jona nimetyssä matkustajien maahantulopaikassa tehdään asiakirja- ja tunnistustarkastukset (maahantulopaikoista on tietoa osoitteessa </w:t>
            </w:r>
            <w:hyperlink r:id="rId10">
              <w:r w:rsidR="004662BF" w:rsidRPr="006F54F3">
                <w:rPr>
                  <w:rStyle w:val="Hyperlink"/>
                  <w:i/>
                  <w:sz w:val="18"/>
                </w:rPr>
                <w:t>http://ec.europa.eu/food/animal/liveanimals/pets/pointsentry_en.htm</w:t>
              </w:r>
            </w:hyperlink>
            <w:r w:rsidR="004662BF" w:rsidRPr="006F54F3">
              <w:rPr>
                <w:i/>
              </w:rPr>
              <w:t>).</w:t>
            </w:r>
            <w:r w:rsidR="004662BF" w:rsidRPr="006F54F3">
              <w:rPr>
                <w:i/>
                <w:sz w:val="18"/>
              </w:rPr>
              <w:t xml:space="preserve"> </w:t>
            </w:r>
          </w:p>
          <w:p w14:paraId="0A5D2F71" w14:textId="77777777" w:rsidR="004662BF" w:rsidRPr="006F54F3" w:rsidRDefault="004662BF" w:rsidP="004662BF">
            <w:pPr>
              <w:tabs>
                <w:tab w:val="left" w:pos="849"/>
              </w:tabs>
              <w:spacing w:before="40" w:after="40"/>
              <w:ind w:left="849" w:hanging="849"/>
              <w:jc w:val="left"/>
              <w:rPr>
                <w:i/>
                <w:sz w:val="18"/>
                <w:szCs w:val="18"/>
              </w:rPr>
            </w:pPr>
            <w:r w:rsidRPr="006F54F3">
              <w:rPr>
                <w:i/>
              </w:rPr>
              <w:tab/>
            </w:r>
            <w:r w:rsidRPr="006F54F3">
              <w:rPr>
                <w:i/>
                <w:sz w:val="18"/>
              </w:rPr>
              <w:t xml:space="preserve">Kun kyseessä on meritse tapahtuva kuljetus, kyseistä 10 päivän määräaikaa jatketaan merimatkan kestoa vastaavalla lisäjaksolla. </w:t>
            </w:r>
          </w:p>
          <w:p w14:paraId="33F1BE38" w14:textId="77777777" w:rsidR="004662BF" w:rsidRPr="006F54F3" w:rsidRDefault="004662BF" w:rsidP="004662BF">
            <w:pPr>
              <w:tabs>
                <w:tab w:val="left" w:pos="849"/>
              </w:tabs>
              <w:spacing w:before="40" w:after="40"/>
              <w:ind w:left="849"/>
              <w:jc w:val="left"/>
              <w:rPr>
                <w:i/>
                <w:sz w:val="18"/>
                <w:szCs w:val="18"/>
              </w:rPr>
            </w:pPr>
            <w:r w:rsidRPr="006F54F3">
              <w:rPr>
                <w:i/>
                <w:sz w:val="18"/>
              </w:rPr>
              <w:t xml:space="preserve">Kun on kyse edelleen muihin jäsenvaltioihin tapahtuvista siirroista, todistus on voimassa yhteensä neljä kuukautta asiakirja- ja tunnistustarkastusten päivämäärästä tai raivotautirokotuksen voimassaolon päättymispäivään asti taikka kunnes kohdassa II.3 tarkoitetut alle 16 viikon ikäisiä eläimiä koskevat edellytykset eivät enää ole sovellettavissa, sen mukaan mikä ajankohdista on aikaisin. On tärkeää huomata, että eräät jäsenvaltiot ovat ilmoittaneet, etteivät ne salli kohdassa II.3 tarkoitettujen alle 16 viikon ikäisten eläinten siirtämistä alueelleen (tarkempia tietoja on saatavissa osoitteessa </w:t>
            </w:r>
            <w:hyperlink r:id="rId11">
              <w:r w:rsidRPr="006F54F3">
                <w:rPr>
                  <w:rStyle w:val="Hyperlink"/>
                  <w:i/>
                  <w:sz w:val="18"/>
                </w:rPr>
                <w:t>http://ec.europa.eu/food/animal/liveanimals/pets/index_en.htm</w:t>
              </w:r>
            </w:hyperlink>
            <w:r w:rsidRPr="006F54F3">
              <w:rPr>
                <w:i/>
                <w:sz w:val="18"/>
              </w:rPr>
              <w:t>.</w:t>
            </w:r>
          </w:p>
          <w:p w14:paraId="7CBD129B" w14:textId="77777777" w:rsidR="00507F60" w:rsidRDefault="00507F60" w:rsidP="00376174">
            <w:pPr>
              <w:tabs>
                <w:tab w:val="left" w:pos="849"/>
              </w:tabs>
              <w:spacing w:before="40" w:after="40"/>
              <w:ind w:left="849"/>
              <w:jc w:val="left"/>
              <w:rPr>
                <w:sz w:val="18"/>
                <w:szCs w:val="18"/>
              </w:rPr>
            </w:pPr>
          </w:p>
          <w:p w14:paraId="7C7FD0B9" w14:textId="1C41BA30" w:rsidR="00507F60" w:rsidRPr="00C47993" w:rsidRDefault="00507F60" w:rsidP="00CA399B">
            <w:pPr>
              <w:widowControl w:val="0"/>
              <w:spacing w:before="40" w:after="40"/>
              <w:rPr>
                <w:b/>
                <w:sz w:val="18"/>
                <w:szCs w:val="18"/>
              </w:rPr>
            </w:pPr>
            <w:r w:rsidRPr="00C47993">
              <w:rPr>
                <w:b/>
                <w:sz w:val="18"/>
                <w:szCs w:val="18"/>
              </w:rPr>
              <w:t>Part I</w:t>
            </w:r>
            <w:r w:rsidR="00376174">
              <w:rPr>
                <w:b/>
                <w:sz w:val="18"/>
                <w:szCs w:val="18"/>
              </w:rPr>
              <w:t xml:space="preserve"> / </w:t>
            </w:r>
            <w:r w:rsidR="004662BF" w:rsidRPr="006F54F3">
              <w:rPr>
                <w:b/>
                <w:i/>
                <w:sz w:val="18"/>
              </w:rPr>
              <w:t>Osa I</w:t>
            </w:r>
            <w:r w:rsidRPr="00C47993">
              <w:rPr>
                <w:b/>
                <w:sz w:val="18"/>
                <w:szCs w:val="18"/>
              </w:rPr>
              <w:t>:</w:t>
            </w:r>
          </w:p>
          <w:p w14:paraId="4E773255" w14:textId="77777777" w:rsidR="00507F60" w:rsidRDefault="00507F60" w:rsidP="00CA399B">
            <w:pPr>
              <w:pStyle w:val="Point0"/>
              <w:spacing w:before="40" w:after="40"/>
              <w:ind w:left="849" w:hanging="849"/>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r w:rsidR="00376174">
              <w:rPr>
                <w:sz w:val="18"/>
                <w:szCs w:val="18"/>
              </w:rPr>
              <w:t xml:space="preserve"> / </w:t>
            </w:r>
          </w:p>
          <w:p w14:paraId="6C887821" w14:textId="77777777" w:rsidR="004662BF" w:rsidRPr="006F54F3" w:rsidRDefault="004662BF" w:rsidP="004662BF">
            <w:pPr>
              <w:pStyle w:val="Point0"/>
              <w:spacing w:before="40" w:after="40"/>
              <w:ind w:left="849" w:hanging="849"/>
              <w:rPr>
                <w:i/>
                <w:sz w:val="18"/>
                <w:szCs w:val="18"/>
              </w:rPr>
            </w:pPr>
            <w:r w:rsidRPr="006F54F3">
              <w:rPr>
                <w:i/>
                <w:sz w:val="18"/>
              </w:rPr>
              <w:t>Kohta I.5:</w:t>
            </w:r>
            <w:r w:rsidRPr="006F54F3">
              <w:rPr>
                <w:i/>
              </w:rPr>
              <w:tab/>
            </w:r>
            <w:r w:rsidRPr="006F54F3">
              <w:rPr>
                <w:i/>
                <w:sz w:val="18"/>
              </w:rPr>
              <w:t>Vastaanottaja: ilmoitetaan ensimmäisenä määräpaikkana oleva jäsenvaltio.</w:t>
            </w:r>
          </w:p>
          <w:p w14:paraId="28522EDD" w14:textId="77777777" w:rsidR="00507F60" w:rsidRPr="00020FB6" w:rsidRDefault="00507F60" w:rsidP="00CA399B">
            <w:pPr>
              <w:pStyle w:val="Point0"/>
              <w:spacing w:before="40" w:after="40"/>
              <w:ind w:left="849" w:hanging="849"/>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14:paraId="73DC9E16" w14:textId="77777777" w:rsidR="00507F60" w:rsidRPr="00DA0BA1" w:rsidRDefault="00507F60" w:rsidP="00CA399B">
            <w:pPr>
              <w:pStyle w:val="Point0"/>
              <w:spacing w:before="40" w:after="40"/>
              <w:ind w:left="849" w:hanging="849"/>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p>
          <w:p w14:paraId="71A9AEF8" w14:textId="77777777" w:rsidR="00507F60" w:rsidRDefault="00507F60" w:rsidP="00CA399B">
            <w:pPr>
              <w:pStyle w:val="Point0"/>
              <w:spacing w:before="40" w:after="40"/>
              <w:ind w:left="849" w:hanging="849"/>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r w:rsidR="00376174">
              <w:rPr>
                <w:sz w:val="18"/>
                <w:szCs w:val="18"/>
              </w:rPr>
              <w:t xml:space="preserve"> / </w:t>
            </w:r>
          </w:p>
          <w:p w14:paraId="3DD830A2" w14:textId="77777777" w:rsidR="004662BF" w:rsidRPr="006F54F3" w:rsidRDefault="004662BF" w:rsidP="004662BF">
            <w:pPr>
              <w:pStyle w:val="Point0"/>
              <w:spacing w:before="40" w:after="40"/>
              <w:ind w:left="849" w:hanging="849"/>
              <w:rPr>
                <w:i/>
                <w:sz w:val="18"/>
                <w:szCs w:val="18"/>
              </w:rPr>
            </w:pPr>
            <w:r w:rsidRPr="006F54F3">
              <w:rPr>
                <w:i/>
                <w:sz w:val="18"/>
              </w:rPr>
              <w:t>Kohta I.28:</w:t>
            </w:r>
            <w:r w:rsidRPr="006F54F3">
              <w:rPr>
                <w:i/>
              </w:rPr>
              <w:tab/>
            </w:r>
            <w:r w:rsidRPr="006F54F3">
              <w:rPr>
                <w:i/>
                <w:sz w:val="18"/>
              </w:rPr>
              <w:t xml:space="preserve">Tunnistusjärjestelmä: valitaan transponderi tai tatuointi. </w:t>
            </w:r>
          </w:p>
          <w:p w14:paraId="29CE8920" w14:textId="77777777" w:rsidR="004662BF" w:rsidRPr="006F54F3" w:rsidRDefault="004662BF" w:rsidP="004662BF">
            <w:pPr>
              <w:pStyle w:val="Point0"/>
              <w:spacing w:before="40" w:after="40"/>
              <w:ind w:left="849" w:hanging="849"/>
              <w:rPr>
                <w:i/>
                <w:sz w:val="18"/>
                <w:szCs w:val="18"/>
              </w:rPr>
            </w:pPr>
            <w:r w:rsidRPr="006F54F3">
              <w:rPr>
                <w:i/>
              </w:rPr>
              <w:tab/>
            </w:r>
            <w:r w:rsidRPr="006F54F3">
              <w:rPr>
                <w:i/>
                <w:sz w:val="18"/>
              </w:rPr>
              <w:t>Tunnistusnumero: ilmoitetaan transponderin tai tatuoinnin aakkosnumeerinen tunnus.</w:t>
            </w:r>
          </w:p>
          <w:p w14:paraId="736F5508" w14:textId="77777777" w:rsidR="004662BF" w:rsidRPr="006F54F3" w:rsidRDefault="004662BF" w:rsidP="004662BF">
            <w:pPr>
              <w:pStyle w:val="Point0"/>
              <w:spacing w:before="40" w:after="40"/>
              <w:ind w:left="849" w:hanging="849"/>
              <w:rPr>
                <w:i/>
                <w:sz w:val="18"/>
                <w:szCs w:val="18"/>
              </w:rPr>
            </w:pPr>
            <w:r w:rsidRPr="006F54F3">
              <w:rPr>
                <w:i/>
              </w:rPr>
              <w:tab/>
            </w:r>
            <w:r w:rsidRPr="006F54F3">
              <w:rPr>
                <w:i/>
                <w:sz w:val="18"/>
              </w:rPr>
              <w:t>Syntymäaika/rotu: omistajan ilmoittama.</w:t>
            </w:r>
          </w:p>
          <w:p w14:paraId="6B87830C" w14:textId="77777777" w:rsidR="007E6529" w:rsidRDefault="007E6529" w:rsidP="00CA399B">
            <w:pPr>
              <w:pStyle w:val="Point0"/>
              <w:spacing w:before="40" w:after="40"/>
              <w:ind w:left="1639" w:hanging="1639"/>
              <w:rPr>
                <w:b/>
                <w:sz w:val="18"/>
                <w:szCs w:val="18"/>
              </w:rPr>
            </w:pPr>
          </w:p>
          <w:p w14:paraId="43FC5488" w14:textId="77777777" w:rsidR="007E6529" w:rsidRDefault="007E6529" w:rsidP="00CA399B">
            <w:pPr>
              <w:pStyle w:val="Point0"/>
              <w:spacing w:before="40" w:after="40"/>
              <w:ind w:left="1639" w:hanging="1639"/>
              <w:rPr>
                <w:b/>
                <w:sz w:val="18"/>
                <w:szCs w:val="18"/>
              </w:rPr>
            </w:pPr>
          </w:p>
          <w:p w14:paraId="4243CD08" w14:textId="77777777" w:rsidR="007E6529" w:rsidRDefault="007E6529" w:rsidP="00CA399B">
            <w:pPr>
              <w:pStyle w:val="Point0"/>
              <w:spacing w:before="40" w:after="40"/>
              <w:ind w:left="1639" w:hanging="1639"/>
              <w:rPr>
                <w:b/>
                <w:sz w:val="18"/>
                <w:szCs w:val="18"/>
              </w:rPr>
            </w:pPr>
          </w:p>
          <w:p w14:paraId="3E1D8DC3" w14:textId="77777777" w:rsidR="007E6529" w:rsidRDefault="007E6529" w:rsidP="00CA399B">
            <w:pPr>
              <w:pStyle w:val="Point0"/>
              <w:spacing w:before="40" w:after="40"/>
              <w:ind w:left="1639" w:hanging="1639"/>
              <w:rPr>
                <w:b/>
                <w:sz w:val="18"/>
                <w:szCs w:val="18"/>
              </w:rPr>
            </w:pPr>
          </w:p>
          <w:p w14:paraId="0ED45439" w14:textId="77777777" w:rsidR="007E6529" w:rsidRDefault="007E6529" w:rsidP="00CA399B">
            <w:pPr>
              <w:pStyle w:val="Point0"/>
              <w:spacing w:before="40" w:after="40"/>
              <w:ind w:left="1639" w:hanging="1639"/>
              <w:rPr>
                <w:b/>
                <w:sz w:val="18"/>
                <w:szCs w:val="18"/>
              </w:rPr>
            </w:pPr>
          </w:p>
          <w:p w14:paraId="441A96E8" w14:textId="4907B294" w:rsidR="00507F60" w:rsidRPr="00DA0BA1" w:rsidRDefault="00507F60" w:rsidP="00CA399B">
            <w:pPr>
              <w:pStyle w:val="Point0"/>
              <w:spacing w:before="40" w:after="40"/>
              <w:ind w:left="1639" w:hanging="1639"/>
              <w:rPr>
                <w:b/>
                <w:sz w:val="18"/>
                <w:szCs w:val="18"/>
              </w:rPr>
            </w:pPr>
            <w:r w:rsidRPr="00DA0BA1">
              <w:rPr>
                <w:b/>
                <w:sz w:val="18"/>
                <w:szCs w:val="18"/>
              </w:rPr>
              <w:lastRenderedPageBreak/>
              <w:t>Part II</w:t>
            </w:r>
            <w:r w:rsidR="00376174">
              <w:rPr>
                <w:b/>
                <w:sz w:val="18"/>
                <w:szCs w:val="18"/>
              </w:rPr>
              <w:t xml:space="preserve"> / </w:t>
            </w:r>
            <w:r w:rsidR="004662BF" w:rsidRPr="006F54F3">
              <w:rPr>
                <w:b/>
                <w:i/>
                <w:sz w:val="18"/>
              </w:rPr>
              <w:t>Osa II</w:t>
            </w:r>
            <w:r w:rsidRPr="00DA0BA1">
              <w:rPr>
                <w:b/>
                <w:sz w:val="18"/>
                <w:szCs w:val="18"/>
              </w:rPr>
              <w:t>:</w:t>
            </w:r>
          </w:p>
          <w:p w14:paraId="4B1C2DBA" w14:textId="3F5429EE" w:rsidR="00507F60" w:rsidRPr="00DA0BA1" w:rsidRDefault="00507F60" w:rsidP="00376174">
            <w:pPr>
              <w:pStyle w:val="Point0"/>
              <w:spacing w:before="40" w:after="40"/>
              <w:ind w:left="849" w:hanging="840"/>
              <w:jc w:val="left"/>
              <w:rPr>
                <w:sz w:val="18"/>
                <w:szCs w:val="18"/>
              </w:rPr>
            </w:pPr>
            <w:r w:rsidRPr="00DA0BA1">
              <w:rPr>
                <w:sz w:val="18"/>
                <w:szCs w:val="18"/>
                <w:vertAlign w:val="superscript"/>
              </w:rPr>
              <w:t>(1)</w:t>
            </w:r>
            <w:r w:rsidR="00376174">
              <w:rPr>
                <w:sz w:val="18"/>
                <w:szCs w:val="18"/>
              </w:rPr>
              <w:tab/>
              <w:t xml:space="preserve">Keep as appropriate. / </w:t>
            </w:r>
            <w:r w:rsidR="00376174">
              <w:rPr>
                <w:sz w:val="18"/>
                <w:szCs w:val="18"/>
              </w:rPr>
              <w:br/>
            </w:r>
            <w:r w:rsidR="004662BF" w:rsidRPr="006F54F3">
              <w:rPr>
                <w:i/>
                <w:sz w:val="18"/>
              </w:rPr>
              <w:t>Tarpeeton viivataan yli.</w:t>
            </w:r>
          </w:p>
          <w:p w14:paraId="1313248C" w14:textId="3D876716" w:rsidR="00507F60" w:rsidRDefault="00507F60" w:rsidP="00376174">
            <w:pPr>
              <w:pStyle w:val="Point0"/>
              <w:spacing w:before="40" w:after="40"/>
              <w:ind w:left="849" w:hanging="840"/>
              <w:jc w:val="left"/>
              <w:rPr>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r w:rsidR="00376174">
              <w:rPr>
                <w:sz w:val="18"/>
                <w:szCs w:val="18"/>
              </w:rPr>
              <w:t xml:space="preserve">/ </w:t>
            </w:r>
            <w:r w:rsidR="00376174">
              <w:rPr>
                <w:sz w:val="18"/>
                <w:szCs w:val="18"/>
              </w:rPr>
              <w:br/>
            </w:r>
            <w:r w:rsidR="004662BF" w:rsidRPr="006F54F3">
              <w:rPr>
                <w:i/>
                <w:sz w:val="18"/>
              </w:rPr>
              <w:t>Todistukseen on liitettävä kohdassa II.1 tarkoitettu ilmoitus, jonka on oltava täytäntöönpanoasetuksen (EU) N</w:t>
            </w:r>
            <w:proofErr w:type="gramStart"/>
            <w:r w:rsidR="004662BF" w:rsidRPr="006F54F3">
              <w:rPr>
                <w:i/>
                <w:sz w:val="18"/>
              </w:rPr>
              <w:t>:o</w:t>
            </w:r>
            <w:proofErr w:type="gramEnd"/>
            <w:r w:rsidR="004662BF" w:rsidRPr="006F54F3">
              <w:rPr>
                <w:i/>
                <w:sz w:val="18"/>
              </w:rPr>
              <w:t xml:space="preserve"> 577/2013 liitteessä IV olevassa 3 osassa esitetyn mallin ja siinä vahvistettujen lisävaatimusten mukainen.</w:t>
            </w:r>
          </w:p>
          <w:p w14:paraId="606DB885" w14:textId="2E0A42D0" w:rsidR="00507F60" w:rsidRDefault="00507F60" w:rsidP="00376174">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r w:rsidR="00376174">
              <w:rPr>
                <w:sz w:val="18"/>
                <w:szCs w:val="18"/>
              </w:rPr>
              <w:t xml:space="preserve"> / </w:t>
            </w:r>
            <w:r w:rsidR="00376174">
              <w:rPr>
                <w:sz w:val="18"/>
                <w:szCs w:val="18"/>
              </w:rPr>
              <w:br/>
            </w:r>
            <w:r w:rsidR="004662BF" w:rsidRPr="006F54F3">
              <w:rPr>
                <w:i/>
                <w:sz w:val="18"/>
              </w:rPr>
              <w:t>Kohdassa II.1 tarkoitettu todiste (esim. tarkastuskortti, lentolippu) ja kohdassa II.2 tarkoitettu todiste (esim. sisäänpääsyä osoittava kuitti, todiste jäsenyydestä) on pyynnöstä annettava huomautusten kohdassa b tarkoitetuista tarkastuksista vastaaville toimivaltaisille viranomaisille.</w:t>
            </w:r>
          </w:p>
          <w:p w14:paraId="6C4C9FDA" w14:textId="359552FD" w:rsidR="00507F60" w:rsidRPr="00DA0BA1" w:rsidRDefault="00507F60" w:rsidP="00376174">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r w:rsidR="00376174">
              <w:rPr>
                <w:sz w:val="18"/>
                <w:szCs w:val="18"/>
              </w:rPr>
              <w:t xml:space="preserve"> /</w:t>
            </w:r>
            <w:r w:rsidR="00376174">
              <w:rPr>
                <w:sz w:val="18"/>
                <w:szCs w:val="18"/>
              </w:rPr>
              <w:br/>
            </w:r>
            <w:r w:rsidR="004662BF" w:rsidRPr="006F54F3">
              <w:rPr>
                <w:i/>
                <w:sz w:val="18"/>
              </w:rPr>
              <w:t>Uusintarokotus on katsottava ensimmäiseksi rokotukseksi, ellei sitä ole annettu edellisen rokotuksen voimassaoloaikana.</w:t>
            </w:r>
          </w:p>
          <w:p w14:paraId="529D70B8" w14:textId="56B4F5D6" w:rsidR="00507F60" w:rsidRDefault="00507F60" w:rsidP="00376174">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r w:rsidR="004662BF">
              <w:rPr>
                <w:sz w:val="18"/>
                <w:szCs w:val="18"/>
              </w:rPr>
              <w:t xml:space="preserve"> / </w:t>
            </w:r>
            <w:r w:rsidR="004662BF">
              <w:rPr>
                <w:sz w:val="18"/>
                <w:szCs w:val="18"/>
              </w:rPr>
              <w:br/>
            </w:r>
            <w:r w:rsidR="004662BF" w:rsidRPr="006F54F3">
              <w:rPr>
                <w:i/>
                <w:sz w:val="18"/>
              </w:rPr>
              <w:t>Todistukseen liitettävän, kohdassa II.3.2 tarkoitetun ilmoituksen on oltava täytäntöönpanoasetuksen (EU) N</w:t>
            </w:r>
            <w:proofErr w:type="gramStart"/>
            <w:r w:rsidR="004662BF" w:rsidRPr="006F54F3">
              <w:rPr>
                <w:i/>
                <w:sz w:val="18"/>
              </w:rPr>
              <w:t>:o</w:t>
            </w:r>
            <w:proofErr w:type="gramEnd"/>
            <w:r w:rsidR="004662BF" w:rsidRPr="006F54F3">
              <w:rPr>
                <w:i/>
                <w:sz w:val="18"/>
              </w:rPr>
              <w:t xml:space="preserve"> 577/2013 liitteessä I olevassa 1 ja 3 osassa vahvistettujen muotoa, ulkoasua ja kieliä koskevien vaatimusten mukainen.</w:t>
            </w:r>
          </w:p>
          <w:p w14:paraId="7CFA2CDD" w14:textId="1ACECB74" w:rsidR="00507F60" w:rsidRPr="00DA0BA1" w:rsidRDefault="00507F60" w:rsidP="00376174">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r w:rsidR="00376174">
              <w:rPr>
                <w:sz w:val="18"/>
                <w:szCs w:val="18"/>
              </w:rPr>
              <w:t xml:space="preserve">/ </w:t>
            </w:r>
            <w:r w:rsidR="00376174">
              <w:rPr>
                <w:sz w:val="18"/>
                <w:szCs w:val="18"/>
              </w:rPr>
              <w:br/>
            </w:r>
            <w:r w:rsidR="004662BF" w:rsidRPr="006F54F3">
              <w:rPr>
                <w:i/>
                <w:sz w:val="18"/>
              </w:rPr>
              <w:t>Todistukseen on liitettävä oikeaksi todistettu jäljennös kyseisten eläinten tunnistus- ja rokotustiedoista.</w:t>
            </w:r>
          </w:p>
          <w:p w14:paraId="24981B50" w14:textId="4111B44D" w:rsidR="00507F60" w:rsidRDefault="00507F60" w:rsidP="004662BF">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r w:rsidR="00376174">
              <w:rPr>
                <w:sz w:val="18"/>
                <w:szCs w:val="18"/>
              </w:rPr>
              <w:t xml:space="preserve"> / </w:t>
            </w:r>
            <w:r w:rsidR="00376174">
              <w:rPr>
                <w:sz w:val="18"/>
                <w:szCs w:val="18"/>
              </w:rPr>
              <w:br/>
            </w:r>
            <w:r w:rsidR="004662BF" w:rsidRPr="006F54F3">
              <w:rPr>
                <w:i/>
                <w:sz w:val="18"/>
              </w:rPr>
              <w:t>Kolmas vaihtoehto edellyttää, että omistaja tai kohdassa II.1 tarkoitettu luonnollinen henkilö esittää kohdassa b tarkoitetuista tarkastuksista vastaavien toimivaltaisten viranomaisten pyynnöstä ilmoituksen siitä, että eläimet eivät ole muun kuin täytäntöönpanoasetuksen (EU) N:o 577/2013 liitteessä II olevassa luettelossa mainitun alueen tai kolmannen maan kautta tapahtuneen kuljetuksen aikana olleet kosketuksissa raivotaudille alttiisiin lajeihin kuuluviin eläimiin ja että ne on pidetty suljettuina kuljetusvälineeseen tai kansainvälisen lentoaseman alueella. Ilmoituksen on oltava täytäntöönpanoasetuksen (EU) N</w:t>
            </w:r>
            <w:proofErr w:type="gramStart"/>
            <w:r w:rsidR="004662BF" w:rsidRPr="006F54F3">
              <w:rPr>
                <w:i/>
                <w:sz w:val="18"/>
              </w:rPr>
              <w:t>:o</w:t>
            </w:r>
            <w:proofErr w:type="gramEnd"/>
            <w:r w:rsidR="004662BF" w:rsidRPr="006F54F3">
              <w:rPr>
                <w:i/>
                <w:sz w:val="18"/>
              </w:rPr>
              <w:t xml:space="preserve"> 577/2013 liitteessä I olevassa 2 ja 3 osassa vahvistettujen muotoa, ulkoasua ja kieliä koskevien vaatimusten mukainen.</w:t>
            </w:r>
          </w:p>
          <w:p w14:paraId="7A5C9DCE" w14:textId="77777777" w:rsidR="00507F60" w:rsidRPr="00C47993" w:rsidRDefault="00507F60" w:rsidP="004662BF">
            <w:pPr>
              <w:pStyle w:val="Point0"/>
              <w:spacing w:before="40" w:after="40"/>
              <w:ind w:left="849" w:hanging="840"/>
              <w:jc w:val="left"/>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14:paraId="4E1EEE8E" w14:textId="77777777" w:rsidR="00507F60" w:rsidRPr="00C47993" w:rsidRDefault="00507F60" w:rsidP="004662BF">
            <w:pPr>
              <w:pStyle w:val="Point0"/>
              <w:spacing w:before="40" w:after="40"/>
              <w:ind w:left="1089" w:hanging="240"/>
              <w:jc w:val="left"/>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14:paraId="13B2AE35" w14:textId="77777777" w:rsidR="00507F60" w:rsidRPr="00C47993" w:rsidRDefault="00507F60" w:rsidP="004662BF">
            <w:pPr>
              <w:pStyle w:val="Point0"/>
              <w:spacing w:before="40" w:after="40"/>
              <w:ind w:left="1089" w:hanging="240"/>
              <w:jc w:val="left"/>
              <w:rPr>
                <w:sz w:val="18"/>
                <w:szCs w:val="18"/>
              </w:rPr>
            </w:pPr>
            <w:r w:rsidRPr="00C47993">
              <w:rPr>
                <w:sz w:val="18"/>
                <w:szCs w:val="18"/>
              </w:rPr>
              <w:t>-</w:t>
            </w:r>
            <w:r w:rsidRPr="00C47993">
              <w:rPr>
                <w:sz w:val="18"/>
                <w:szCs w:val="18"/>
              </w:rPr>
              <w:tab/>
              <w:t>must measure a level of neutralising antibody to rabies virus in serum equal to or greater than 0.5 IU/ml;</w:t>
            </w:r>
          </w:p>
          <w:p w14:paraId="48D1DAF4" w14:textId="77777777" w:rsidR="00507F60" w:rsidRPr="00C47993" w:rsidRDefault="00507F60" w:rsidP="004662BF">
            <w:pPr>
              <w:pStyle w:val="Point0"/>
              <w:spacing w:before="40" w:after="40"/>
              <w:ind w:left="1089" w:hanging="240"/>
              <w:jc w:val="left"/>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2" w:history="1">
              <w:r w:rsidRPr="00C47993">
                <w:rPr>
                  <w:rStyle w:val="Hyperlink"/>
                  <w:sz w:val="18"/>
                  <w:szCs w:val="18"/>
                </w:rPr>
                <w:t>http://ec.europa.eu/food/animal/liveanimals/pets/approval_en.htm</w:t>
              </w:r>
            </w:hyperlink>
            <w:r w:rsidRPr="00C47993">
              <w:rPr>
                <w:sz w:val="18"/>
                <w:szCs w:val="18"/>
              </w:rPr>
              <w:t xml:space="preserve">); </w:t>
            </w:r>
          </w:p>
          <w:p w14:paraId="35C9A938" w14:textId="77777777" w:rsidR="00507F60" w:rsidRPr="00C47993" w:rsidRDefault="00507F60" w:rsidP="004662BF">
            <w:pPr>
              <w:pStyle w:val="Point0"/>
              <w:spacing w:before="40" w:after="40"/>
              <w:ind w:left="1089" w:hanging="240"/>
              <w:jc w:val="left"/>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14:paraId="7F0B5C96" w14:textId="77777777" w:rsidR="004662BF" w:rsidRPr="006F54F3" w:rsidRDefault="00507F60" w:rsidP="004662BF">
            <w:pPr>
              <w:pStyle w:val="Point0"/>
              <w:spacing w:before="40" w:after="40"/>
              <w:ind w:left="849" w:hanging="840"/>
              <w:jc w:val="left"/>
              <w:rPr>
                <w:i/>
                <w:sz w:val="18"/>
                <w:szCs w:val="18"/>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00376174">
              <w:rPr>
                <w:sz w:val="18"/>
                <w:szCs w:val="18"/>
              </w:rPr>
              <w:t xml:space="preserve"> attached to the certificate</w:t>
            </w:r>
            <w:r w:rsidR="00376174" w:rsidRPr="00376174">
              <w:rPr>
                <w:sz w:val="18"/>
                <w:szCs w:val="18"/>
              </w:rPr>
              <w:t>.</w:t>
            </w:r>
            <w:r w:rsidR="00376174">
              <w:rPr>
                <w:sz w:val="18"/>
                <w:szCs w:val="18"/>
              </w:rPr>
              <w:t xml:space="preserve"> /</w:t>
            </w:r>
            <w:r w:rsidR="00376174" w:rsidRPr="00376174">
              <w:rPr>
                <w:sz w:val="18"/>
                <w:szCs w:val="18"/>
              </w:rPr>
              <w:t xml:space="preserve"> </w:t>
            </w:r>
            <w:r w:rsidR="00376174">
              <w:rPr>
                <w:sz w:val="18"/>
                <w:szCs w:val="18"/>
              </w:rPr>
              <w:br/>
            </w:r>
            <w:r w:rsidR="004662BF" w:rsidRPr="006F54F3">
              <w:rPr>
                <w:i/>
                <w:sz w:val="18"/>
              </w:rPr>
              <w:t>Kohdassa II.3.1 tarkoitettuun raivotaudin vasta-ainetutkimukseen sovelletaan seuraavaa:</w:t>
            </w:r>
          </w:p>
          <w:p w14:paraId="71EBE1AC" w14:textId="77777777" w:rsidR="004662BF" w:rsidRPr="006F54F3" w:rsidRDefault="004662BF" w:rsidP="004662BF">
            <w:pPr>
              <w:pStyle w:val="Point0"/>
              <w:spacing w:before="40" w:after="40"/>
              <w:ind w:left="1089" w:hanging="240"/>
              <w:jc w:val="left"/>
              <w:rPr>
                <w:i/>
                <w:sz w:val="18"/>
                <w:szCs w:val="18"/>
              </w:rPr>
            </w:pPr>
            <w:r w:rsidRPr="006F54F3">
              <w:rPr>
                <w:i/>
                <w:sz w:val="18"/>
              </w:rPr>
              <w:t>–</w:t>
            </w:r>
            <w:r w:rsidRPr="006F54F3">
              <w:rPr>
                <w:i/>
              </w:rPr>
              <w:tab/>
            </w:r>
            <w:r w:rsidRPr="006F54F3">
              <w:rPr>
                <w:i/>
                <w:sz w:val="18"/>
              </w:rPr>
              <w:t>tutkimus on tehtävä toimivaltaisen viranomaisen hyväksymän eläinlääkärin ottamasta näytteestä, kun rokotuspäivästä on kulunut vähintään 30 päivää, ja vähintään kolme kuukautta ennen tuontipäivää;</w:t>
            </w:r>
          </w:p>
          <w:p w14:paraId="013D7501" w14:textId="77777777" w:rsidR="004662BF" w:rsidRPr="006F54F3" w:rsidRDefault="004662BF" w:rsidP="004662BF">
            <w:pPr>
              <w:pStyle w:val="Point0"/>
              <w:spacing w:before="40" w:after="40"/>
              <w:ind w:left="1089" w:hanging="240"/>
              <w:jc w:val="left"/>
              <w:rPr>
                <w:i/>
                <w:sz w:val="18"/>
                <w:szCs w:val="18"/>
              </w:rPr>
            </w:pPr>
            <w:r w:rsidRPr="006F54F3">
              <w:rPr>
                <w:i/>
                <w:sz w:val="18"/>
              </w:rPr>
              <w:t>–</w:t>
            </w:r>
            <w:r w:rsidRPr="006F54F3">
              <w:rPr>
                <w:i/>
              </w:rPr>
              <w:tab/>
            </w:r>
            <w:r w:rsidRPr="006F54F3">
              <w:rPr>
                <w:i/>
                <w:sz w:val="18"/>
              </w:rPr>
              <w:t>tutkimuksen on osoitettava, että raivotautiviruksen neutraloivan vasta-aineen määrä seerumissa on vähintään 0,5 IU/ml;</w:t>
            </w:r>
          </w:p>
          <w:p w14:paraId="2DBE6209" w14:textId="77777777" w:rsidR="004662BF" w:rsidRPr="006F54F3" w:rsidRDefault="004662BF" w:rsidP="004662BF">
            <w:pPr>
              <w:pStyle w:val="Point0"/>
              <w:spacing w:before="40" w:after="40"/>
              <w:ind w:left="1089" w:hanging="240"/>
              <w:jc w:val="left"/>
              <w:rPr>
                <w:i/>
                <w:sz w:val="18"/>
                <w:szCs w:val="18"/>
              </w:rPr>
            </w:pPr>
            <w:r w:rsidRPr="006F54F3">
              <w:rPr>
                <w:i/>
                <w:sz w:val="18"/>
              </w:rPr>
              <w:t>–</w:t>
            </w:r>
            <w:r w:rsidRPr="006F54F3">
              <w:rPr>
                <w:i/>
              </w:rPr>
              <w:tab/>
            </w:r>
            <w:r w:rsidRPr="006F54F3">
              <w:rPr>
                <w:i/>
                <w:sz w:val="18"/>
              </w:rPr>
              <w:t>tutkimus on tehtävä neuvoston päätöksen 2000/258/EY 3 artiklan mukaisesti hyväksytyssä laboratoriossa (luettelo hyväksytyistä laboratorioista on saatavana osoitteessa</w:t>
            </w:r>
            <w:r w:rsidRPr="006F54F3">
              <w:rPr>
                <w:i/>
              </w:rPr>
              <w:tab/>
            </w:r>
            <w:r w:rsidRPr="006F54F3">
              <w:rPr>
                <w:i/>
                <w:sz w:val="18"/>
                <w:szCs w:val="18"/>
              </w:rPr>
              <w:br/>
            </w:r>
            <w:hyperlink r:id="rId13">
              <w:r w:rsidRPr="006F54F3">
                <w:rPr>
                  <w:rStyle w:val="Hyperlink"/>
                  <w:i/>
                  <w:sz w:val="18"/>
                </w:rPr>
                <w:t>http://ec.europa.eu/food/animal/liveanimals/pets/approval_en.htm</w:t>
              </w:r>
            </w:hyperlink>
            <w:r w:rsidRPr="006F54F3">
              <w:rPr>
                <w:i/>
                <w:sz w:val="18"/>
              </w:rPr>
              <w:t xml:space="preserve">); </w:t>
            </w:r>
          </w:p>
          <w:p w14:paraId="7BC3AF5C" w14:textId="77777777" w:rsidR="004662BF" w:rsidRPr="006F54F3" w:rsidRDefault="004662BF" w:rsidP="004662BF">
            <w:pPr>
              <w:pStyle w:val="Point0"/>
              <w:spacing w:before="40" w:after="40"/>
              <w:ind w:left="1089" w:hanging="240"/>
              <w:jc w:val="left"/>
              <w:rPr>
                <w:i/>
                <w:sz w:val="18"/>
                <w:szCs w:val="18"/>
              </w:rPr>
            </w:pPr>
            <w:r w:rsidRPr="006F54F3">
              <w:rPr>
                <w:i/>
                <w:sz w:val="18"/>
              </w:rPr>
              <w:t>–</w:t>
            </w:r>
            <w:r w:rsidRPr="006F54F3">
              <w:rPr>
                <w:i/>
              </w:rPr>
              <w:tab/>
            </w:r>
            <w:proofErr w:type="gramStart"/>
            <w:r w:rsidRPr="006F54F3">
              <w:rPr>
                <w:i/>
                <w:sz w:val="18"/>
              </w:rPr>
              <w:t>tutkimusta</w:t>
            </w:r>
            <w:proofErr w:type="gramEnd"/>
            <w:r w:rsidRPr="006F54F3">
              <w:rPr>
                <w:i/>
                <w:sz w:val="18"/>
              </w:rPr>
              <w:t xml:space="preserve"> ei tarvitse tehdä uudelleen eläimelle, joka on saanut tyydyttävät testitulokset ja joka on tämän jälkeen rokotettu uudelleen raivotautia vastaan edellisen rokotuksen voimassaoloajan aikana.</w:t>
            </w:r>
          </w:p>
          <w:p w14:paraId="1D2B5BB1" w14:textId="77777777" w:rsidR="004662BF" w:rsidRPr="006F54F3" w:rsidRDefault="004662BF" w:rsidP="004662BF">
            <w:pPr>
              <w:pStyle w:val="Point0"/>
              <w:spacing w:before="40" w:after="40"/>
              <w:ind w:left="849" w:hanging="840"/>
              <w:jc w:val="left"/>
              <w:rPr>
                <w:i/>
                <w:sz w:val="18"/>
                <w:szCs w:val="18"/>
                <w:vertAlign w:val="superscript"/>
              </w:rPr>
            </w:pPr>
            <w:r w:rsidRPr="006F54F3">
              <w:rPr>
                <w:i/>
              </w:rPr>
              <w:tab/>
            </w:r>
            <w:r w:rsidRPr="006F54F3">
              <w:rPr>
                <w:i/>
                <w:sz w:val="18"/>
              </w:rPr>
              <w:t>Todistukseen on liitettävä oikeaksi todistettu jäljennös hyväksytyltä laboratoriolta saadusta kohdassa II.3.1 tarkoitetun raivotaudin vasta-ainetutkimuksen tuloksia koskevasta virallisesta raportista.</w:t>
            </w:r>
            <w:r w:rsidRPr="006F54F3">
              <w:rPr>
                <w:i/>
                <w:sz w:val="18"/>
                <w:vertAlign w:val="superscript"/>
              </w:rPr>
              <w:t xml:space="preserve"> </w:t>
            </w:r>
          </w:p>
          <w:p w14:paraId="19368AAD" w14:textId="77777777" w:rsidR="004662BF" w:rsidRPr="006F54F3" w:rsidRDefault="00507F60" w:rsidP="004662BF">
            <w:pPr>
              <w:pStyle w:val="Point0"/>
              <w:spacing w:before="40" w:after="40"/>
              <w:ind w:left="849" w:hanging="840"/>
              <w:rPr>
                <w:i/>
                <w:sz w:val="18"/>
                <w:szCs w:val="18"/>
              </w:rPr>
            </w:pPr>
            <w:r w:rsidRPr="00C47993">
              <w:rPr>
                <w:sz w:val="18"/>
                <w:szCs w:val="18"/>
                <w:vertAlign w:val="superscript"/>
              </w:rPr>
              <w:lastRenderedPageBreak/>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r w:rsidR="00376174">
              <w:rPr>
                <w:sz w:val="18"/>
                <w:szCs w:val="18"/>
              </w:rPr>
              <w:t xml:space="preserve"> / </w:t>
            </w:r>
            <w:r w:rsidR="00376174">
              <w:rPr>
                <w:sz w:val="18"/>
                <w:szCs w:val="18"/>
              </w:rPr>
              <w:br/>
            </w:r>
            <w:r w:rsidR="004662BF" w:rsidRPr="006F54F3">
              <w:rPr>
                <w:i/>
                <w:sz w:val="18"/>
              </w:rPr>
              <w:t>Todistamalla tämän tuloksen oikeaksi virkaeläinlääkäri vahvistaa, että hän on parhaan kykynsä mukaan ja otettuaan tarvittaessa yhteyttä raportissa mainittuun laboratorioon varmentanut kohdassa II.3.1 tarkoitetun raivotaudin vasta-ainetutkimuksen tuloksia koskevan raportin oikeellisuuden.</w:t>
            </w:r>
          </w:p>
          <w:p w14:paraId="536BA479" w14:textId="39174184" w:rsidR="00507F60" w:rsidRDefault="00507F60" w:rsidP="00376174">
            <w:pPr>
              <w:pStyle w:val="Point0"/>
              <w:spacing w:before="40" w:after="40"/>
              <w:ind w:left="849" w:hanging="840"/>
              <w:jc w:val="left"/>
              <w:rPr>
                <w:sz w:val="18"/>
                <w:szCs w:val="18"/>
              </w:rPr>
            </w:pPr>
            <w:r w:rsidRPr="003D7294">
              <w:rPr>
                <w:sz w:val="18"/>
                <w:szCs w:val="18"/>
                <w:vertAlign w:val="superscript"/>
              </w:rPr>
              <w:t>(10)</w:t>
            </w:r>
            <w:r w:rsidRPr="003D7294">
              <w:rPr>
                <w:sz w:val="18"/>
                <w:szCs w:val="18"/>
                <w:vertAlign w:val="superscript"/>
              </w:rPr>
              <w:tab/>
            </w:r>
            <w:r w:rsidRPr="003D7294">
              <w:rPr>
                <w:sz w:val="18"/>
                <w:szCs w:val="18"/>
              </w:rPr>
              <w:t xml:space="preserve">In conjunction with footnote (6), the marking of the animals concerned </w:t>
            </w:r>
            <w:r>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r w:rsidR="00376174">
              <w:rPr>
                <w:sz w:val="18"/>
                <w:szCs w:val="18"/>
              </w:rPr>
              <w:t xml:space="preserve"> / </w:t>
            </w:r>
            <w:r w:rsidR="00376174">
              <w:rPr>
                <w:sz w:val="18"/>
                <w:szCs w:val="18"/>
              </w:rPr>
              <w:br/>
            </w:r>
            <w:r w:rsidR="004662BF" w:rsidRPr="006F54F3">
              <w:rPr>
                <w:i/>
                <w:sz w:val="18"/>
              </w:rPr>
              <w:t xml:space="preserve">Alaviitettä 6 sovellettaessa on transponderilla tai selkeästi luettavissa olevalla tatuoinnilla ennen 3. </w:t>
            </w:r>
            <w:proofErr w:type="gramStart"/>
            <w:r w:rsidR="004662BF" w:rsidRPr="006F54F3">
              <w:rPr>
                <w:i/>
                <w:sz w:val="18"/>
              </w:rPr>
              <w:t>päivää</w:t>
            </w:r>
            <w:proofErr w:type="gramEnd"/>
            <w:r w:rsidR="004662BF" w:rsidRPr="006F54F3">
              <w:rPr>
                <w:i/>
                <w:sz w:val="18"/>
              </w:rPr>
              <w:t xml:space="preserve"> heinäkuuta 2011 varustettujen eläinten merkinnät varmennettava ennen kuin tähän todistukseen tehdään merkintöjä, ja varmennus on tehtävä aina ennen kyseisten eläinten rokottamista tai niille tapauksen mukaan tehtäviä testejä.</w:t>
            </w:r>
          </w:p>
          <w:p w14:paraId="639190D8" w14:textId="77777777" w:rsidR="00507F60" w:rsidRPr="00C47993" w:rsidRDefault="00507F60" w:rsidP="004662BF">
            <w:pPr>
              <w:pStyle w:val="Point0"/>
              <w:spacing w:before="40" w:after="40"/>
              <w:ind w:left="849" w:hanging="840"/>
              <w:jc w:val="left"/>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14:paraId="626E94F8" w14:textId="77777777" w:rsidR="00507F60" w:rsidRPr="00C47993" w:rsidRDefault="00507F60" w:rsidP="004662BF">
            <w:pPr>
              <w:pStyle w:val="Point0"/>
              <w:spacing w:before="40" w:after="40"/>
              <w:ind w:left="1089" w:hanging="240"/>
              <w:jc w:val="left"/>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w:t>
            </w:r>
            <w:r>
              <w:rPr>
                <w:sz w:val="18"/>
                <w:szCs w:val="18"/>
              </w:rPr>
              <w:t xml:space="preserve">the </w:t>
            </w:r>
            <w:r w:rsidRPr="00C47993">
              <w:rPr>
                <w:sz w:val="18"/>
                <w:szCs w:val="18"/>
              </w:rPr>
              <w:t xml:space="preserve">Annex to </w:t>
            </w:r>
            <w:r>
              <w:rPr>
                <w:sz w:val="18"/>
                <w:szCs w:val="18"/>
              </w:rPr>
              <w:t xml:space="preserve">Implementing </w:t>
            </w:r>
            <w:r w:rsidRPr="00C47993">
              <w:rPr>
                <w:sz w:val="18"/>
                <w:szCs w:val="18"/>
              </w:rPr>
              <w:t xml:space="preserve">Regulation (EU) </w:t>
            </w:r>
            <w:r>
              <w:rPr>
                <w:sz w:val="18"/>
                <w:szCs w:val="18"/>
              </w:rPr>
              <w:t>2018/878</w:t>
            </w:r>
            <w:r w:rsidRPr="00C47993">
              <w:rPr>
                <w:sz w:val="18"/>
                <w:szCs w:val="18"/>
              </w:rPr>
              <w:t>;</w:t>
            </w:r>
          </w:p>
          <w:p w14:paraId="4755DA84" w14:textId="77777777" w:rsidR="00507F60" w:rsidRDefault="00507F60" w:rsidP="004662BF">
            <w:pPr>
              <w:pStyle w:val="Point0"/>
              <w:spacing w:before="40" w:after="40"/>
              <w:ind w:left="1089" w:hanging="240"/>
              <w:jc w:val="left"/>
              <w:rPr>
                <w:sz w:val="18"/>
                <w:szCs w:val="18"/>
              </w:rPr>
            </w:pPr>
            <w:r w:rsidRPr="00C47993">
              <w:rPr>
                <w:sz w:val="18"/>
                <w:szCs w:val="18"/>
              </w:rPr>
              <w:t>-</w:t>
            </w:r>
            <w:r w:rsidRPr="00C47993">
              <w:rPr>
                <w:sz w:val="18"/>
                <w:szCs w:val="18"/>
              </w:rPr>
              <w:tab/>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r w:rsidR="00376174">
              <w:rPr>
                <w:sz w:val="18"/>
                <w:szCs w:val="18"/>
              </w:rPr>
              <w:t xml:space="preserve">/ </w:t>
            </w:r>
          </w:p>
          <w:p w14:paraId="62796B8E" w14:textId="77777777" w:rsidR="004662BF" w:rsidRPr="006F54F3" w:rsidRDefault="004662BF" w:rsidP="004662BF">
            <w:pPr>
              <w:pStyle w:val="Point0"/>
              <w:spacing w:before="40" w:after="40"/>
              <w:ind w:left="849" w:firstLine="10"/>
              <w:jc w:val="left"/>
              <w:rPr>
                <w:i/>
                <w:sz w:val="18"/>
                <w:szCs w:val="18"/>
              </w:rPr>
            </w:pPr>
            <w:r w:rsidRPr="006F54F3">
              <w:rPr>
                <w:i/>
                <w:sz w:val="18"/>
              </w:rPr>
              <w:t>Kohdassa II.4 tarkoitettuun Echinococcus multilocularis -tartunnalta suojaavaan käsittelyyn sovelletaan seuraavaa:</w:t>
            </w:r>
          </w:p>
          <w:p w14:paraId="672002AC" w14:textId="77777777" w:rsidR="004662BF" w:rsidRPr="006F54F3" w:rsidRDefault="004662BF" w:rsidP="004662BF">
            <w:pPr>
              <w:pStyle w:val="Point0"/>
              <w:spacing w:before="40" w:after="40"/>
              <w:ind w:left="1089" w:hanging="240"/>
              <w:jc w:val="left"/>
              <w:rPr>
                <w:i/>
                <w:sz w:val="18"/>
                <w:szCs w:val="18"/>
              </w:rPr>
            </w:pPr>
            <w:r w:rsidRPr="006F54F3">
              <w:rPr>
                <w:i/>
                <w:sz w:val="18"/>
              </w:rPr>
              <w:t>–</w:t>
            </w:r>
            <w:r w:rsidRPr="006F54F3">
              <w:rPr>
                <w:i/>
              </w:rPr>
              <w:tab/>
            </w:r>
            <w:r w:rsidRPr="006F54F3">
              <w:rPr>
                <w:i/>
                <w:sz w:val="18"/>
              </w:rPr>
              <w:t>eläinlääkärin on tehtävä käsittely enintään 120 tuntia ja vähintään 24 tuntia ennen koirien suunniteltua tuloa täytäntöönpanoasetuksen (EU) 2018/878 liitteessä mainittuun jäsenvaltioon tai sen osaan;</w:t>
            </w:r>
          </w:p>
          <w:p w14:paraId="52136364" w14:textId="77777777" w:rsidR="004662BF" w:rsidRPr="006F54F3" w:rsidRDefault="004662BF" w:rsidP="004662BF">
            <w:pPr>
              <w:pStyle w:val="Point0"/>
              <w:spacing w:before="40" w:after="40"/>
              <w:ind w:left="1089" w:hanging="240"/>
              <w:jc w:val="left"/>
              <w:rPr>
                <w:i/>
                <w:sz w:val="18"/>
                <w:szCs w:val="18"/>
              </w:rPr>
            </w:pPr>
            <w:r w:rsidRPr="006F54F3">
              <w:rPr>
                <w:i/>
                <w:sz w:val="18"/>
              </w:rPr>
              <w:t>–</w:t>
            </w:r>
            <w:r w:rsidRPr="006F54F3">
              <w:rPr>
                <w:i/>
              </w:rPr>
              <w:tab/>
            </w:r>
            <w:proofErr w:type="gramStart"/>
            <w:r w:rsidRPr="006F54F3">
              <w:rPr>
                <w:i/>
                <w:sz w:val="18"/>
              </w:rPr>
              <w:t>käsittelyn</w:t>
            </w:r>
            <w:proofErr w:type="gramEnd"/>
            <w:r w:rsidRPr="006F54F3">
              <w:rPr>
                <w:i/>
                <w:sz w:val="18"/>
              </w:rPr>
              <w:t xml:space="preserve"> on muodostuttava hyväksytystä lääkkeestä, jossa on asianmukainen annos pratsikvantelia tai farmakologisesti vaikuttavia aineita, joiden on yksin tai yhdistelmänä todistettu vähentävän Echinococcus multilocularis -loisen aikuisten ja epäkypsien suolistomuotojen kuormitusta kyseisellä isäntälajilla. </w:t>
            </w:r>
          </w:p>
          <w:p w14:paraId="5D5C3652" w14:textId="77777777" w:rsidR="004662BF" w:rsidRPr="006F54F3" w:rsidRDefault="00507F60" w:rsidP="004662BF">
            <w:pPr>
              <w:pStyle w:val="Point0"/>
              <w:spacing w:before="40" w:after="40"/>
              <w:ind w:left="849" w:hanging="840"/>
              <w:jc w:val="left"/>
              <w:rPr>
                <w:i/>
                <w:sz w:val="18"/>
                <w:szCs w:val="18"/>
              </w:rPr>
            </w:pPr>
            <w:r w:rsidRPr="000326A7">
              <w:rPr>
                <w:sz w:val="18"/>
                <w:szCs w:val="18"/>
                <w:vertAlign w:val="superscript"/>
              </w:rPr>
              <w:t>(1</w:t>
            </w:r>
            <w:r>
              <w:rPr>
                <w:sz w:val="18"/>
                <w:szCs w:val="18"/>
                <w:vertAlign w:val="superscript"/>
              </w:rPr>
              <w:t>2</w:t>
            </w:r>
            <w:r w:rsidRPr="000326A7">
              <w:rPr>
                <w:sz w:val="18"/>
                <w:szCs w:val="18"/>
                <w:vertAlign w:val="superscript"/>
              </w:rPr>
              <w:t>)</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details of a further treatment if administered </w:t>
            </w:r>
            <w:r w:rsidRPr="00FE7CCD">
              <w:rPr>
                <w:sz w:val="18"/>
                <w:szCs w:val="18"/>
              </w:rPr>
              <w:t>after the date the certificate was signed</w:t>
            </w:r>
            <w:r>
              <w:rPr>
                <w:sz w:val="18"/>
                <w:szCs w:val="18"/>
              </w:rPr>
              <w:t xml:space="preserve"> and prior to the scheduled entry into one of the Member States or parts thereof listed in the Annex to Implementing Regulation (EU) 2018/878.</w:t>
            </w:r>
            <w:r w:rsidR="00376174">
              <w:rPr>
                <w:sz w:val="18"/>
                <w:szCs w:val="18"/>
              </w:rPr>
              <w:t xml:space="preserve"> / </w:t>
            </w:r>
            <w:r w:rsidR="00376174">
              <w:rPr>
                <w:sz w:val="18"/>
                <w:szCs w:val="18"/>
              </w:rPr>
              <w:br/>
            </w:r>
            <w:r w:rsidR="004662BF" w:rsidRPr="006F54F3">
              <w:rPr>
                <w:i/>
                <w:sz w:val="18"/>
              </w:rPr>
              <w:t>Kohdassa II.4 tarkoitetussa taulukossa on esitettävä tiedot sellaisista lisäkäsittelyistä, jotka on tehty todistuksen allekirjoituspäivän jälkeen ja ennen suunniteltua tuloa johonkin täytäntöönpanoasetuksen (EU) 2018/878 liitteessä mainittuun jäsenvaltioon tai sen osaan.</w:t>
            </w:r>
          </w:p>
          <w:p w14:paraId="6EF78D8D" w14:textId="59725285" w:rsidR="00507F60" w:rsidRPr="00C47993" w:rsidRDefault="00507F60" w:rsidP="00376174">
            <w:pPr>
              <w:pStyle w:val="Point0"/>
              <w:spacing w:before="40" w:after="40"/>
              <w:ind w:left="849" w:hanging="840"/>
              <w:jc w:val="left"/>
              <w:rPr>
                <w:b/>
                <w:sz w:val="18"/>
                <w:szCs w:val="18"/>
              </w:rPr>
            </w:pPr>
            <w:r>
              <w:rPr>
                <w:sz w:val="18"/>
                <w:szCs w:val="18"/>
                <w:vertAlign w:val="superscript"/>
              </w:rPr>
              <w:t>(13)</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w:t>
            </w:r>
            <w:r w:rsidRPr="005A5F17">
              <w:rPr>
                <w:sz w:val="18"/>
                <w:szCs w:val="18"/>
              </w:rPr>
              <w:t>details of treatment</w:t>
            </w:r>
            <w:r>
              <w:rPr>
                <w:sz w:val="18"/>
                <w:szCs w:val="18"/>
              </w:rPr>
              <w:t xml:space="preserve">s if administered </w:t>
            </w:r>
            <w:r w:rsidRPr="00FE7CCD">
              <w:rPr>
                <w:sz w:val="18"/>
                <w:szCs w:val="18"/>
              </w:rPr>
              <w:t>after the date the certificate was signed</w:t>
            </w:r>
            <w:r>
              <w:rPr>
                <w:sz w:val="18"/>
                <w:szCs w:val="18"/>
              </w:rPr>
              <w:t xml:space="preserve"> </w:t>
            </w:r>
            <w:r w:rsidRPr="00AC311C">
              <w:rPr>
                <w:sz w:val="18"/>
                <w:szCs w:val="18"/>
              </w:rPr>
              <w:t>for the purpose of further movement into other Member States described in point (b) of the Notes and in conjunction with footnote (</w:t>
            </w:r>
            <w:r>
              <w:rPr>
                <w:sz w:val="18"/>
                <w:szCs w:val="18"/>
              </w:rPr>
              <w:t>11</w:t>
            </w:r>
            <w:r w:rsidRPr="00AC311C">
              <w:rPr>
                <w:sz w:val="18"/>
                <w:szCs w:val="18"/>
              </w:rPr>
              <w:t>).</w:t>
            </w:r>
            <w:r w:rsidR="00376174">
              <w:rPr>
                <w:sz w:val="18"/>
                <w:szCs w:val="18"/>
              </w:rPr>
              <w:t xml:space="preserve"> /</w:t>
            </w:r>
            <w:r w:rsidR="00376174">
              <w:rPr>
                <w:sz w:val="18"/>
                <w:szCs w:val="18"/>
              </w:rPr>
              <w:br/>
            </w:r>
            <w:r w:rsidR="004662BF" w:rsidRPr="006F54F3">
              <w:rPr>
                <w:i/>
                <w:sz w:val="18"/>
              </w:rPr>
              <w:t>Kohdassa II.4 tarkoitetussa taulukossa esitetään tiedot sellaisista käsittelyistä, jotka on tehty todistuksen allekirjoituspäivän jälkeen toiseen jäsenvaltioon tapahtuvaa edelleen siirtämistä varten, siten kuin kuvataan huomautusten kohdassa b ja alaviitteessä 11.</w:t>
            </w:r>
          </w:p>
        </w:tc>
      </w:tr>
      <w:tr w:rsidR="00507F60" w:rsidRPr="00C47993" w14:paraId="689AFD63" w14:textId="77777777" w:rsidTr="00D43B66">
        <w:trPr>
          <w:gridBefore w:val="1"/>
          <w:wBefore w:w="6" w:type="dxa"/>
          <w:trHeight w:val="2268"/>
        </w:trPr>
        <w:tc>
          <w:tcPr>
            <w:tcW w:w="740" w:type="dxa"/>
            <w:tcBorders>
              <w:top w:val="nil"/>
              <w:left w:val="nil"/>
              <w:bottom w:val="nil"/>
            </w:tcBorders>
            <w:shd w:val="clear" w:color="auto" w:fill="auto"/>
          </w:tcPr>
          <w:p w14:paraId="1D1C6224" w14:textId="77777777" w:rsidR="00507F60" w:rsidRPr="00C47993" w:rsidRDefault="00507F60" w:rsidP="00CA399B">
            <w:pPr>
              <w:rPr>
                <w:sz w:val="20"/>
                <w:szCs w:val="20"/>
              </w:rPr>
            </w:pPr>
          </w:p>
        </w:tc>
        <w:tc>
          <w:tcPr>
            <w:tcW w:w="8895" w:type="dxa"/>
            <w:gridSpan w:val="4"/>
            <w:shd w:val="clear" w:color="auto" w:fill="auto"/>
          </w:tcPr>
          <w:p w14:paraId="67804A8B" w14:textId="77777777" w:rsidR="004662BF" w:rsidRPr="006F54F3" w:rsidRDefault="00507F60" w:rsidP="004662BF">
            <w:pPr>
              <w:tabs>
                <w:tab w:val="left" w:pos="432"/>
                <w:tab w:val="left" w:pos="5847"/>
              </w:tabs>
              <w:spacing w:before="60" w:afterLines="60" w:after="144"/>
              <w:jc w:val="left"/>
              <w:rPr>
                <w:i/>
                <w:sz w:val="18"/>
                <w:szCs w:val="18"/>
              </w:rPr>
            </w:pPr>
            <w:r w:rsidRPr="001C4F14">
              <w:rPr>
                <w:sz w:val="18"/>
                <w:szCs w:val="18"/>
              </w:rPr>
              <w:t>Official veterinarian/Authorised veterinarian</w:t>
            </w:r>
            <w:r w:rsidR="00376174">
              <w:rPr>
                <w:sz w:val="18"/>
                <w:szCs w:val="18"/>
              </w:rPr>
              <w:t xml:space="preserve"> / </w:t>
            </w:r>
            <w:r w:rsidR="004662BF" w:rsidRPr="006F54F3">
              <w:rPr>
                <w:i/>
                <w:sz w:val="18"/>
              </w:rPr>
              <w:t>Virkaeläinlääkäri / Hyväksytty eläinlääkäri</w:t>
            </w:r>
          </w:p>
          <w:p w14:paraId="10A243D6" w14:textId="2DF8B3EE" w:rsidR="00507F60" w:rsidRPr="001C4F14" w:rsidRDefault="00507F60" w:rsidP="004662BF">
            <w:pPr>
              <w:tabs>
                <w:tab w:val="left" w:pos="432"/>
                <w:tab w:val="left" w:pos="4970"/>
              </w:tabs>
              <w:spacing w:before="60" w:afterLines="60" w:after="144"/>
              <w:jc w:val="left"/>
              <w:rPr>
                <w:sz w:val="18"/>
                <w:szCs w:val="18"/>
              </w:rPr>
            </w:pPr>
            <w:r w:rsidRPr="001C4F14">
              <w:rPr>
                <w:sz w:val="18"/>
                <w:szCs w:val="18"/>
              </w:rPr>
              <w:tab/>
              <w:t>Name (in capital letters)</w:t>
            </w:r>
            <w:r w:rsidR="00376174">
              <w:rPr>
                <w:sz w:val="18"/>
                <w:szCs w:val="18"/>
              </w:rPr>
              <w:t xml:space="preserve"> / </w:t>
            </w:r>
            <w:r w:rsidR="004662BF" w:rsidRPr="006F54F3">
              <w:rPr>
                <w:i/>
                <w:sz w:val="18"/>
              </w:rPr>
              <w:t>Nimi (suuraakkosin)</w:t>
            </w:r>
            <w:r w:rsidRPr="001C4F14">
              <w:rPr>
                <w:sz w:val="18"/>
                <w:szCs w:val="18"/>
              </w:rPr>
              <w:t>:</w:t>
            </w:r>
            <w:r w:rsidRPr="001C4F14">
              <w:rPr>
                <w:sz w:val="18"/>
                <w:szCs w:val="18"/>
              </w:rPr>
              <w:tab/>
              <w:t>Qualification and title</w:t>
            </w:r>
            <w:r w:rsidR="00376174">
              <w:rPr>
                <w:sz w:val="18"/>
                <w:szCs w:val="18"/>
              </w:rPr>
              <w:t xml:space="preserve"> / </w:t>
            </w:r>
            <w:r w:rsidR="004662BF" w:rsidRPr="006F54F3">
              <w:rPr>
                <w:i/>
                <w:sz w:val="18"/>
              </w:rPr>
              <w:t>Pätevyys ja virka-asema</w:t>
            </w:r>
            <w:r w:rsidRPr="001C4F14">
              <w:rPr>
                <w:sz w:val="18"/>
                <w:szCs w:val="18"/>
              </w:rPr>
              <w:t>:</w:t>
            </w:r>
          </w:p>
          <w:p w14:paraId="3C1117CC" w14:textId="55482DFB"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76174">
              <w:rPr>
                <w:sz w:val="18"/>
                <w:szCs w:val="18"/>
              </w:rPr>
              <w:t xml:space="preserve"> / </w:t>
            </w:r>
            <w:r w:rsidR="004662BF" w:rsidRPr="006F54F3">
              <w:rPr>
                <w:i/>
                <w:sz w:val="18"/>
              </w:rPr>
              <w:t>Osoite</w:t>
            </w:r>
          </w:p>
          <w:p w14:paraId="76CAC9A5" w14:textId="23EC417C"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w:t>
            </w:r>
            <w:r w:rsidR="004662BF" w:rsidRPr="006F54F3">
              <w:rPr>
                <w:i/>
                <w:sz w:val="18"/>
              </w:rPr>
              <w:t xml:space="preserve"> Puhelin</w:t>
            </w:r>
            <w:r>
              <w:rPr>
                <w:sz w:val="18"/>
                <w:szCs w:val="18"/>
              </w:rPr>
              <w:t>:</w:t>
            </w:r>
          </w:p>
          <w:p w14:paraId="5CA6A54B" w14:textId="5D3788AA" w:rsidR="00507F60" w:rsidRPr="001C4F14" w:rsidRDefault="00507F60" w:rsidP="004662BF">
            <w:pPr>
              <w:tabs>
                <w:tab w:val="left" w:pos="432"/>
                <w:tab w:val="left" w:pos="4970"/>
              </w:tabs>
              <w:spacing w:before="60" w:afterLines="60" w:after="144"/>
              <w:jc w:val="left"/>
              <w:rPr>
                <w:sz w:val="18"/>
                <w:szCs w:val="18"/>
              </w:rPr>
            </w:pPr>
            <w:r>
              <w:rPr>
                <w:sz w:val="18"/>
                <w:szCs w:val="18"/>
              </w:rPr>
              <w:tab/>
            </w:r>
            <w:r w:rsidRPr="001C4F14">
              <w:rPr>
                <w:sz w:val="18"/>
                <w:szCs w:val="18"/>
              </w:rPr>
              <w:t>Date</w:t>
            </w:r>
            <w:r w:rsidR="00376174">
              <w:rPr>
                <w:sz w:val="18"/>
                <w:szCs w:val="18"/>
              </w:rPr>
              <w:t xml:space="preserve"> / </w:t>
            </w:r>
            <w:r w:rsidR="004662BF" w:rsidRPr="006F54F3">
              <w:rPr>
                <w:i/>
                <w:sz w:val="18"/>
              </w:rPr>
              <w:t>Päiväys</w:t>
            </w:r>
            <w:r w:rsidRPr="001C4F14">
              <w:rPr>
                <w:sz w:val="18"/>
                <w:szCs w:val="18"/>
              </w:rPr>
              <w:t>:</w:t>
            </w:r>
            <w:r w:rsidRPr="001C4F14">
              <w:rPr>
                <w:sz w:val="18"/>
                <w:szCs w:val="18"/>
              </w:rPr>
              <w:tab/>
              <w:t>Signature</w:t>
            </w:r>
            <w:r w:rsidR="00376174">
              <w:rPr>
                <w:sz w:val="18"/>
                <w:szCs w:val="18"/>
              </w:rPr>
              <w:t xml:space="preserve"> / </w:t>
            </w:r>
            <w:r w:rsidR="004662BF" w:rsidRPr="006F54F3">
              <w:rPr>
                <w:i/>
                <w:sz w:val="18"/>
              </w:rPr>
              <w:t>Allekirjoitus</w:t>
            </w:r>
            <w:r w:rsidRPr="001C4F14">
              <w:rPr>
                <w:sz w:val="18"/>
                <w:szCs w:val="18"/>
              </w:rPr>
              <w:t>:</w:t>
            </w:r>
          </w:p>
          <w:p w14:paraId="00200CE2" w14:textId="45DE897C"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Stamp</w:t>
            </w:r>
            <w:r w:rsidR="00376174">
              <w:rPr>
                <w:sz w:val="18"/>
                <w:szCs w:val="18"/>
              </w:rPr>
              <w:t xml:space="preserve"> / </w:t>
            </w:r>
            <w:r w:rsidR="004662BF" w:rsidRPr="006F54F3">
              <w:rPr>
                <w:i/>
                <w:sz w:val="18"/>
              </w:rPr>
              <w:t>Leima</w:t>
            </w:r>
            <w:r w:rsidRPr="001C4F14">
              <w:rPr>
                <w:sz w:val="18"/>
                <w:szCs w:val="18"/>
              </w:rPr>
              <w:t>:</w:t>
            </w:r>
          </w:p>
        </w:tc>
      </w:tr>
      <w:tr w:rsidR="00507F60" w:rsidRPr="00C47993" w14:paraId="58849380" w14:textId="77777777" w:rsidTr="00D43B66">
        <w:trPr>
          <w:trHeight w:val="1245"/>
        </w:trPr>
        <w:tc>
          <w:tcPr>
            <w:tcW w:w="746" w:type="dxa"/>
            <w:gridSpan w:val="2"/>
            <w:tcBorders>
              <w:top w:val="nil"/>
              <w:left w:val="nil"/>
              <w:bottom w:val="nil"/>
            </w:tcBorders>
            <w:shd w:val="clear" w:color="auto" w:fill="auto"/>
          </w:tcPr>
          <w:p w14:paraId="1CF79D27" w14:textId="77777777" w:rsidR="00507F60" w:rsidRDefault="00507F60" w:rsidP="00CA399B"/>
        </w:tc>
        <w:tc>
          <w:tcPr>
            <w:tcW w:w="8895" w:type="dxa"/>
            <w:gridSpan w:val="4"/>
            <w:shd w:val="clear" w:color="auto" w:fill="auto"/>
          </w:tcPr>
          <w:p w14:paraId="6F1927AC" w14:textId="77777777" w:rsidR="004662BF" w:rsidRPr="006F54F3" w:rsidRDefault="00507F60" w:rsidP="004662BF">
            <w:pPr>
              <w:tabs>
                <w:tab w:val="left" w:pos="432"/>
                <w:tab w:val="left" w:pos="5847"/>
              </w:tabs>
              <w:spacing w:before="60" w:afterLines="60" w:after="144"/>
              <w:rPr>
                <w:i/>
                <w:sz w:val="18"/>
                <w:szCs w:val="18"/>
              </w:rPr>
            </w:pPr>
            <w:r w:rsidRPr="00C47993">
              <w:rPr>
                <w:sz w:val="18"/>
                <w:szCs w:val="18"/>
              </w:rPr>
              <w:t>Endorsement by the competent authority (not necessary when the certificate is signed by an official veterinarian)</w:t>
            </w:r>
            <w:r w:rsidR="00376174">
              <w:rPr>
                <w:sz w:val="18"/>
                <w:szCs w:val="18"/>
              </w:rPr>
              <w:t xml:space="preserve"> / </w:t>
            </w:r>
            <w:r w:rsidR="004662BF" w:rsidRPr="006F54F3">
              <w:rPr>
                <w:i/>
                <w:sz w:val="18"/>
              </w:rPr>
              <w:t>Toimivaltaisen viranomaisen vahvistus (ei tarvita, jos todistus on virkaeläinlääkärin allekirjoittama)</w:t>
            </w:r>
          </w:p>
          <w:p w14:paraId="65D98171" w14:textId="53CBBD4B" w:rsidR="00507F60" w:rsidRPr="001C4F14" w:rsidRDefault="00507F60" w:rsidP="004662BF">
            <w:pPr>
              <w:tabs>
                <w:tab w:val="left" w:pos="432"/>
                <w:tab w:val="left" w:pos="5112"/>
              </w:tabs>
              <w:spacing w:before="60" w:afterLines="60" w:after="144"/>
              <w:jc w:val="left"/>
              <w:rPr>
                <w:sz w:val="18"/>
                <w:szCs w:val="18"/>
              </w:rPr>
            </w:pPr>
            <w:r w:rsidRPr="00C47993">
              <w:rPr>
                <w:sz w:val="20"/>
                <w:szCs w:val="20"/>
              </w:rPr>
              <w:tab/>
            </w:r>
            <w:r w:rsidRPr="001C4F14">
              <w:rPr>
                <w:sz w:val="18"/>
                <w:szCs w:val="18"/>
              </w:rPr>
              <w:t>Name (in capital letters)</w:t>
            </w:r>
            <w:r w:rsidR="00376174">
              <w:rPr>
                <w:sz w:val="18"/>
                <w:szCs w:val="18"/>
              </w:rPr>
              <w:t xml:space="preserve"> / </w:t>
            </w:r>
            <w:r w:rsidR="004662BF" w:rsidRPr="006F54F3">
              <w:rPr>
                <w:i/>
                <w:sz w:val="18"/>
              </w:rPr>
              <w:t>Nimi (suuraakkosin)</w:t>
            </w:r>
            <w:r w:rsidRPr="001C4F14">
              <w:rPr>
                <w:sz w:val="18"/>
                <w:szCs w:val="18"/>
              </w:rPr>
              <w:t>:</w:t>
            </w:r>
            <w:r w:rsidRPr="001C4F14">
              <w:rPr>
                <w:sz w:val="18"/>
                <w:szCs w:val="18"/>
              </w:rPr>
              <w:tab/>
              <w:t>Qualification and title</w:t>
            </w:r>
            <w:r w:rsidR="00376174">
              <w:rPr>
                <w:sz w:val="18"/>
                <w:szCs w:val="18"/>
              </w:rPr>
              <w:t xml:space="preserve"> / </w:t>
            </w:r>
            <w:r w:rsidR="004662BF" w:rsidRPr="006F54F3">
              <w:rPr>
                <w:i/>
                <w:sz w:val="18"/>
              </w:rPr>
              <w:t>Pätevyys ja virka-asema</w:t>
            </w:r>
            <w:r w:rsidRPr="001C4F14">
              <w:rPr>
                <w:sz w:val="18"/>
                <w:szCs w:val="18"/>
              </w:rPr>
              <w:t>:</w:t>
            </w:r>
          </w:p>
          <w:p w14:paraId="6447BE64" w14:textId="4D18D438"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76174">
              <w:rPr>
                <w:sz w:val="18"/>
                <w:szCs w:val="18"/>
              </w:rPr>
              <w:t xml:space="preserve"> / </w:t>
            </w:r>
            <w:r w:rsidR="004662BF" w:rsidRPr="006F54F3">
              <w:rPr>
                <w:i/>
                <w:sz w:val="18"/>
              </w:rPr>
              <w:t>Osoite</w:t>
            </w:r>
          </w:p>
          <w:p w14:paraId="2F5FE336" w14:textId="3998EB98"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4662BF" w:rsidRPr="006F54F3">
              <w:rPr>
                <w:i/>
                <w:sz w:val="18"/>
              </w:rPr>
              <w:t>Puhelin</w:t>
            </w:r>
            <w:r>
              <w:rPr>
                <w:sz w:val="18"/>
                <w:szCs w:val="18"/>
              </w:rPr>
              <w:t>:</w:t>
            </w:r>
          </w:p>
          <w:p w14:paraId="0C9C6324" w14:textId="72DEB56E" w:rsidR="00507F60" w:rsidRPr="001C4F14" w:rsidRDefault="00507F60" w:rsidP="004662BF">
            <w:pPr>
              <w:tabs>
                <w:tab w:val="left" w:pos="432"/>
                <w:tab w:val="left" w:pos="5112"/>
              </w:tabs>
              <w:spacing w:before="60" w:afterLines="60" w:after="144"/>
              <w:jc w:val="left"/>
              <w:rPr>
                <w:sz w:val="18"/>
                <w:szCs w:val="18"/>
              </w:rPr>
            </w:pPr>
            <w:r>
              <w:rPr>
                <w:sz w:val="18"/>
                <w:szCs w:val="18"/>
              </w:rPr>
              <w:tab/>
            </w:r>
            <w:r w:rsidRPr="001C4F14">
              <w:rPr>
                <w:sz w:val="18"/>
                <w:szCs w:val="18"/>
              </w:rPr>
              <w:t>Date</w:t>
            </w:r>
            <w:r w:rsidR="00376174">
              <w:rPr>
                <w:sz w:val="18"/>
                <w:szCs w:val="18"/>
              </w:rPr>
              <w:t xml:space="preserve"> / </w:t>
            </w:r>
            <w:r w:rsidR="004662BF" w:rsidRPr="006F54F3">
              <w:rPr>
                <w:i/>
                <w:sz w:val="18"/>
              </w:rPr>
              <w:t>Päiväys</w:t>
            </w:r>
            <w:r w:rsidRPr="001C4F14">
              <w:rPr>
                <w:sz w:val="18"/>
                <w:szCs w:val="18"/>
              </w:rPr>
              <w:t>:</w:t>
            </w:r>
            <w:r>
              <w:rPr>
                <w:sz w:val="18"/>
                <w:szCs w:val="18"/>
              </w:rPr>
              <w:tab/>
            </w:r>
            <w:r w:rsidRPr="001C4F14">
              <w:rPr>
                <w:sz w:val="18"/>
                <w:szCs w:val="18"/>
              </w:rPr>
              <w:t>Signature</w:t>
            </w:r>
            <w:r w:rsidR="00376174">
              <w:rPr>
                <w:sz w:val="18"/>
                <w:szCs w:val="18"/>
              </w:rPr>
              <w:t xml:space="preserve"> / </w:t>
            </w:r>
            <w:r w:rsidR="004662BF" w:rsidRPr="006F54F3">
              <w:rPr>
                <w:i/>
                <w:sz w:val="18"/>
              </w:rPr>
              <w:t>Allekirjoitus</w:t>
            </w:r>
            <w:r w:rsidRPr="001C4F14">
              <w:rPr>
                <w:sz w:val="18"/>
                <w:szCs w:val="18"/>
              </w:rPr>
              <w:t>:</w:t>
            </w:r>
          </w:p>
          <w:p w14:paraId="66940B5B" w14:textId="3567573C" w:rsidR="00507F60" w:rsidRPr="00C47993" w:rsidRDefault="00507F60" w:rsidP="00CA399B">
            <w:pPr>
              <w:tabs>
                <w:tab w:val="left" w:pos="432"/>
                <w:tab w:val="left" w:pos="5847"/>
              </w:tabs>
              <w:spacing w:before="60" w:afterLines="60" w:after="144"/>
              <w:rPr>
                <w:sz w:val="18"/>
                <w:szCs w:val="18"/>
              </w:rPr>
            </w:pPr>
            <w:r w:rsidRPr="001C4F14">
              <w:rPr>
                <w:sz w:val="18"/>
                <w:szCs w:val="18"/>
              </w:rPr>
              <w:tab/>
              <w:t>Stamp</w:t>
            </w:r>
            <w:r w:rsidR="00376174">
              <w:rPr>
                <w:sz w:val="18"/>
                <w:szCs w:val="18"/>
              </w:rPr>
              <w:t xml:space="preserve"> / </w:t>
            </w:r>
            <w:r w:rsidR="004662BF" w:rsidRPr="006F54F3">
              <w:rPr>
                <w:i/>
                <w:sz w:val="18"/>
              </w:rPr>
              <w:t>Leima</w:t>
            </w:r>
            <w:r w:rsidRPr="001C4F14">
              <w:rPr>
                <w:sz w:val="18"/>
                <w:szCs w:val="18"/>
              </w:rPr>
              <w:t>:</w:t>
            </w:r>
          </w:p>
        </w:tc>
      </w:tr>
      <w:tr w:rsidR="00507F60" w:rsidRPr="00C47993" w14:paraId="492B8263" w14:textId="77777777" w:rsidTr="00D43B66">
        <w:trPr>
          <w:trHeight w:val="1245"/>
        </w:trPr>
        <w:tc>
          <w:tcPr>
            <w:tcW w:w="746" w:type="dxa"/>
            <w:gridSpan w:val="2"/>
            <w:tcBorders>
              <w:top w:val="nil"/>
              <w:left w:val="nil"/>
              <w:bottom w:val="nil"/>
            </w:tcBorders>
            <w:shd w:val="clear" w:color="auto" w:fill="auto"/>
          </w:tcPr>
          <w:p w14:paraId="711B6F7C" w14:textId="77777777" w:rsidR="00507F60" w:rsidRDefault="00507F60" w:rsidP="00CA399B"/>
        </w:tc>
        <w:tc>
          <w:tcPr>
            <w:tcW w:w="8895" w:type="dxa"/>
            <w:gridSpan w:val="4"/>
          </w:tcPr>
          <w:p w14:paraId="2CAAF889" w14:textId="77777777" w:rsidR="004662BF" w:rsidRPr="006F54F3" w:rsidRDefault="00507F60" w:rsidP="004662BF">
            <w:pPr>
              <w:tabs>
                <w:tab w:val="left" w:pos="432"/>
                <w:tab w:val="left" w:pos="5847"/>
              </w:tabs>
              <w:spacing w:before="60" w:afterLines="60" w:after="144"/>
              <w:rPr>
                <w:i/>
                <w:sz w:val="18"/>
                <w:szCs w:val="18"/>
              </w:rPr>
            </w:pPr>
            <w:r w:rsidRPr="001C4F14">
              <w:rPr>
                <w:sz w:val="18"/>
                <w:szCs w:val="18"/>
              </w:rPr>
              <w:t xml:space="preserve">Official at the </w:t>
            </w:r>
            <w:r>
              <w:rPr>
                <w:sz w:val="18"/>
                <w:szCs w:val="18"/>
              </w:rPr>
              <w:t xml:space="preserve">travellers’ </w:t>
            </w:r>
            <w:r w:rsidRPr="001C4F14">
              <w:rPr>
                <w:sz w:val="18"/>
                <w:szCs w:val="18"/>
              </w:rPr>
              <w:t>point of entry</w:t>
            </w:r>
            <w:r>
              <w:rPr>
                <w:sz w:val="18"/>
                <w:szCs w:val="18"/>
              </w:rPr>
              <w:t xml:space="preserve"> (for the purpose of further movement into other Member States) </w:t>
            </w:r>
            <w:r w:rsidR="00376174">
              <w:rPr>
                <w:sz w:val="18"/>
                <w:szCs w:val="18"/>
              </w:rPr>
              <w:t xml:space="preserve">/ </w:t>
            </w:r>
            <w:r w:rsidR="004662BF" w:rsidRPr="006F54F3">
              <w:rPr>
                <w:i/>
                <w:sz w:val="18"/>
              </w:rPr>
              <w:t xml:space="preserve">Matkustajien maahantulopaikan virkailija (johonkin toiseen jäsenvaltioon tapahtuvaa edelleen siirtämistä varten) </w:t>
            </w:r>
          </w:p>
          <w:p w14:paraId="070806F8" w14:textId="19BB669C" w:rsidR="00507F60" w:rsidRPr="001C4F14" w:rsidRDefault="00507F60" w:rsidP="004662BF">
            <w:pPr>
              <w:tabs>
                <w:tab w:val="left" w:pos="432"/>
                <w:tab w:val="left" w:pos="5112"/>
              </w:tabs>
              <w:spacing w:before="60" w:afterLines="60" w:after="144"/>
              <w:jc w:val="left"/>
              <w:rPr>
                <w:sz w:val="18"/>
                <w:szCs w:val="18"/>
              </w:rPr>
            </w:pPr>
            <w:r w:rsidRPr="001C4F14">
              <w:rPr>
                <w:sz w:val="18"/>
                <w:szCs w:val="18"/>
              </w:rPr>
              <w:tab/>
              <w:t>Name (in capital letters)</w:t>
            </w:r>
            <w:r w:rsidR="00376174">
              <w:rPr>
                <w:sz w:val="18"/>
                <w:szCs w:val="18"/>
              </w:rPr>
              <w:t xml:space="preserve"> / </w:t>
            </w:r>
            <w:r w:rsidR="004662BF" w:rsidRPr="006F54F3">
              <w:rPr>
                <w:i/>
                <w:sz w:val="18"/>
              </w:rPr>
              <w:t>Nimi (suuraakkosin)</w:t>
            </w:r>
            <w:r w:rsidRPr="001C4F14">
              <w:rPr>
                <w:sz w:val="18"/>
                <w:szCs w:val="18"/>
              </w:rPr>
              <w:t>:</w:t>
            </w:r>
            <w:r w:rsidRPr="001C4F14">
              <w:rPr>
                <w:sz w:val="18"/>
                <w:szCs w:val="18"/>
              </w:rPr>
              <w:tab/>
            </w:r>
            <w:r>
              <w:rPr>
                <w:sz w:val="18"/>
                <w:szCs w:val="18"/>
              </w:rPr>
              <w:t>T</w:t>
            </w:r>
            <w:r w:rsidRPr="001C4F14">
              <w:rPr>
                <w:sz w:val="18"/>
                <w:szCs w:val="18"/>
              </w:rPr>
              <w:t>itle</w:t>
            </w:r>
            <w:r w:rsidR="00376174">
              <w:rPr>
                <w:sz w:val="18"/>
                <w:szCs w:val="18"/>
              </w:rPr>
              <w:t xml:space="preserve"> / </w:t>
            </w:r>
            <w:r w:rsidR="004662BF" w:rsidRPr="006F54F3">
              <w:rPr>
                <w:i/>
                <w:sz w:val="18"/>
              </w:rPr>
              <w:t>Virka-asema</w:t>
            </w:r>
            <w:r w:rsidRPr="001C4F14">
              <w:rPr>
                <w:sz w:val="18"/>
                <w:szCs w:val="18"/>
              </w:rPr>
              <w:t>:</w:t>
            </w:r>
          </w:p>
          <w:p w14:paraId="5A0000B4" w14:textId="4C92409C" w:rsidR="00507F60" w:rsidRDefault="00507F60" w:rsidP="00CA399B">
            <w:pPr>
              <w:tabs>
                <w:tab w:val="left" w:pos="432"/>
                <w:tab w:val="left" w:pos="5847"/>
              </w:tabs>
              <w:spacing w:before="60" w:afterLines="60" w:after="144"/>
              <w:jc w:val="left"/>
              <w:rPr>
                <w:sz w:val="18"/>
                <w:szCs w:val="18"/>
              </w:rPr>
            </w:pPr>
            <w:r>
              <w:rPr>
                <w:sz w:val="18"/>
                <w:szCs w:val="18"/>
              </w:rPr>
              <w:tab/>
              <w:t>Address</w:t>
            </w:r>
            <w:r w:rsidR="00376174">
              <w:rPr>
                <w:sz w:val="18"/>
                <w:szCs w:val="18"/>
              </w:rPr>
              <w:t xml:space="preserve"> / </w:t>
            </w:r>
            <w:r w:rsidR="004662BF" w:rsidRPr="006F54F3">
              <w:rPr>
                <w:i/>
                <w:sz w:val="18"/>
              </w:rPr>
              <w:t>Osoite</w:t>
            </w:r>
          </w:p>
          <w:p w14:paraId="4D27E476" w14:textId="6A11C7A4"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w:t>
            </w:r>
            <w:r w:rsidR="004662BF" w:rsidRPr="006F54F3">
              <w:rPr>
                <w:i/>
                <w:sz w:val="18"/>
              </w:rPr>
              <w:t xml:space="preserve"> Puhelin</w:t>
            </w:r>
            <w:r>
              <w:rPr>
                <w:sz w:val="18"/>
                <w:szCs w:val="18"/>
              </w:rPr>
              <w:t>:</w:t>
            </w:r>
          </w:p>
          <w:p w14:paraId="0E74725D" w14:textId="3940992A" w:rsidR="00507F60" w:rsidRDefault="00507F60" w:rsidP="00CA399B">
            <w:pPr>
              <w:tabs>
                <w:tab w:val="left" w:pos="432"/>
                <w:tab w:val="left" w:pos="5847"/>
              </w:tabs>
              <w:spacing w:before="60" w:afterLines="60" w:after="144"/>
              <w:jc w:val="left"/>
              <w:rPr>
                <w:sz w:val="18"/>
                <w:szCs w:val="18"/>
              </w:rPr>
            </w:pPr>
            <w:r>
              <w:rPr>
                <w:sz w:val="18"/>
                <w:szCs w:val="18"/>
              </w:rPr>
              <w:tab/>
              <w:t>E-mail address</w:t>
            </w:r>
            <w:r w:rsidR="00376174">
              <w:rPr>
                <w:sz w:val="18"/>
                <w:szCs w:val="18"/>
              </w:rPr>
              <w:t xml:space="preserve"> / </w:t>
            </w:r>
            <w:r w:rsidR="004662BF" w:rsidRPr="006F54F3">
              <w:rPr>
                <w:i/>
                <w:sz w:val="18"/>
              </w:rPr>
              <w:t>Sähköpostiosoite</w:t>
            </w:r>
            <w:r>
              <w:rPr>
                <w:sz w:val="18"/>
                <w:szCs w:val="18"/>
              </w:rPr>
              <w:t>:</w:t>
            </w:r>
          </w:p>
          <w:p w14:paraId="0968C8DB" w14:textId="77777777" w:rsidR="004662BF" w:rsidRDefault="00507F60" w:rsidP="00CA399B">
            <w:pPr>
              <w:tabs>
                <w:tab w:val="left" w:pos="432"/>
                <w:tab w:val="left" w:pos="5847"/>
                <w:tab w:val="left" w:pos="7519"/>
              </w:tabs>
              <w:spacing w:before="60" w:afterLines="60" w:after="144"/>
              <w:jc w:val="left"/>
              <w:rPr>
                <w:sz w:val="18"/>
                <w:szCs w:val="18"/>
              </w:rPr>
            </w:pPr>
            <w:r>
              <w:rPr>
                <w:sz w:val="18"/>
                <w:szCs w:val="18"/>
              </w:rPr>
              <w:tab/>
            </w: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00376174">
              <w:rPr>
                <w:sz w:val="18"/>
                <w:szCs w:val="18"/>
              </w:rPr>
              <w:t xml:space="preserve"> / </w:t>
            </w:r>
          </w:p>
          <w:p w14:paraId="2454180D" w14:textId="2E729492" w:rsidR="00507F60" w:rsidRPr="00C47993" w:rsidRDefault="004662BF" w:rsidP="004662BF">
            <w:pPr>
              <w:tabs>
                <w:tab w:val="left" w:pos="432"/>
                <w:tab w:val="left" w:pos="5112"/>
                <w:tab w:val="left" w:pos="7519"/>
              </w:tabs>
              <w:spacing w:before="60" w:afterLines="60" w:after="144"/>
              <w:ind w:left="434" w:hanging="9"/>
              <w:jc w:val="left"/>
              <w:rPr>
                <w:sz w:val="18"/>
                <w:szCs w:val="18"/>
              </w:rPr>
            </w:pPr>
            <w:r w:rsidRPr="006F54F3">
              <w:rPr>
                <w:i/>
                <w:sz w:val="18"/>
              </w:rPr>
              <w:t>Asiakirja- ja tunnistustarkastusten päivämäärä:</w:t>
            </w:r>
            <w:r w:rsidR="00507F60" w:rsidRPr="001C4F14">
              <w:rPr>
                <w:sz w:val="18"/>
                <w:szCs w:val="18"/>
              </w:rPr>
              <w:t>:</w:t>
            </w:r>
            <w:r w:rsidR="00507F60" w:rsidRPr="001C4F14">
              <w:rPr>
                <w:sz w:val="18"/>
                <w:szCs w:val="18"/>
              </w:rPr>
              <w:tab/>
              <w:t>Signature</w:t>
            </w:r>
            <w:r w:rsidR="00376174">
              <w:rPr>
                <w:sz w:val="18"/>
                <w:szCs w:val="18"/>
              </w:rPr>
              <w:t xml:space="preserve"> / </w:t>
            </w:r>
            <w:r w:rsidRPr="006F54F3">
              <w:rPr>
                <w:i/>
                <w:sz w:val="18"/>
              </w:rPr>
              <w:t>Allekirjoitus</w:t>
            </w:r>
            <w:r w:rsidR="00507F60" w:rsidRPr="001C4F14">
              <w:rPr>
                <w:sz w:val="18"/>
                <w:szCs w:val="18"/>
              </w:rPr>
              <w:t>:</w:t>
            </w:r>
            <w:r w:rsidR="00507F60" w:rsidRPr="001C4F14">
              <w:rPr>
                <w:sz w:val="18"/>
                <w:szCs w:val="18"/>
              </w:rPr>
              <w:tab/>
              <w:t>Stamp</w:t>
            </w:r>
            <w:r w:rsidR="00376174">
              <w:rPr>
                <w:sz w:val="18"/>
                <w:szCs w:val="18"/>
              </w:rPr>
              <w:t xml:space="preserve"> / </w:t>
            </w:r>
            <w:r w:rsidRPr="006F54F3">
              <w:rPr>
                <w:i/>
                <w:sz w:val="18"/>
              </w:rPr>
              <w:t>Leima</w:t>
            </w:r>
            <w:r w:rsidR="00507F60" w:rsidRPr="001C4F14">
              <w:rPr>
                <w:sz w:val="18"/>
                <w:szCs w:val="18"/>
              </w:rPr>
              <w:t>:</w:t>
            </w:r>
          </w:p>
        </w:tc>
      </w:tr>
    </w:tbl>
    <w:p w14:paraId="2535FDBD" w14:textId="02AFD525" w:rsidR="00507F60" w:rsidRPr="00B2106A" w:rsidRDefault="00507F60" w:rsidP="007E6529">
      <w:pPr>
        <w:spacing w:before="0" w:after="0"/>
      </w:pPr>
    </w:p>
    <w:p w14:paraId="2353F31C" w14:textId="77777777" w:rsidR="00380CB2" w:rsidRDefault="00380CB2">
      <w:pPr>
        <w:spacing w:before="0" w:after="200" w:line="276" w:lineRule="auto"/>
        <w:jc w:val="left"/>
      </w:pPr>
      <w:r>
        <w:br w:type="page"/>
      </w:r>
    </w:p>
    <w:p w14:paraId="78F9128E" w14:textId="77777777" w:rsidR="00380CB2" w:rsidRPr="003A2B2C" w:rsidRDefault="00380CB2" w:rsidP="00380CB2">
      <w:pPr>
        <w:jc w:val="center"/>
        <w:rPr>
          <w:rFonts w:eastAsia="Times New Roman"/>
          <w:b/>
          <w:szCs w:val="24"/>
        </w:rPr>
      </w:pPr>
      <w:r w:rsidRPr="003A2B2C">
        <w:rPr>
          <w:rFonts w:eastAsia="Times New Roman"/>
          <w:b/>
          <w:szCs w:val="24"/>
        </w:rPr>
        <w:lastRenderedPageBreak/>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14:paraId="0649DA09" w14:textId="77777777" w:rsidR="00380CB2" w:rsidRPr="003A2B2C" w:rsidRDefault="00380CB2" w:rsidP="00380CB2">
      <w:pPr>
        <w:tabs>
          <w:tab w:val="left" w:pos="432"/>
          <w:tab w:val="left" w:pos="5847"/>
        </w:tabs>
        <w:spacing w:before="240" w:after="40"/>
        <w:jc w:val="center"/>
        <w:rPr>
          <w:rFonts w:eastAsia="Times New Roman"/>
          <w:b/>
          <w:szCs w:val="24"/>
        </w:rPr>
      </w:pPr>
      <w:r w:rsidRPr="003A2B2C">
        <w:rPr>
          <w:rFonts w:eastAsia="Times New Roman"/>
          <w:b/>
          <w:szCs w:val="24"/>
        </w:rPr>
        <w:t>Section A</w:t>
      </w:r>
    </w:p>
    <w:p w14:paraId="5A3E35E7" w14:textId="77777777" w:rsidR="00380CB2" w:rsidRPr="003A2B2C" w:rsidRDefault="00380CB2" w:rsidP="00380CB2">
      <w:pPr>
        <w:tabs>
          <w:tab w:val="left" w:pos="432"/>
          <w:tab w:val="left" w:pos="5847"/>
        </w:tabs>
        <w:spacing w:after="240"/>
        <w:jc w:val="center"/>
        <w:rPr>
          <w:rFonts w:eastAsia="Times New Roman"/>
          <w:b/>
          <w:szCs w:val="24"/>
        </w:rPr>
      </w:pPr>
      <w:r w:rsidRPr="003A2B2C">
        <w:rPr>
          <w:rFonts w:eastAsia="Times New Roman"/>
          <w:b/>
          <w:szCs w:val="24"/>
        </w:rPr>
        <w:t>Model of declaration</w:t>
      </w:r>
    </w:p>
    <w:p w14:paraId="1FA6C652" w14:textId="3BE6DCA4" w:rsidR="00380CB2" w:rsidRPr="007C605E" w:rsidRDefault="00380CB2" w:rsidP="00380CB2">
      <w:pPr>
        <w:tabs>
          <w:tab w:val="left" w:pos="-944"/>
          <w:tab w:val="left" w:pos="5847"/>
        </w:tabs>
        <w:spacing w:before="40" w:after="40"/>
        <w:rPr>
          <w:rFonts w:eastAsia="Times New Roman"/>
          <w:sz w:val="20"/>
          <w:szCs w:val="24"/>
        </w:rPr>
      </w:pPr>
      <w:r w:rsidRPr="007C605E">
        <w:rPr>
          <w:rFonts w:eastAsia="Times New Roman"/>
          <w:sz w:val="20"/>
          <w:szCs w:val="24"/>
        </w:rPr>
        <w:t>I, the undersigned</w:t>
      </w:r>
      <w:r w:rsidR="007C605E" w:rsidRPr="007C605E">
        <w:rPr>
          <w:rFonts w:eastAsia="Times New Roman"/>
          <w:sz w:val="20"/>
          <w:szCs w:val="24"/>
        </w:rPr>
        <w:t xml:space="preserve"> / </w:t>
      </w:r>
      <w:r w:rsidR="007C605E" w:rsidRPr="00A96E2C">
        <w:rPr>
          <w:i/>
          <w:noProof/>
          <w:sz w:val="20"/>
          <w:szCs w:val="20"/>
          <w:lang w:val="en-US"/>
        </w:rPr>
        <w:t>Allekirjoittanut</w:t>
      </w:r>
    </w:p>
    <w:p w14:paraId="5C1304BD" w14:textId="77777777" w:rsidR="00380CB2" w:rsidRPr="003A2B2C" w:rsidRDefault="00380CB2" w:rsidP="00380CB2">
      <w:pPr>
        <w:tabs>
          <w:tab w:val="right" w:leader="dot" w:pos="9072"/>
        </w:tabs>
        <w:spacing w:before="40" w:after="40"/>
        <w:rPr>
          <w:rFonts w:eastAsia="Times New Roman"/>
          <w:szCs w:val="24"/>
        </w:rPr>
      </w:pPr>
      <w:r w:rsidRPr="003A2B2C">
        <w:rPr>
          <w:rFonts w:eastAsia="Times New Roman"/>
          <w:szCs w:val="24"/>
        </w:rPr>
        <w:tab/>
      </w:r>
    </w:p>
    <w:p w14:paraId="60A9B567" w14:textId="768BE73F" w:rsidR="00380CB2" w:rsidRPr="007C605E" w:rsidRDefault="00380CB2" w:rsidP="007C605E">
      <w:pPr>
        <w:tabs>
          <w:tab w:val="left" w:pos="1332"/>
        </w:tabs>
        <w:spacing w:before="40" w:after="360"/>
        <w:jc w:val="center"/>
        <w:rPr>
          <w:rFonts w:eastAsia="Times New Roman"/>
          <w:sz w:val="18"/>
          <w:szCs w:val="18"/>
        </w:rPr>
      </w:pPr>
      <w:r w:rsidRPr="007C605E">
        <w:rPr>
          <w:rFonts w:eastAsia="Times New Roman"/>
          <w:sz w:val="18"/>
          <w:szCs w:val="18"/>
        </w:rPr>
        <w:t>[</w:t>
      </w:r>
      <w:proofErr w:type="gramStart"/>
      <w:r w:rsidRPr="007C605E">
        <w:rPr>
          <w:rFonts w:eastAsia="Times New Roman"/>
          <w:sz w:val="18"/>
          <w:szCs w:val="18"/>
        </w:rPr>
        <w:t>owner</w:t>
      </w:r>
      <w:proofErr w:type="gramEnd"/>
      <w:r w:rsidRPr="007C605E">
        <w:rPr>
          <w:rFonts w:eastAsia="Times New Roman"/>
          <w:sz w:val="18"/>
          <w:szCs w:val="18"/>
        </w:rPr>
        <w:t xml:space="preserve"> or the natural person who has authorisation in writing from the owner to carry out the non-commercial movement on behalf of the owner</w:t>
      </w:r>
      <w:r w:rsidRPr="007C605E">
        <w:rPr>
          <w:rFonts w:eastAsia="Times New Roman"/>
          <w:i/>
          <w:sz w:val="18"/>
          <w:szCs w:val="18"/>
          <w:vertAlign w:val="superscript"/>
        </w:rPr>
        <w:t>(1)</w:t>
      </w:r>
      <w:r w:rsidRPr="007C605E">
        <w:rPr>
          <w:rFonts w:eastAsia="Times New Roman"/>
          <w:sz w:val="18"/>
          <w:szCs w:val="18"/>
        </w:rPr>
        <w:t>]</w:t>
      </w:r>
      <w:r w:rsidR="007C605E">
        <w:rPr>
          <w:rFonts w:eastAsia="Times New Roman"/>
          <w:sz w:val="18"/>
          <w:szCs w:val="18"/>
        </w:rPr>
        <w:t xml:space="preserve"> /</w:t>
      </w:r>
      <w:r w:rsidR="007C605E" w:rsidRPr="007C605E">
        <w:rPr>
          <w:rFonts w:eastAsia="Times New Roman"/>
          <w:sz w:val="18"/>
          <w:szCs w:val="18"/>
        </w:rPr>
        <w:t xml:space="preserve"> </w:t>
      </w:r>
      <w:r w:rsidR="007C605E" w:rsidRPr="007C605E">
        <w:rPr>
          <w:i/>
          <w:noProof/>
          <w:sz w:val="18"/>
          <w:szCs w:val="18"/>
          <w:lang w:val="en-US"/>
        </w:rPr>
        <w:t>[omistaja tai luonnollinen henkilö, jolle omistaja on kirjallisesti antanut luvan eläinten muuhun kuin kaupalliseen siirtoon omistajan puolesta</w:t>
      </w:r>
      <w:r w:rsidR="007C605E" w:rsidRPr="007C605E">
        <w:rPr>
          <w:i/>
          <w:noProof/>
          <w:sz w:val="18"/>
          <w:szCs w:val="18"/>
          <w:vertAlign w:val="superscript"/>
          <w:lang w:val="en-US"/>
        </w:rPr>
        <w:t>(1)</w:t>
      </w:r>
      <w:r w:rsidR="007C605E" w:rsidRPr="007C605E">
        <w:rPr>
          <w:i/>
          <w:noProof/>
          <w:sz w:val="18"/>
          <w:szCs w:val="18"/>
          <w:lang w:val="en-US"/>
        </w:rPr>
        <w:t>]</w:t>
      </w:r>
    </w:p>
    <w:p w14:paraId="69A11C16" w14:textId="4A6DBA27" w:rsidR="00380CB2" w:rsidRDefault="00380CB2" w:rsidP="007C605E">
      <w:pPr>
        <w:tabs>
          <w:tab w:val="left" w:pos="1332"/>
        </w:tabs>
        <w:spacing w:before="40" w:after="0"/>
        <w:rPr>
          <w:i/>
          <w:noProof/>
          <w:sz w:val="20"/>
          <w:szCs w:val="20"/>
          <w:lang w:val="en-US"/>
        </w:rPr>
      </w:pPr>
      <w:r w:rsidRPr="007C605E">
        <w:rPr>
          <w:rFonts w:eastAsia="Times New Roman"/>
          <w:sz w:val="20"/>
          <w:szCs w:val="20"/>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7C605E">
        <w:rPr>
          <w:rFonts w:eastAsia="Times New Roman"/>
          <w:i/>
          <w:sz w:val="20"/>
          <w:szCs w:val="20"/>
          <w:vertAlign w:val="superscript"/>
        </w:rPr>
        <w:t>(1)</w:t>
      </w:r>
      <w:r w:rsidRPr="007C605E">
        <w:rPr>
          <w:rFonts w:eastAsia="Times New Roman"/>
          <w:sz w:val="20"/>
          <w:szCs w:val="20"/>
        </w:rPr>
        <w:t xml:space="preserve"> within not more than 5 days of his movement.</w:t>
      </w:r>
      <w:r w:rsidR="007C605E">
        <w:rPr>
          <w:rFonts w:eastAsia="Times New Roman"/>
          <w:sz w:val="20"/>
          <w:szCs w:val="20"/>
        </w:rPr>
        <w:t xml:space="preserve"> / </w:t>
      </w:r>
      <w:r w:rsidR="007C605E" w:rsidRPr="00A96E2C">
        <w:rPr>
          <w:i/>
          <w:noProof/>
          <w:sz w:val="20"/>
          <w:szCs w:val="20"/>
          <w:lang w:val="en-US"/>
        </w:rPr>
        <w:t>vakuuttaa, että seuraavassa kuvattujen lemmikkieläinten siirron tavoitteena ei ole niiden myynti tai omistajuuden siirto ja että niiden siirto tapahtuu enintään viisi päivää ennen omistajan tai luonnollisen henkilön, jolle omistaja on kirjallisesti antanut luvan eläinten muuhun kuin kaupalliseen siirtoon omistajan puolesta</w:t>
      </w:r>
      <w:r w:rsidR="007C605E" w:rsidRPr="00A96E2C">
        <w:rPr>
          <w:i/>
          <w:noProof/>
          <w:sz w:val="20"/>
          <w:szCs w:val="20"/>
          <w:vertAlign w:val="superscript"/>
          <w:lang w:val="en-US"/>
        </w:rPr>
        <w:t>(1)</w:t>
      </w:r>
      <w:r w:rsidR="007C605E" w:rsidRPr="00A96E2C">
        <w:rPr>
          <w:i/>
          <w:noProof/>
          <w:sz w:val="20"/>
          <w:szCs w:val="20"/>
          <w:lang w:val="en-US"/>
        </w:rPr>
        <w:t>, liikkumista, tai enintään viisi päivää sen jälkeen.</w:t>
      </w:r>
    </w:p>
    <w:p w14:paraId="728B67D6" w14:textId="77777777" w:rsidR="007C605E" w:rsidRPr="007C605E" w:rsidRDefault="007C605E" w:rsidP="007C605E">
      <w:pPr>
        <w:tabs>
          <w:tab w:val="left" w:pos="1332"/>
        </w:tabs>
        <w:spacing w:before="40" w:after="0"/>
        <w:rPr>
          <w:rFonts w:eastAsia="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330"/>
      </w:tblGrid>
      <w:tr w:rsidR="00380CB2" w:rsidRPr="007C605E" w14:paraId="53AE8F26" w14:textId="77777777" w:rsidTr="00277F68">
        <w:tc>
          <w:tcPr>
            <w:tcW w:w="4678" w:type="dxa"/>
            <w:shd w:val="clear" w:color="auto" w:fill="auto"/>
          </w:tcPr>
          <w:p w14:paraId="64BF78DE" w14:textId="200FD9EC" w:rsidR="00380CB2" w:rsidRPr="007C605E" w:rsidRDefault="00380CB2" w:rsidP="00277F68">
            <w:pPr>
              <w:tabs>
                <w:tab w:val="left" w:pos="1332"/>
              </w:tabs>
              <w:spacing w:before="40" w:after="40"/>
              <w:jc w:val="center"/>
              <w:rPr>
                <w:rFonts w:eastAsia="Times New Roman"/>
                <w:sz w:val="20"/>
                <w:szCs w:val="20"/>
              </w:rPr>
            </w:pPr>
            <w:r w:rsidRPr="007C605E">
              <w:rPr>
                <w:rFonts w:eastAsia="Times New Roman"/>
                <w:sz w:val="20"/>
                <w:szCs w:val="20"/>
              </w:rPr>
              <w:t>Transponder/tattoo</w:t>
            </w:r>
            <w:r w:rsidRPr="007C605E">
              <w:rPr>
                <w:rFonts w:eastAsia="Times New Roman"/>
                <w:sz w:val="20"/>
                <w:szCs w:val="20"/>
                <w:vertAlign w:val="superscript"/>
              </w:rPr>
              <w:t xml:space="preserve">(1) </w:t>
            </w:r>
            <w:r w:rsidRPr="007C605E">
              <w:rPr>
                <w:rFonts w:eastAsia="Times New Roman"/>
                <w:sz w:val="20"/>
                <w:szCs w:val="20"/>
              </w:rPr>
              <w:t>alphanumeric code</w:t>
            </w:r>
            <w:r w:rsidR="007C605E">
              <w:rPr>
                <w:rFonts w:eastAsia="Times New Roman"/>
                <w:sz w:val="20"/>
                <w:szCs w:val="20"/>
              </w:rPr>
              <w:t xml:space="preserve"> / </w:t>
            </w:r>
            <w:r w:rsidR="007C605E" w:rsidRPr="00A96E2C">
              <w:rPr>
                <w:i/>
                <w:noProof/>
                <w:sz w:val="20"/>
                <w:szCs w:val="20"/>
                <w:lang w:val="en-US"/>
              </w:rPr>
              <w:t>Transponderin/tatuoinnin</w:t>
            </w:r>
            <w:r w:rsidR="007C605E" w:rsidRPr="00A96E2C">
              <w:rPr>
                <w:i/>
                <w:noProof/>
                <w:sz w:val="20"/>
                <w:szCs w:val="20"/>
                <w:vertAlign w:val="superscript"/>
                <w:lang w:val="en-US"/>
              </w:rPr>
              <w:t>(1)</w:t>
            </w:r>
            <w:r w:rsidR="007C605E" w:rsidRPr="00A96E2C">
              <w:rPr>
                <w:i/>
                <w:noProof/>
                <w:sz w:val="20"/>
                <w:szCs w:val="20"/>
                <w:lang w:val="en-US"/>
              </w:rPr>
              <w:t xml:space="preserve"> aakkosnumeerinen tunnus</w:t>
            </w:r>
          </w:p>
        </w:tc>
        <w:tc>
          <w:tcPr>
            <w:tcW w:w="4394" w:type="dxa"/>
            <w:shd w:val="clear" w:color="auto" w:fill="auto"/>
          </w:tcPr>
          <w:p w14:paraId="208CC6AD" w14:textId="707B44C2" w:rsidR="00380CB2" w:rsidRPr="007C605E" w:rsidRDefault="00380CB2" w:rsidP="00277F68">
            <w:pPr>
              <w:tabs>
                <w:tab w:val="left" w:pos="1332"/>
              </w:tabs>
              <w:spacing w:before="40" w:after="40"/>
              <w:jc w:val="center"/>
              <w:rPr>
                <w:rFonts w:eastAsia="Times New Roman"/>
                <w:sz w:val="20"/>
                <w:szCs w:val="20"/>
              </w:rPr>
            </w:pPr>
            <w:r w:rsidRPr="007C605E">
              <w:rPr>
                <w:rFonts w:eastAsia="Times New Roman"/>
                <w:sz w:val="20"/>
                <w:szCs w:val="20"/>
              </w:rPr>
              <w:t>Animal health certificate number</w:t>
            </w:r>
            <w:r w:rsidR="007C605E">
              <w:rPr>
                <w:rFonts w:eastAsia="Times New Roman"/>
                <w:sz w:val="20"/>
                <w:szCs w:val="20"/>
              </w:rPr>
              <w:t xml:space="preserve"> / </w:t>
            </w:r>
            <w:r w:rsidR="007C605E" w:rsidRPr="00A96E2C">
              <w:rPr>
                <w:i/>
                <w:noProof/>
                <w:sz w:val="20"/>
                <w:szCs w:val="20"/>
                <w:lang w:val="en-US"/>
              </w:rPr>
              <w:t>Eläinten terveystodistuksen numero</w:t>
            </w:r>
          </w:p>
        </w:tc>
      </w:tr>
      <w:tr w:rsidR="00380CB2" w:rsidRPr="007C605E" w14:paraId="2E774D74" w14:textId="77777777" w:rsidTr="00277F68">
        <w:tc>
          <w:tcPr>
            <w:tcW w:w="4678" w:type="dxa"/>
            <w:shd w:val="clear" w:color="auto" w:fill="auto"/>
          </w:tcPr>
          <w:p w14:paraId="6AB67666" w14:textId="77777777" w:rsidR="00380CB2" w:rsidRPr="007C605E" w:rsidRDefault="00380CB2" w:rsidP="00277F68">
            <w:pPr>
              <w:tabs>
                <w:tab w:val="left" w:pos="1332"/>
              </w:tabs>
              <w:spacing w:before="40" w:after="40"/>
              <w:rPr>
                <w:rFonts w:eastAsia="Times New Roman"/>
                <w:sz w:val="20"/>
                <w:szCs w:val="20"/>
              </w:rPr>
            </w:pPr>
          </w:p>
        </w:tc>
        <w:tc>
          <w:tcPr>
            <w:tcW w:w="4394" w:type="dxa"/>
            <w:shd w:val="clear" w:color="auto" w:fill="auto"/>
          </w:tcPr>
          <w:p w14:paraId="74E91FD6" w14:textId="77777777" w:rsidR="00380CB2" w:rsidRPr="007C605E" w:rsidRDefault="00380CB2" w:rsidP="00277F68">
            <w:pPr>
              <w:tabs>
                <w:tab w:val="left" w:pos="1332"/>
              </w:tabs>
              <w:spacing w:before="40" w:after="40"/>
              <w:rPr>
                <w:rFonts w:eastAsia="Times New Roman"/>
                <w:sz w:val="20"/>
                <w:szCs w:val="20"/>
              </w:rPr>
            </w:pPr>
          </w:p>
        </w:tc>
      </w:tr>
      <w:tr w:rsidR="00380CB2" w:rsidRPr="007C605E" w14:paraId="78CC09F0" w14:textId="77777777" w:rsidTr="00277F68">
        <w:tc>
          <w:tcPr>
            <w:tcW w:w="4678" w:type="dxa"/>
            <w:shd w:val="clear" w:color="auto" w:fill="auto"/>
          </w:tcPr>
          <w:p w14:paraId="31E32698" w14:textId="77777777" w:rsidR="00380CB2" w:rsidRPr="007C605E" w:rsidRDefault="00380CB2" w:rsidP="00277F68">
            <w:pPr>
              <w:tabs>
                <w:tab w:val="left" w:pos="1332"/>
              </w:tabs>
              <w:spacing w:before="40" w:after="40"/>
              <w:rPr>
                <w:rFonts w:eastAsia="Times New Roman"/>
                <w:sz w:val="20"/>
                <w:szCs w:val="20"/>
              </w:rPr>
            </w:pPr>
          </w:p>
        </w:tc>
        <w:tc>
          <w:tcPr>
            <w:tcW w:w="4394" w:type="dxa"/>
            <w:shd w:val="clear" w:color="auto" w:fill="auto"/>
          </w:tcPr>
          <w:p w14:paraId="724C6BAF" w14:textId="77777777" w:rsidR="00380CB2" w:rsidRPr="007C605E" w:rsidRDefault="00380CB2" w:rsidP="00277F68">
            <w:pPr>
              <w:tabs>
                <w:tab w:val="left" w:pos="1332"/>
              </w:tabs>
              <w:spacing w:before="40" w:after="40"/>
              <w:rPr>
                <w:rFonts w:eastAsia="Times New Roman"/>
                <w:sz w:val="20"/>
                <w:szCs w:val="20"/>
              </w:rPr>
            </w:pPr>
          </w:p>
        </w:tc>
      </w:tr>
      <w:tr w:rsidR="00380CB2" w:rsidRPr="007C605E" w14:paraId="46CD711A" w14:textId="77777777" w:rsidTr="00277F68">
        <w:tc>
          <w:tcPr>
            <w:tcW w:w="4678" w:type="dxa"/>
            <w:shd w:val="clear" w:color="auto" w:fill="auto"/>
          </w:tcPr>
          <w:p w14:paraId="46A635A5" w14:textId="77777777" w:rsidR="00380CB2" w:rsidRPr="007C605E" w:rsidRDefault="00380CB2" w:rsidP="00277F68">
            <w:pPr>
              <w:tabs>
                <w:tab w:val="left" w:pos="1332"/>
              </w:tabs>
              <w:spacing w:before="40" w:after="40"/>
              <w:rPr>
                <w:rFonts w:eastAsia="Times New Roman"/>
                <w:sz w:val="20"/>
                <w:szCs w:val="20"/>
              </w:rPr>
            </w:pPr>
          </w:p>
        </w:tc>
        <w:tc>
          <w:tcPr>
            <w:tcW w:w="4394" w:type="dxa"/>
            <w:shd w:val="clear" w:color="auto" w:fill="auto"/>
          </w:tcPr>
          <w:p w14:paraId="7164E5B6" w14:textId="77777777" w:rsidR="00380CB2" w:rsidRPr="007C605E" w:rsidRDefault="00380CB2" w:rsidP="00277F68">
            <w:pPr>
              <w:tabs>
                <w:tab w:val="left" w:pos="1332"/>
              </w:tabs>
              <w:spacing w:before="40" w:after="40"/>
              <w:rPr>
                <w:rFonts w:eastAsia="Times New Roman"/>
                <w:sz w:val="20"/>
                <w:szCs w:val="20"/>
              </w:rPr>
            </w:pPr>
          </w:p>
        </w:tc>
      </w:tr>
      <w:tr w:rsidR="00380CB2" w:rsidRPr="007C605E" w14:paraId="5C409F5F" w14:textId="77777777" w:rsidTr="00277F68">
        <w:tc>
          <w:tcPr>
            <w:tcW w:w="4678" w:type="dxa"/>
            <w:shd w:val="clear" w:color="auto" w:fill="auto"/>
          </w:tcPr>
          <w:p w14:paraId="5278C132" w14:textId="77777777" w:rsidR="00380CB2" w:rsidRPr="007C605E" w:rsidRDefault="00380CB2" w:rsidP="00277F68">
            <w:pPr>
              <w:tabs>
                <w:tab w:val="left" w:pos="1332"/>
              </w:tabs>
              <w:spacing w:before="40" w:after="40"/>
              <w:rPr>
                <w:rFonts w:eastAsia="Times New Roman"/>
                <w:sz w:val="20"/>
                <w:szCs w:val="20"/>
              </w:rPr>
            </w:pPr>
          </w:p>
        </w:tc>
        <w:tc>
          <w:tcPr>
            <w:tcW w:w="4394" w:type="dxa"/>
            <w:shd w:val="clear" w:color="auto" w:fill="auto"/>
          </w:tcPr>
          <w:p w14:paraId="7D987154" w14:textId="77777777" w:rsidR="00380CB2" w:rsidRPr="007C605E" w:rsidRDefault="00380CB2" w:rsidP="00277F68">
            <w:pPr>
              <w:tabs>
                <w:tab w:val="left" w:pos="1332"/>
              </w:tabs>
              <w:spacing w:before="40" w:after="40"/>
              <w:rPr>
                <w:rFonts w:eastAsia="Times New Roman"/>
                <w:sz w:val="20"/>
                <w:szCs w:val="20"/>
              </w:rPr>
            </w:pPr>
          </w:p>
        </w:tc>
      </w:tr>
      <w:tr w:rsidR="00380CB2" w:rsidRPr="007C605E" w14:paraId="62FC6C53" w14:textId="77777777" w:rsidTr="00277F68">
        <w:tc>
          <w:tcPr>
            <w:tcW w:w="4678" w:type="dxa"/>
            <w:shd w:val="clear" w:color="auto" w:fill="auto"/>
          </w:tcPr>
          <w:p w14:paraId="362EE318" w14:textId="77777777" w:rsidR="00380CB2" w:rsidRPr="007C605E" w:rsidRDefault="00380CB2" w:rsidP="00277F68">
            <w:pPr>
              <w:tabs>
                <w:tab w:val="left" w:pos="1332"/>
              </w:tabs>
              <w:spacing w:before="40" w:after="40"/>
              <w:rPr>
                <w:rFonts w:eastAsia="Times New Roman"/>
                <w:sz w:val="20"/>
                <w:szCs w:val="20"/>
              </w:rPr>
            </w:pPr>
          </w:p>
        </w:tc>
        <w:tc>
          <w:tcPr>
            <w:tcW w:w="4394" w:type="dxa"/>
            <w:shd w:val="clear" w:color="auto" w:fill="auto"/>
          </w:tcPr>
          <w:p w14:paraId="3FCAD28E" w14:textId="77777777" w:rsidR="00380CB2" w:rsidRPr="007C605E" w:rsidRDefault="00380CB2" w:rsidP="00277F68">
            <w:pPr>
              <w:tabs>
                <w:tab w:val="left" w:pos="1332"/>
              </w:tabs>
              <w:spacing w:before="40" w:after="40"/>
              <w:rPr>
                <w:rFonts w:eastAsia="Times New Roman"/>
                <w:sz w:val="20"/>
                <w:szCs w:val="20"/>
              </w:rPr>
            </w:pPr>
          </w:p>
        </w:tc>
      </w:tr>
    </w:tbl>
    <w:p w14:paraId="08D484B9" w14:textId="77777777" w:rsidR="00380CB2" w:rsidRPr="007C605E" w:rsidRDefault="00380CB2" w:rsidP="007C605E">
      <w:pPr>
        <w:spacing w:before="0" w:after="0"/>
        <w:rPr>
          <w:rFonts w:eastAsia="Times New Roman"/>
          <w:sz w:val="20"/>
          <w:szCs w:val="20"/>
        </w:rPr>
      </w:pPr>
    </w:p>
    <w:p w14:paraId="5BF45524" w14:textId="627E7BFC" w:rsidR="00380CB2" w:rsidRDefault="00380CB2" w:rsidP="007C605E">
      <w:pPr>
        <w:spacing w:after="0"/>
        <w:rPr>
          <w:rFonts w:eastAsia="Times New Roman"/>
          <w:sz w:val="20"/>
          <w:szCs w:val="20"/>
        </w:rPr>
      </w:pPr>
      <w:r w:rsidRPr="007C605E">
        <w:rPr>
          <w:rFonts w:eastAsia="Times New Roman"/>
          <w:sz w:val="20"/>
          <w:szCs w:val="20"/>
        </w:rPr>
        <w:t xml:space="preserve">During the non-commercial movement, the above animals will remain under the responsibility of </w:t>
      </w:r>
      <w:r w:rsidR="007C605E">
        <w:rPr>
          <w:rFonts w:eastAsia="Times New Roman"/>
          <w:sz w:val="20"/>
          <w:szCs w:val="20"/>
        </w:rPr>
        <w:t xml:space="preserve">/ </w:t>
      </w:r>
      <w:r w:rsidR="007C605E" w:rsidRPr="00A96E2C">
        <w:rPr>
          <w:i/>
          <w:noProof/>
          <w:sz w:val="20"/>
          <w:szCs w:val="20"/>
          <w:lang w:val="en-US"/>
        </w:rPr>
        <w:t xml:space="preserve">Edellä mainituista eläimistä vastaa muun kuin kaupallisen siirron aikana  </w:t>
      </w:r>
      <w:r w:rsidR="007C605E" w:rsidRPr="00A96E2C">
        <w:rPr>
          <w:i/>
          <w:sz w:val="20"/>
          <w:szCs w:val="20"/>
          <w:lang w:val="en-US"/>
        </w:rPr>
        <w:t xml:space="preserve"> </w:t>
      </w:r>
    </w:p>
    <w:p w14:paraId="6B94367E" w14:textId="77777777" w:rsidR="007C605E" w:rsidRPr="007C605E" w:rsidRDefault="007C605E" w:rsidP="007C605E">
      <w:pPr>
        <w:spacing w:before="0" w:after="0"/>
        <w:jc w:val="left"/>
        <w:rPr>
          <w:rFonts w:eastAsia="Times New Roman"/>
          <w:sz w:val="20"/>
          <w:szCs w:val="20"/>
        </w:rPr>
      </w:pPr>
    </w:p>
    <w:p w14:paraId="51B6ADD7" w14:textId="42CA53BC" w:rsidR="007C605E" w:rsidRDefault="00380CB2" w:rsidP="007C605E">
      <w:pPr>
        <w:spacing w:before="0" w:after="0"/>
        <w:ind w:left="850" w:hanging="850"/>
        <w:jc w:val="left"/>
        <w:rPr>
          <w:rFonts w:eastAsia="Times New Roman"/>
          <w:i/>
          <w:sz w:val="20"/>
          <w:szCs w:val="20"/>
        </w:rPr>
      </w:pPr>
      <w:r w:rsidRPr="007C605E">
        <w:rPr>
          <w:rFonts w:eastAsia="Times New Roman"/>
          <w:i/>
          <w:sz w:val="20"/>
          <w:szCs w:val="20"/>
          <w:vertAlign w:val="superscript"/>
        </w:rPr>
        <w:t>(1</w:t>
      </w:r>
      <w:proofErr w:type="gramStart"/>
      <w:r w:rsidRPr="007C605E">
        <w:rPr>
          <w:rFonts w:eastAsia="Times New Roman"/>
          <w:i/>
          <w:sz w:val="20"/>
          <w:szCs w:val="20"/>
          <w:vertAlign w:val="superscript"/>
        </w:rPr>
        <w:t>)</w:t>
      </w:r>
      <w:r w:rsidRPr="007C605E">
        <w:rPr>
          <w:rFonts w:eastAsia="Times New Roman"/>
          <w:i/>
          <w:sz w:val="20"/>
          <w:szCs w:val="20"/>
        </w:rPr>
        <w:t>either</w:t>
      </w:r>
      <w:proofErr w:type="gramEnd"/>
      <w:r w:rsidR="007C605E">
        <w:rPr>
          <w:rFonts w:eastAsia="Times New Roman"/>
          <w:i/>
          <w:sz w:val="20"/>
          <w:szCs w:val="20"/>
        </w:rPr>
        <w:t xml:space="preserve"> /</w:t>
      </w:r>
    </w:p>
    <w:p w14:paraId="47733F2A" w14:textId="2E4CAAAC" w:rsidR="00380CB2" w:rsidRPr="007C605E" w:rsidRDefault="007C605E" w:rsidP="007C605E">
      <w:pPr>
        <w:spacing w:before="0" w:after="0"/>
        <w:ind w:left="850" w:hanging="850"/>
        <w:jc w:val="left"/>
        <w:rPr>
          <w:rFonts w:eastAsia="Times New Roman"/>
          <w:sz w:val="20"/>
          <w:szCs w:val="20"/>
        </w:rPr>
      </w:pPr>
      <w:r w:rsidRPr="00A96E2C">
        <w:rPr>
          <w:i/>
          <w:noProof/>
          <w:sz w:val="20"/>
          <w:szCs w:val="20"/>
          <w:lang w:val="en-US"/>
        </w:rPr>
        <w:t>joko</w:t>
      </w:r>
      <w:r w:rsidR="00380CB2" w:rsidRPr="007C605E">
        <w:rPr>
          <w:rFonts w:eastAsia="Times New Roman"/>
          <w:sz w:val="20"/>
          <w:szCs w:val="20"/>
        </w:rPr>
        <w:tab/>
        <w:t>[the owner];</w:t>
      </w:r>
      <w:r>
        <w:rPr>
          <w:rFonts w:eastAsia="Times New Roman"/>
          <w:sz w:val="20"/>
          <w:szCs w:val="20"/>
        </w:rPr>
        <w:t xml:space="preserve"> / </w:t>
      </w:r>
      <w:r>
        <w:rPr>
          <w:rFonts w:eastAsia="Times New Roman"/>
          <w:sz w:val="20"/>
          <w:szCs w:val="20"/>
        </w:rPr>
        <w:br/>
      </w:r>
      <w:r w:rsidRPr="00A96E2C">
        <w:rPr>
          <w:i/>
          <w:noProof/>
          <w:sz w:val="20"/>
          <w:szCs w:val="20"/>
          <w:lang w:val="en-US"/>
        </w:rPr>
        <w:t>[omistaja;]</w:t>
      </w:r>
    </w:p>
    <w:p w14:paraId="66FB1F32" w14:textId="77777777" w:rsidR="007C605E" w:rsidRDefault="00380CB2" w:rsidP="007C605E">
      <w:pPr>
        <w:spacing w:before="0" w:after="0"/>
        <w:ind w:left="850" w:hanging="850"/>
        <w:jc w:val="left"/>
        <w:rPr>
          <w:rFonts w:eastAsia="Times New Roman"/>
          <w:i/>
          <w:sz w:val="20"/>
          <w:szCs w:val="20"/>
        </w:rPr>
      </w:pPr>
      <w:r w:rsidRPr="007C605E">
        <w:rPr>
          <w:rFonts w:eastAsia="Times New Roman"/>
          <w:i/>
          <w:sz w:val="20"/>
          <w:szCs w:val="20"/>
          <w:vertAlign w:val="superscript"/>
        </w:rPr>
        <w:t>(1</w:t>
      </w:r>
      <w:proofErr w:type="gramStart"/>
      <w:r w:rsidRPr="007C605E">
        <w:rPr>
          <w:rFonts w:eastAsia="Times New Roman"/>
          <w:i/>
          <w:sz w:val="20"/>
          <w:szCs w:val="20"/>
          <w:vertAlign w:val="superscript"/>
        </w:rPr>
        <w:t>)</w:t>
      </w:r>
      <w:r w:rsidRPr="007C605E">
        <w:rPr>
          <w:rFonts w:eastAsia="Times New Roman"/>
          <w:i/>
          <w:sz w:val="20"/>
          <w:szCs w:val="20"/>
        </w:rPr>
        <w:t>or</w:t>
      </w:r>
      <w:proofErr w:type="gramEnd"/>
      <w:r w:rsidR="007C605E">
        <w:rPr>
          <w:rFonts w:eastAsia="Times New Roman"/>
          <w:i/>
          <w:sz w:val="20"/>
          <w:szCs w:val="20"/>
        </w:rPr>
        <w:t xml:space="preserve"> / </w:t>
      </w:r>
    </w:p>
    <w:p w14:paraId="2B4AF61E" w14:textId="1A862A56" w:rsidR="00380CB2" w:rsidRPr="007C605E" w:rsidRDefault="007C605E" w:rsidP="007C605E">
      <w:pPr>
        <w:spacing w:before="0" w:after="0"/>
        <w:ind w:left="850" w:hanging="850"/>
        <w:jc w:val="left"/>
        <w:rPr>
          <w:rFonts w:eastAsia="Times New Roman"/>
          <w:sz w:val="20"/>
          <w:szCs w:val="20"/>
        </w:rPr>
      </w:pPr>
      <w:r w:rsidRPr="00A96E2C">
        <w:rPr>
          <w:i/>
          <w:noProof/>
          <w:sz w:val="20"/>
          <w:szCs w:val="20"/>
          <w:lang w:val="en-US"/>
        </w:rPr>
        <w:t>tai</w:t>
      </w:r>
      <w:r w:rsidR="00380CB2" w:rsidRPr="007C605E">
        <w:rPr>
          <w:rFonts w:eastAsia="Times New Roman"/>
          <w:sz w:val="20"/>
          <w:szCs w:val="20"/>
        </w:rPr>
        <w:tab/>
        <w:t>[the natural person who has authorisation in writing from the owner to carry out the non-commercial movement on behalf of the owner]</w:t>
      </w:r>
      <w:r>
        <w:rPr>
          <w:rFonts w:eastAsia="Times New Roman"/>
          <w:sz w:val="20"/>
          <w:szCs w:val="20"/>
        </w:rPr>
        <w:t xml:space="preserve"> / </w:t>
      </w:r>
      <w:r>
        <w:rPr>
          <w:rFonts w:eastAsia="Times New Roman"/>
          <w:sz w:val="20"/>
          <w:szCs w:val="20"/>
        </w:rPr>
        <w:br/>
      </w:r>
      <w:r w:rsidRPr="00A96E2C">
        <w:rPr>
          <w:i/>
          <w:noProof/>
          <w:sz w:val="20"/>
          <w:szCs w:val="20"/>
          <w:lang w:val="en-US"/>
        </w:rPr>
        <w:t>[luonnollinen henkilö, jolle omistaja on kirjallisesti antanut luvan lemmikkieläinten muuhun kuin kaupalliseen siirtoon omistajan puolesta];</w:t>
      </w:r>
    </w:p>
    <w:p w14:paraId="5E51E4B0" w14:textId="77777777" w:rsidR="007C605E" w:rsidRDefault="00380CB2" w:rsidP="007C605E">
      <w:pPr>
        <w:spacing w:before="0" w:after="0"/>
        <w:ind w:left="850" w:hanging="850"/>
        <w:jc w:val="left"/>
        <w:rPr>
          <w:rFonts w:eastAsia="Times New Roman"/>
          <w:i/>
          <w:sz w:val="20"/>
          <w:szCs w:val="20"/>
        </w:rPr>
      </w:pPr>
      <w:r w:rsidRPr="007C605E">
        <w:rPr>
          <w:rFonts w:eastAsia="Times New Roman"/>
          <w:i/>
          <w:sz w:val="20"/>
          <w:szCs w:val="20"/>
          <w:vertAlign w:val="superscript"/>
        </w:rPr>
        <w:t>(1</w:t>
      </w:r>
      <w:proofErr w:type="gramStart"/>
      <w:r w:rsidRPr="007C605E">
        <w:rPr>
          <w:rFonts w:eastAsia="Times New Roman"/>
          <w:i/>
          <w:sz w:val="20"/>
          <w:szCs w:val="20"/>
          <w:vertAlign w:val="superscript"/>
        </w:rPr>
        <w:t>)</w:t>
      </w:r>
      <w:r w:rsidRPr="007C605E">
        <w:rPr>
          <w:rFonts w:eastAsia="Times New Roman"/>
          <w:i/>
          <w:sz w:val="20"/>
          <w:szCs w:val="20"/>
        </w:rPr>
        <w:t>or</w:t>
      </w:r>
      <w:proofErr w:type="gramEnd"/>
      <w:r w:rsidR="007C605E">
        <w:rPr>
          <w:rFonts w:eastAsia="Times New Roman"/>
          <w:i/>
          <w:sz w:val="20"/>
          <w:szCs w:val="20"/>
        </w:rPr>
        <w:t xml:space="preserve"> / </w:t>
      </w:r>
    </w:p>
    <w:p w14:paraId="75D097CA" w14:textId="091186A5" w:rsidR="00380CB2" w:rsidRDefault="007C605E" w:rsidP="007C605E">
      <w:pPr>
        <w:spacing w:before="0" w:after="0"/>
        <w:ind w:left="850" w:hanging="850"/>
        <w:jc w:val="left"/>
        <w:rPr>
          <w:rFonts w:eastAsia="Times New Roman"/>
          <w:sz w:val="20"/>
          <w:szCs w:val="20"/>
        </w:rPr>
      </w:pPr>
      <w:r w:rsidRPr="00A96E2C">
        <w:rPr>
          <w:i/>
          <w:noProof/>
          <w:sz w:val="20"/>
          <w:szCs w:val="20"/>
          <w:lang w:val="en-US"/>
        </w:rPr>
        <w:t>tai</w:t>
      </w:r>
      <w:r w:rsidR="00380CB2" w:rsidRPr="007C605E">
        <w:rPr>
          <w:rFonts w:eastAsia="Times New Roman"/>
          <w:sz w:val="20"/>
          <w:szCs w:val="20"/>
        </w:rPr>
        <w:tab/>
        <w:t>[the natural person designated by the carrier contracted to carry out the non-commercial movement on behalf of the owner: ……………………………… (</w:t>
      </w:r>
      <w:proofErr w:type="gramStart"/>
      <w:r w:rsidR="00380CB2" w:rsidRPr="007C605E">
        <w:rPr>
          <w:rFonts w:eastAsia="Times New Roman"/>
          <w:i/>
          <w:sz w:val="20"/>
          <w:szCs w:val="20"/>
        </w:rPr>
        <w:t>insert</w:t>
      </w:r>
      <w:proofErr w:type="gramEnd"/>
      <w:r w:rsidR="00380CB2" w:rsidRPr="007C605E">
        <w:rPr>
          <w:rFonts w:eastAsia="Times New Roman"/>
          <w:i/>
          <w:sz w:val="20"/>
          <w:szCs w:val="20"/>
        </w:rPr>
        <w:t xml:space="preserve"> name of the carrier</w:t>
      </w:r>
      <w:r w:rsidR="00380CB2" w:rsidRPr="007C605E">
        <w:rPr>
          <w:rFonts w:eastAsia="Times New Roman"/>
          <w:sz w:val="20"/>
          <w:szCs w:val="20"/>
        </w:rPr>
        <w:t>)]</w:t>
      </w:r>
      <w:r>
        <w:rPr>
          <w:rFonts w:eastAsia="Times New Roman"/>
          <w:sz w:val="20"/>
          <w:szCs w:val="20"/>
        </w:rPr>
        <w:t xml:space="preserve"> / </w:t>
      </w:r>
      <w:r>
        <w:rPr>
          <w:rFonts w:eastAsia="Times New Roman"/>
          <w:sz w:val="20"/>
          <w:szCs w:val="20"/>
        </w:rPr>
        <w:br/>
      </w:r>
      <w:r w:rsidRPr="00A96E2C">
        <w:rPr>
          <w:i/>
          <w:noProof/>
          <w:sz w:val="20"/>
          <w:szCs w:val="20"/>
          <w:lang w:val="en-US"/>
        </w:rPr>
        <w:t>[luonnollinen henkilö, jonka omistajan puolesta eläinten muusta kuin kaupallisesta siirrosta vastaava kuljettaja, ………………………………………….. (lisätään kuljettajan nimi), nimeää]</w:t>
      </w:r>
    </w:p>
    <w:p w14:paraId="5E5C17BE" w14:textId="33FE75C1" w:rsidR="00380CB2" w:rsidRPr="007C605E" w:rsidRDefault="00380CB2" w:rsidP="007C605E">
      <w:pPr>
        <w:tabs>
          <w:tab w:val="left" w:pos="5103"/>
        </w:tabs>
        <w:spacing w:before="400" w:after="400"/>
        <w:ind w:left="851" w:hanging="851"/>
        <w:rPr>
          <w:rFonts w:eastAsia="Times New Roman"/>
          <w:sz w:val="20"/>
          <w:szCs w:val="20"/>
        </w:rPr>
      </w:pPr>
      <w:r w:rsidRPr="007C605E">
        <w:rPr>
          <w:rFonts w:eastAsia="Times New Roman"/>
          <w:sz w:val="20"/>
          <w:szCs w:val="20"/>
        </w:rPr>
        <w:tab/>
        <w:t>Place and date</w:t>
      </w:r>
      <w:r w:rsidR="007C605E">
        <w:rPr>
          <w:rFonts w:eastAsia="Times New Roman"/>
          <w:sz w:val="20"/>
          <w:szCs w:val="20"/>
        </w:rPr>
        <w:t xml:space="preserve"> / </w:t>
      </w:r>
      <w:r w:rsidR="007C605E" w:rsidRPr="00A96E2C">
        <w:rPr>
          <w:i/>
          <w:sz w:val="20"/>
          <w:szCs w:val="20"/>
          <w:lang w:val="en-US"/>
        </w:rPr>
        <w:t xml:space="preserve">Paikka </w:t>
      </w:r>
      <w:proofErr w:type="gramStart"/>
      <w:r w:rsidR="007C605E" w:rsidRPr="00A96E2C">
        <w:rPr>
          <w:i/>
          <w:sz w:val="20"/>
          <w:szCs w:val="20"/>
          <w:lang w:val="en-US"/>
        </w:rPr>
        <w:t>ja</w:t>
      </w:r>
      <w:proofErr w:type="gramEnd"/>
      <w:r w:rsidR="007C605E" w:rsidRPr="00A96E2C">
        <w:rPr>
          <w:i/>
          <w:sz w:val="20"/>
          <w:szCs w:val="20"/>
          <w:lang w:val="en-US"/>
        </w:rPr>
        <w:t xml:space="preserve"> päiväys</w:t>
      </w:r>
      <w:r w:rsidRPr="007C605E">
        <w:rPr>
          <w:rFonts w:eastAsia="Times New Roman"/>
          <w:sz w:val="20"/>
          <w:szCs w:val="20"/>
        </w:rPr>
        <w:t>:</w:t>
      </w:r>
    </w:p>
    <w:p w14:paraId="0E07BB81" w14:textId="15ECAE15" w:rsidR="00380CB2" w:rsidRPr="007C605E" w:rsidRDefault="00380CB2" w:rsidP="007C605E">
      <w:pPr>
        <w:tabs>
          <w:tab w:val="left" w:pos="5103"/>
        </w:tabs>
        <w:spacing w:before="0" w:after="400"/>
        <w:ind w:left="851" w:hanging="851"/>
        <w:rPr>
          <w:rFonts w:eastAsia="Times New Roman"/>
          <w:sz w:val="20"/>
          <w:szCs w:val="20"/>
        </w:rPr>
      </w:pPr>
      <w:r w:rsidRPr="007C605E">
        <w:rPr>
          <w:rFonts w:eastAsia="Times New Roman"/>
          <w:sz w:val="20"/>
          <w:szCs w:val="20"/>
        </w:rPr>
        <w:tab/>
        <w:t>Signature of the owner or natural person who has authorisation in writing from the owner to carry out the non-commercial movement on behalf of the owner</w:t>
      </w:r>
      <w:r w:rsidRPr="007C605E">
        <w:rPr>
          <w:rFonts w:eastAsia="Times New Roman"/>
          <w:i/>
          <w:sz w:val="20"/>
          <w:szCs w:val="20"/>
          <w:vertAlign w:val="superscript"/>
        </w:rPr>
        <w:t>(1)</w:t>
      </w:r>
      <w:r w:rsidR="007C605E">
        <w:rPr>
          <w:rFonts w:eastAsia="Times New Roman"/>
          <w:sz w:val="20"/>
          <w:szCs w:val="20"/>
        </w:rPr>
        <w:t xml:space="preserve"> / </w:t>
      </w:r>
      <w:r w:rsidR="007C605E" w:rsidRPr="00A96E2C">
        <w:rPr>
          <w:i/>
          <w:noProof/>
          <w:sz w:val="20"/>
          <w:szCs w:val="20"/>
          <w:lang w:val="en-US"/>
        </w:rPr>
        <w:t>Omistajan tai luonnollisen henkilön, jolle omistaja on kirjallisesti antanut luvan eläinten muuhun kuin kaupalliseen siirtoon omistajan puolesta</w:t>
      </w:r>
      <w:r w:rsidR="007C605E" w:rsidRPr="00A96E2C">
        <w:rPr>
          <w:i/>
          <w:noProof/>
          <w:sz w:val="20"/>
          <w:szCs w:val="20"/>
          <w:vertAlign w:val="superscript"/>
          <w:lang w:val="en-US"/>
        </w:rPr>
        <w:t>(1)</w:t>
      </w:r>
      <w:r w:rsidR="007C605E" w:rsidRPr="00A96E2C">
        <w:rPr>
          <w:i/>
          <w:noProof/>
          <w:sz w:val="20"/>
          <w:szCs w:val="20"/>
          <w:lang w:val="en-US"/>
        </w:rPr>
        <w:t>, allekirjoitus</w:t>
      </w:r>
      <w:r w:rsidR="007C605E" w:rsidRPr="00A96E2C">
        <w:rPr>
          <w:noProof/>
          <w:sz w:val="20"/>
          <w:szCs w:val="20"/>
          <w:lang w:val="en-US"/>
        </w:rPr>
        <w:t>:</w:t>
      </w:r>
    </w:p>
    <w:p w14:paraId="40158751" w14:textId="6AA2452A" w:rsidR="004922A8" w:rsidRPr="007C605E" w:rsidRDefault="00380CB2" w:rsidP="007C605E">
      <w:pPr>
        <w:spacing w:before="360" w:after="0"/>
        <w:ind w:left="851" w:hanging="851"/>
        <w:rPr>
          <w:rFonts w:eastAsia="Times New Roman"/>
          <w:b/>
          <w:sz w:val="18"/>
          <w:szCs w:val="20"/>
        </w:rPr>
      </w:pPr>
      <w:r w:rsidRPr="007C605E">
        <w:rPr>
          <w:rFonts w:eastAsia="Times New Roman"/>
          <w:sz w:val="18"/>
          <w:szCs w:val="20"/>
        </w:rPr>
        <w:t>(1)</w:t>
      </w:r>
      <w:r w:rsidRPr="007C605E">
        <w:rPr>
          <w:rFonts w:eastAsia="Times New Roman"/>
          <w:sz w:val="18"/>
          <w:szCs w:val="20"/>
        </w:rPr>
        <w:tab/>
      </w:r>
      <w:proofErr w:type="gramStart"/>
      <w:r w:rsidR="007C605E">
        <w:rPr>
          <w:rFonts w:eastAsia="Times New Roman"/>
          <w:sz w:val="18"/>
          <w:szCs w:val="20"/>
        </w:rPr>
        <w:t>delete</w:t>
      </w:r>
      <w:proofErr w:type="gramEnd"/>
      <w:r w:rsidR="007C605E">
        <w:rPr>
          <w:rFonts w:eastAsia="Times New Roman"/>
          <w:sz w:val="18"/>
          <w:szCs w:val="20"/>
        </w:rPr>
        <w:t xml:space="preserve"> as appropriate / </w:t>
      </w:r>
      <w:r w:rsidR="007C605E" w:rsidRPr="007C605E">
        <w:rPr>
          <w:i/>
          <w:noProof/>
          <w:sz w:val="18"/>
          <w:szCs w:val="18"/>
          <w:lang w:val="en-US"/>
        </w:rPr>
        <w:t>Tarpeeton viivataan yli</w:t>
      </w:r>
      <w:r w:rsidR="007C605E">
        <w:rPr>
          <w:rFonts w:eastAsia="Times New Roman"/>
          <w:sz w:val="18"/>
          <w:szCs w:val="20"/>
        </w:rPr>
        <w:t xml:space="preserve">. </w:t>
      </w:r>
      <w:bookmarkStart w:id="0" w:name="_GoBack"/>
      <w:bookmarkEnd w:id="0"/>
    </w:p>
    <w:sectPr w:rsidR="004922A8" w:rsidRPr="007C605E"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5F78F" w14:textId="77777777" w:rsidR="00640330" w:rsidRDefault="00BC5FBA">
      <w:pPr>
        <w:spacing w:before="0" w:after="0"/>
      </w:pPr>
      <w:r>
        <w:separator/>
      </w:r>
    </w:p>
  </w:endnote>
  <w:endnote w:type="continuationSeparator" w:id="0">
    <w:p w14:paraId="483D9818" w14:textId="77777777" w:rsidR="00640330" w:rsidRDefault="00BC5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90AD" w14:textId="28E89756" w:rsidR="00DF51D0" w:rsidRPr="007E6529" w:rsidRDefault="00507F60" w:rsidP="00D43B66">
    <w:pPr>
      <w:pStyle w:val="Footer"/>
      <w:tabs>
        <w:tab w:val="clear" w:pos="9071"/>
        <w:tab w:val="right" w:pos="8364"/>
      </w:tabs>
      <w:rPr>
        <w:b/>
        <w:szCs w:val="24"/>
      </w:rPr>
    </w:pPr>
    <w:r w:rsidRPr="007E6529">
      <w:rPr>
        <w:b/>
        <w:szCs w:val="24"/>
      </w:rPr>
      <w:t>EN</w:t>
    </w:r>
    <w:r w:rsidR="007E6529">
      <w:rPr>
        <w:b/>
        <w:szCs w:val="24"/>
      </w:rPr>
      <w:t>-</w:t>
    </w:r>
    <w:r w:rsidR="00D43B66" w:rsidRPr="007E6529">
      <w:rPr>
        <w:b/>
        <w:szCs w:val="24"/>
      </w:rPr>
      <w:t>FI</w:t>
    </w:r>
    <w:r w:rsidRPr="007E6529">
      <w:rPr>
        <w:b/>
        <w:szCs w:val="24"/>
      </w:rPr>
      <w:tab/>
    </w:r>
    <w:r w:rsidR="007E6529" w:rsidRPr="007E6529">
      <w:rPr>
        <w:b/>
        <w:szCs w:val="24"/>
      </w:rPr>
      <w:t xml:space="preserve">Page </w:t>
    </w:r>
    <w:r w:rsidR="007E6529" w:rsidRPr="007E6529">
      <w:rPr>
        <w:b/>
        <w:bCs/>
        <w:szCs w:val="24"/>
      </w:rPr>
      <w:fldChar w:fldCharType="begin"/>
    </w:r>
    <w:r w:rsidR="007E6529" w:rsidRPr="007E6529">
      <w:rPr>
        <w:b/>
        <w:bCs/>
        <w:szCs w:val="24"/>
      </w:rPr>
      <w:instrText xml:space="preserve"> PAGE  \* Arabic  \* MERGEFORMAT </w:instrText>
    </w:r>
    <w:r w:rsidR="007E6529" w:rsidRPr="007E6529">
      <w:rPr>
        <w:b/>
        <w:bCs/>
        <w:szCs w:val="24"/>
      </w:rPr>
      <w:fldChar w:fldCharType="separate"/>
    </w:r>
    <w:r w:rsidR="007E6529">
      <w:rPr>
        <w:b/>
        <w:bCs/>
        <w:noProof/>
        <w:szCs w:val="24"/>
      </w:rPr>
      <w:t>9</w:t>
    </w:r>
    <w:r w:rsidR="007E6529" w:rsidRPr="007E6529">
      <w:rPr>
        <w:b/>
        <w:bCs/>
        <w:szCs w:val="24"/>
      </w:rPr>
      <w:fldChar w:fldCharType="end"/>
    </w:r>
    <w:r w:rsidR="007E6529" w:rsidRPr="007E6529">
      <w:rPr>
        <w:b/>
        <w:szCs w:val="24"/>
      </w:rPr>
      <w:t xml:space="preserve"> of </w:t>
    </w:r>
    <w:r w:rsidR="007E6529" w:rsidRPr="007E6529">
      <w:rPr>
        <w:b/>
        <w:bCs/>
        <w:szCs w:val="24"/>
      </w:rPr>
      <w:fldChar w:fldCharType="begin"/>
    </w:r>
    <w:r w:rsidR="007E6529" w:rsidRPr="007E6529">
      <w:rPr>
        <w:b/>
        <w:bCs/>
        <w:szCs w:val="24"/>
      </w:rPr>
      <w:instrText xml:space="preserve"> NUMPAGES  \* Arabic  \* MERGEFORMAT </w:instrText>
    </w:r>
    <w:r w:rsidR="007E6529" w:rsidRPr="007E6529">
      <w:rPr>
        <w:b/>
        <w:bCs/>
        <w:szCs w:val="24"/>
      </w:rPr>
      <w:fldChar w:fldCharType="separate"/>
    </w:r>
    <w:r w:rsidR="007E6529">
      <w:rPr>
        <w:b/>
        <w:bCs/>
        <w:noProof/>
        <w:szCs w:val="24"/>
      </w:rPr>
      <w:t>9</w:t>
    </w:r>
    <w:r w:rsidR="007E6529" w:rsidRPr="007E6529">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7F2E" w14:textId="77777777" w:rsidR="00640330" w:rsidRDefault="00BC5FBA">
      <w:pPr>
        <w:spacing w:before="0" w:after="0"/>
      </w:pPr>
      <w:r>
        <w:separator/>
      </w:r>
    </w:p>
  </w:footnote>
  <w:footnote w:type="continuationSeparator" w:id="0">
    <w:p w14:paraId="23AF0D72" w14:textId="77777777" w:rsidR="00640330" w:rsidRDefault="00BC5FB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6256"/>
    <w:rsid w:val="000E0265"/>
    <w:rsid w:val="000F30E1"/>
    <w:rsid w:val="001863A4"/>
    <w:rsid w:val="001A4FB8"/>
    <w:rsid w:val="001B1373"/>
    <w:rsid w:val="001E79CE"/>
    <w:rsid w:val="0020729B"/>
    <w:rsid w:val="00376174"/>
    <w:rsid w:val="00380CB2"/>
    <w:rsid w:val="003F5105"/>
    <w:rsid w:val="0045328D"/>
    <w:rsid w:val="004662BF"/>
    <w:rsid w:val="00507F60"/>
    <w:rsid w:val="00511C4F"/>
    <w:rsid w:val="005479F6"/>
    <w:rsid w:val="00640330"/>
    <w:rsid w:val="006C34F8"/>
    <w:rsid w:val="007C605E"/>
    <w:rsid w:val="007E6529"/>
    <w:rsid w:val="009C6BBC"/>
    <w:rsid w:val="00B86256"/>
    <w:rsid w:val="00BC5FBA"/>
    <w:rsid w:val="00D43B66"/>
    <w:rsid w:val="00E41BBB"/>
    <w:rsid w:val="00EB4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D63B"/>
  <w15:docId w15:val="{890A554A-D75C-4C45-A42E-013262F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 w:type="paragraph" w:styleId="Header">
    <w:name w:val="header"/>
    <w:basedOn w:val="Normal"/>
    <w:link w:val="HeaderChar"/>
    <w:uiPriority w:val="99"/>
    <w:unhideWhenUsed/>
    <w:rsid w:val="00D43B66"/>
    <w:pPr>
      <w:tabs>
        <w:tab w:val="center" w:pos="4513"/>
        <w:tab w:val="right" w:pos="9026"/>
      </w:tabs>
      <w:spacing w:before="0" w:after="0"/>
    </w:pPr>
  </w:style>
  <w:style w:type="character" w:customStyle="1" w:styleId="HeaderChar">
    <w:name w:val="Header Char"/>
    <w:basedOn w:val="DefaultParagraphFont"/>
    <w:link w:val="Header"/>
    <w:uiPriority w:val="99"/>
    <w:rsid w:val="00D43B66"/>
    <w:rPr>
      <w:rFonts w:ascii="Times New Roman" w:hAnsi="Times New Roman" w:cs="Times New Roman"/>
      <w:sz w:val="24"/>
    </w:rPr>
  </w:style>
  <w:style w:type="character" w:styleId="CommentReference">
    <w:name w:val="annotation reference"/>
    <w:basedOn w:val="DefaultParagraphFont"/>
    <w:uiPriority w:val="99"/>
    <w:semiHidden/>
    <w:unhideWhenUsed/>
    <w:rsid w:val="00376174"/>
    <w:rPr>
      <w:sz w:val="16"/>
      <w:szCs w:val="16"/>
    </w:rPr>
  </w:style>
  <w:style w:type="paragraph" w:styleId="CommentText">
    <w:name w:val="annotation text"/>
    <w:basedOn w:val="Normal"/>
    <w:link w:val="CommentTextChar"/>
    <w:uiPriority w:val="99"/>
    <w:semiHidden/>
    <w:unhideWhenUsed/>
    <w:rsid w:val="00376174"/>
    <w:rPr>
      <w:sz w:val="20"/>
      <w:szCs w:val="20"/>
    </w:rPr>
  </w:style>
  <w:style w:type="character" w:customStyle="1" w:styleId="CommentTextChar">
    <w:name w:val="Comment Text Char"/>
    <w:basedOn w:val="DefaultParagraphFont"/>
    <w:link w:val="CommentText"/>
    <w:uiPriority w:val="99"/>
    <w:semiHidden/>
    <w:rsid w:val="003761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174"/>
    <w:rPr>
      <w:b/>
      <w:bCs/>
    </w:rPr>
  </w:style>
  <w:style w:type="character" w:customStyle="1" w:styleId="CommentSubjectChar">
    <w:name w:val="Comment Subject Char"/>
    <w:basedOn w:val="CommentTextChar"/>
    <w:link w:val="CommentSubject"/>
    <w:uiPriority w:val="99"/>
    <w:semiHidden/>
    <w:rsid w:val="0037617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7617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pointsentry_en.htm" TargetMode="External"/><Relationship Id="rId13" Type="http://schemas.openxmlformats.org/officeDocument/2006/relationships/hyperlink" Target="http://ec.europa.eu/food/animal/liveanimals/pets/approval_en.htm" TargetMode="Externa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c.europa.eu/food/animal/liveanimals/pets/approval_en.ht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c.europa.eu/food/animal/liveanimals/pets/index_e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food/animal/liveanimals/pets/pointsentry_en.htm" TargetMode="External"/><Relationship Id="rId4" Type="http://schemas.openxmlformats.org/officeDocument/2006/relationships/webSettings" Target="webSettings.xml"/><Relationship Id="rId9" Type="http://schemas.openxmlformats.org/officeDocument/2006/relationships/hyperlink" Target="http://ec.europa.eu/food/animal/liveanimals/pets/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2EDE8BB7-8A1F-49A8-99DF-98EA6C566EDE}">
  <ds:schemaRefs>
    <ds:schemaRef ds:uri="http://schemas.openxmlformats.org/officeDocument/2006/bibliography"/>
  </ds:schemaRefs>
</ds:datastoreItem>
</file>

<file path=customXml/itemProps2.xml><?xml version="1.0" encoding="utf-8"?>
<ds:datastoreItem xmlns:ds="http://schemas.openxmlformats.org/officeDocument/2006/customXml" ds:itemID="{04877F48-35D8-4778-BFA9-A31DB2724D17}"/>
</file>

<file path=customXml/itemProps3.xml><?xml version="1.0" encoding="utf-8"?>
<ds:datastoreItem xmlns:ds="http://schemas.openxmlformats.org/officeDocument/2006/customXml" ds:itemID="{8BE4A86A-4C39-41D2-B42D-066AD18FF2B7}"/>
</file>

<file path=customXml/itemProps4.xml><?xml version="1.0" encoding="utf-8"?>
<ds:datastoreItem xmlns:ds="http://schemas.openxmlformats.org/officeDocument/2006/customXml" ds:itemID="{6308147A-9C10-4128-899B-BD93D04304B1}"/>
</file>

<file path=docProps/app.xml><?xml version="1.0" encoding="utf-8"?>
<Properties xmlns="http://schemas.openxmlformats.org/officeDocument/2006/extended-properties" xmlns:vt="http://schemas.openxmlformats.org/officeDocument/2006/docPropsVTypes">
  <Template>Normal.dotm</Template>
  <TotalTime>29</TotalTime>
  <Pages>9</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31795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Finnish-EN - Dog Cat Ferret - Sept 2019</dc:title>
  <dc:subject>ANNEX</dc:subject>
  <dc:creator/>
  <cp:keywords/>
  <dc:description/>
  <cp:lastModifiedBy>_</cp:lastModifiedBy>
  <cp:revision>10</cp:revision>
  <dcterms:created xsi:type="dcterms:W3CDTF">2019-09-23T06:50:00Z</dcterms:created>
  <dcterms:modified xsi:type="dcterms:W3CDTF">2019-09-24T05:49:00Z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